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C15" w:rsidRPr="00A75B69" w:rsidRDefault="008B5C15" w:rsidP="00A75B69">
      <w:pPr>
        <w:tabs>
          <w:tab w:val="left" w:pos="10080"/>
        </w:tabs>
        <w:spacing w:before="0" w:after="0" w:line="288" w:lineRule="auto"/>
        <w:jc w:val="center"/>
        <w:rPr>
          <w:b/>
          <w:i/>
          <w:color w:val="002060"/>
          <w:szCs w:val="26"/>
        </w:rPr>
      </w:pPr>
      <w:r w:rsidRPr="00A75B69">
        <w:rPr>
          <w:b/>
          <w:i/>
          <w:color w:val="002060"/>
          <w:szCs w:val="26"/>
        </w:rPr>
        <w:t>CHƯƠNG 1. BẢN ĐỒ - PHƯƠNG TIỆN THỂ HIỆN BỀ MẶT TRÁI ĐẤ</w:t>
      </w:r>
      <w:r w:rsidR="003D4256">
        <w:rPr>
          <w:b/>
          <w:i/>
          <w:color w:val="002060"/>
          <w:szCs w:val="26"/>
        </w:rPr>
        <w:t>T</w:t>
      </w:r>
    </w:p>
    <w:p w:rsidR="00A75B69" w:rsidRPr="00A75B69" w:rsidRDefault="00A75B69" w:rsidP="00A75B69">
      <w:pPr>
        <w:tabs>
          <w:tab w:val="left" w:pos="10080"/>
        </w:tabs>
        <w:spacing w:before="0" w:after="0" w:line="288" w:lineRule="auto"/>
        <w:jc w:val="center"/>
        <w:rPr>
          <w:b/>
          <w:color w:val="0000FF"/>
          <w:sz w:val="10"/>
          <w:szCs w:val="26"/>
        </w:rPr>
      </w:pPr>
    </w:p>
    <w:p w:rsidR="006C09C3" w:rsidRPr="00A75B69" w:rsidRDefault="008B5C15" w:rsidP="00A75B69">
      <w:pPr>
        <w:tabs>
          <w:tab w:val="left" w:pos="10080"/>
        </w:tabs>
        <w:spacing w:before="0" w:after="0" w:line="288" w:lineRule="auto"/>
        <w:jc w:val="center"/>
        <w:rPr>
          <w:b/>
          <w:color w:val="0000FF"/>
          <w:szCs w:val="26"/>
        </w:rPr>
      </w:pPr>
      <w:r w:rsidRPr="00A75B69">
        <w:rPr>
          <w:b/>
          <w:color w:val="0000FF"/>
          <w:szCs w:val="26"/>
        </w:rPr>
        <w:t>BÀI 1. HỆ THỐNG KINH, VĨ TUYẾN. TỌA ĐỘ ĐỊA LÍ</w:t>
      </w:r>
    </w:p>
    <w:p w:rsidR="0058352C" w:rsidRPr="00A75B69" w:rsidRDefault="0058352C" w:rsidP="00A75B69">
      <w:pPr>
        <w:spacing w:before="0" w:after="0" w:line="288" w:lineRule="auto"/>
        <w:jc w:val="center"/>
        <w:rPr>
          <w:b/>
          <w:color w:val="FF0000"/>
          <w:sz w:val="26"/>
          <w:szCs w:val="26"/>
        </w:rPr>
      </w:pPr>
      <w:r w:rsidRPr="00A75B69">
        <w:rPr>
          <w:b/>
          <w:color w:val="FF0000"/>
          <w:sz w:val="26"/>
          <w:szCs w:val="26"/>
        </w:rPr>
        <w:t>Thời gian thực hiện: 1 tiết</w:t>
      </w:r>
    </w:p>
    <w:p w:rsidR="0058352C" w:rsidRPr="00A75B69" w:rsidRDefault="0058352C" w:rsidP="00A75B69">
      <w:pPr>
        <w:tabs>
          <w:tab w:val="left" w:pos="10080"/>
        </w:tabs>
        <w:spacing w:before="0" w:after="0" w:line="288" w:lineRule="auto"/>
        <w:jc w:val="both"/>
        <w:rPr>
          <w:b/>
          <w:color w:val="0000FF"/>
          <w:sz w:val="26"/>
          <w:szCs w:val="26"/>
        </w:rPr>
      </w:pPr>
      <w:r w:rsidRPr="00A75B69">
        <w:rPr>
          <w:b/>
          <w:color w:val="0000FF"/>
          <w:sz w:val="26"/>
          <w:szCs w:val="26"/>
        </w:rPr>
        <w:t>I. MỤC TIÊU BÀI HỌC</w:t>
      </w:r>
    </w:p>
    <w:p w:rsidR="0058352C" w:rsidRPr="00A75B69" w:rsidRDefault="0058352C" w:rsidP="00A75B69">
      <w:pPr>
        <w:spacing w:before="0" w:after="0" w:line="288" w:lineRule="auto"/>
        <w:rPr>
          <w:b/>
          <w:bCs/>
          <w:color w:val="004D86"/>
          <w:sz w:val="26"/>
          <w:szCs w:val="26"/>
        </w:rPr>
      </w:pPr>
      <w:r w:rsidRPr="00A75B69">
        <w:rPr>
          <w:b/>
          <w:bCs/>
          <w:color w:val="004D86"/>
          <w:sz w:val="26"/>
          <w:szCs w:val="26"/>
        </w:rPr>
        <w:t>1. Kiến thức</w:t>
      </w:r>
    </w:p>
    <w:p w:rsidR="0099327A" w:rsidRPr="00A75B69" w:rsidRDefault="00066FF7" w:rsidP="00A75B69">
      <w:pPr>
        <w:spacing w:before="0" w:after="0" w:line="288" w:lineRule="auto"/>
        <w:ind w:firstLine="670"/>
        <w:jc w:val="both"/>
        <w:rPr>
          <w:sz w:val="26"/>
          <w:szCs w:val="26"/>
          <w:lang w:val="vi-VN"/>
        </w:rPr>
      </w:pPr>
      <w:r>
        <w:rPr>
          <w:sz w:val="26"/>
          <w:szCs w:val="26"/>
          <w:lang w:val="vi-VN"/>
        </w:rPr>
        <w:t xml:space="preserve">- </w:t>
      </w:r>
      <w:r w:rsidR="0052031C">
        <w:rPr>
          <w:sz w:val="26"/>
          <w:szCs w:val="26"/>
        </w:rPr>
        <w:t>Tr</w:t>
      </w:r>
      <w:r w:rsidR="0052031C" w:rsidRPr="0052031C">
        <w:rPr>
          <w:sz w:val="26"/>
          <w:szCs w:val="26"/>
        </w:rPr>
        <w:t>ình</w:t>
      </w:r>
      <w:r w:rsidR="0052031C">
        <w:rPr>
          <w:sz w:val="26"/>
          <w:szCs w:val="26"/>
        </w:rPr>
        <w:t xml:space="preserve"> b</w:t>
      </w:r>
      <w:r w:rsidR="0052031C" w:rsidRPr="0052031C">
        <w:rPr>
          <w:sz w:val="26"/>
          <w:szCs w:val="26"/>
        </w:rPr>
        <w:t>ày</w:t>
      </w:r>
      <w:r w:rsidR="0099327A" w:rsidRPr="00A75B69">
        <w:rPr>
          <w:sz w:val="26"/>
          <w:szCs w:val="26"/>
          <w:lang w:val="vi-VN"/>
        </w:rPr>
        <w:t xml:space="preserve"> được </w:t>
      </w:r>
      <w:r w:rsidR="006719E5">
        <w:rPr>
          <w:sz w:val="26"/>
          <w:szCs w:val="26"/>
        </w:rPr>
        <w:t>kh</w:t>
      </w:r>
      <w:r w:rsidR="006719E5" w:rsidRPr="006719E5">
        <w:rPr>
          <w:sz w:val="26"/>
          <w:szCs w:val="26"/>
        </w:rPr>
        <w:t>ái</w:t>
      </w:r>
      <w:r w:rsidR="006719E5">
        <w:rPr>
          <w:sz w:val="26"/>
          <w:szCs w:val="26"/>
        </w:rPr>
        <w:t xml:space="preserve"> ni</w:t>
      </w:r>
      <w:r w:rsidR="006719E5" w:rsidRPr="006719E5">
        <w:rPr>
          <w:sz w:val="26"/>
          <w:szCs w:val="26"/>
        </w:rPr>
        <w:t>ệm</w:t>
      </w:r>
      <w:r w:rsidR="006719E5">
        <w:rPr>
          <w:sz w:val="26"/>
          <w:szCs w:val="26"/>
        </w:rPr>
        <w:t xml:space="preserve"> </w:t>
      </w:r>
      <w:r w:rsidR="0099327A" w:rsidRPr="00A75B69">
        <w:rPr>
          <w:sz w:val="26"/>
          <w:szCs w:val="26"/>
          <w:lang w:val="vi-VN"/>
        </w:rPr>
        <w:t>kinh tuyến, vĩ tuyến, kinh tuyến gốc, vĩ tuyến gốc, các bán cầu và toạ độ địa l</w:t>
      </w:r>
      <w:r w:rsidR="001601CE">
        <w:rPr>
          <w:sz w:val="26"/>
          <w:szCs w:val="26"/>
        </w:rPr>
        <w:t xml:space="preserve">   </w:t>
      </w:r>
      <w:r w:rsidR="0099327A" w:rsidRPr="00A75B69">
        <w:rPr>
          <w:sz w:val="26"/>
          <w:szCs w:val="26"/>
          <w:lang w:val="vi-VN"/>
        </w:rPr>
        <w:t>í, kinh độ, vĩ độ. </w:t>
      </w:r>
    </w:p>
    <w:p w:rsidR="00630A46" w:rsidRPr="00A75B69" w:rsidRDefault="0099327A" w:rsidP="00A75B69">
      <w:pPr>
        <w:spacing w:before="0" w:after="0" w:line="288" w:lineRule="auto"/>
        <w:ind w:firstLine="670"/>
        <w:jc w:val="both"/>
        <w:rPr>
          <w:sz w:val="26"/>
          <w:szCs w:val="26"/>
        </w:rPr>
      </w:pPr>
      <w:r w:rsidRPr="00A75B69">
        <w:rPr>
          <w:sz w:val="26"/>
          <w:szCs w:val="26"/>
          <w:lang w:val="vi-VN"/>
        </w:rPr>
        <w:t>- Hiểu và phân biệt được sự khác nhau giữa kinh tuyến và vĩ tuyến, giữa kinh độ và kinh tuyến, giữa vĩ độ và vĩ tuyến. </w:t>
      </w:r>
    </w:p>
    <w:p w:rsidR="0058352C" w:rsidRPr="00A75B69" w:rsidRDefault="0058352C" w:rsidP="00A75B69">
      <w:pPr>
        <w:spacing w:before="0" w:after="0" w:line="288" w:lineRule="auto"/>
        <w:rPr>
          <w:b/>
          <w:bCs/>
          <w:color w:val="004D86"/>
          <w:sz w:val="26"/>
          <w:szCs w:val="26"/>
        </w:rPr>
      </w:pPr>
      <w:r w:rsidRPr="00A75B69">
        <w:rPr>
          <w:b/>
          <w:bCs/>
          <w:color w:val="004D86"/>
          <w:sz w:val="26"/>
          <w:szCs w:val="26"/>
        </w:rPr>
        <w:t>2. Năng lực</w:t>
      </w:r>
    </w:p>
    <w:p w:rsidR="0058352C" w:rsidRPr="00A75B69" w:rsidRDefault="0058352C" w:rsidP="00A75B69">
      <w:pPr>
        <w:tabs>
          <w:tab w:val="left" w:pos="10080"/>
        </w:tabs>
        <w:spacing w:before="0" w:after="0" w:line="288" w:lineRule="auto"/>
        <w:jc w:val="both"/>
        <w:rPr>
          <w:b/>
          <w:i/>
          <w:color w:val="0000FF"/>
          <w:sz w:val="26"/>
          <w:szCs w:val="26"/>
        </w:rPr>
      </w:pPr>
      <w:r w:rsidRPr="00A75B69">
        <w:rPr>
          <w:b/>
          <w:i/>
          <w:color w:val="0000FF"/>
          <w:sz w:val="26"/>
          <w:szCs w:val="26"/>
        </w:rPr>
        <w:t>*Năng lực chung</w:t>
      </w:r>
    </w:p>
    <w:p w:rsidR="0058352C" w:rsidRPr="00A75B69" w:rsidRDefault="0058352C" w:rsidP="00A75B69">
      <w:pPr>
        <w:spacing w:before="0" w:after="0" w:line="288" w:lineRule="auto"/>
        <w:ind w:firstLine="709"/>
        <w:jc w:val="both"/>
        <w:rPr>
          <w:sz w:val="26"/>
          <w:szCs w:val="26"/>
          <w:lang w:val="sv-SE"/>
        </w:rPr>
      </w:pPr>
      <w:r w:rsidRPr="00A75B69">
        <w:rPr>
          <w:sz w:val="26"/>
          <w:szCs w:val="26"/>
          <w:lang w:val="sv-SE"/>
        </w:rPr>
        <w:t>- Năng lực tự học, tự chủ;</w:t>
      </w:r>
    </w:p>
    <w:p w:rsidR="0058352C" w:rsidRPr="00A75B69" w:rsidRDefault="0058352C" w:rsidP="00A75B69">
      <w:pPr>
        <w:spacing w:before="0" w:after="0" w:line="288" w:lineRule="auto"/>
        <w:ind w:firstLine="709"/>
        <w:jc w:val="both"/>
        <w:rPr>
          <w:sz w:val="26"/>
          <w:szCs w:val="26"/>
          <w:lang w:val="sv-SE"/>
        </w:rPr>
      </w:pPr>
      <w:r w:rsidRPr="00A75B69">
        <w:rPr>
          <w:sz w:val="26"/>
          <w:szCs w:val="26"/>
          <w:lang w:val="sv-SE"/>
        </w:rPr>
        <w:t>- Năng lực giải quyết vấn đề;</w:t>
      </w:r>
    </w:p>
    <w:p w:rsidR="0058352C" w:rsidRPr="00A75B69" w:rsidRDefault="0058352C" w:rsidP="00A75B69">
      <w:pPr>
        <w:spacing w:before="0" w:after="0" w:line="288" w:lineRule="auto"/>
        <w:ind w:firstLine="709"/>
        <w:jc w:val="both"/>
        <w:rPr>
          <w:sz w:val="26"/>
          <w:szCs w:val="26"/>
          <w:lang w:val="sv-SE"/>
        </w:rPr>
      </w:pPr>
      <w:r w:rsidRPr="00A75B69">
        <w:rPr>
          <w:sz w:val="26"/>
          <w:szCs w:val="26"/>
          <w:lang w:val="sv-SE"/>
        </w:rPr>
        <w:t xml:space="preserve">- Năng lực sáng tạo; </w:t>
      </w:r>
    </w:p>
    <w:p w:rsidR="0058352C" w:rsidRPr="00A75B69" w:rsidRDefault="0058352C" w:rsidP="00A75B69">
      <w:pPr>
        <w:spacing w:before="0" w:after="0" w:line="288" w:lineRule="auto"/>
        <w:ind w:firstLine="709"/>
        <w:jc w:val="both"/>
        <w:rPr>
          <w:sz w:val="26"/>
          <w:szCs w:val="26"/>
          <w:lang w:val="sv-SE"/>
        </w:rPr>
      </w:pPr>
      <w:r w:rsidRPr="00A75B69">
        <w:rPr>
          <w:sz w:val="26"/>
          <w:szCs w:val="26"/>
          <w:lang w:val="sv-SE"/>
        </w:rPr>
        <w:t>- Năng lực giao tiếp và hợp tác, ngôn ngữ.</w:t>
      </w:r>
    </w:p>
    <w:p w:rsidR="0058352C" w:rsidRPr="00A75B69" w:rsidRDefault="0058352C" w:rsidP="00A75B69">
      <w:pPr>
        <w:tabs>
          <w:tab w:val="left" w:pos="10080"/>
        </w:tabs>
        <w:spacing w:before="0" w:after="0" w:line="288" w:lineRule="auto"/>
        <w:jc w:val="both"/>
        <w:rPr>
          <w:b/>
          <w:i/>
          <w:color w:val="0000FF"/>
          <w:sz w:val="26"/>
          <w:szCs w:val="26"/>
        </w:rPr>
      </w:pPr>
      <w:r w:rsidRPr="00A75B69">
        <w:rPr>
          <w:b/>
          <w:i/>
          <w:color w:val="0000FF"/>
          <w:sz w:val="26"/>
          <w:szCs w:val="26"/>
        </w:rPr>
        <w:t>*Năng lực đặc thù</w:t>
      </w:r>
    </w:p>
    <w:p w:rsidR="0099327A" w:rsidRPr="00A75B69" w:rsidRDefault="0099327A" w:rsidP="00A75B69">
      <w:pPr>
        <w:spacing w:before="0" w:after="0" w:line="288" w:lineRule="auto"/>
        <w:ind w:firstLine="670"/>
        <w:jc w:val="both"/>
        <w:rPr>
          <w:sz w:val="26"/>
          <w:szCs w:val="26"/>
          <w:lang w:val="vi-VN"/>
        </w:rPr>
      </w:pPr>
      <w:r w:rsidRPr="00A75B69">
        <w:rPr>
          <w:sz w:val="26"/>
          <w:szCs w:val="26"/>
          <w:lang w:val="vi-VN"/>
        </w:rPr>
        <w:t xml:space="preserve">- </w:t>
      </w:r>
      <w:r w:rsidR="00066FF7">
        <w:rPr>
          <w:sz w:val="26"/>
          <w:szCs w:val="26"/>
        </w:rPr>
        <w:t>S</w:t>
      </w:r>
      <w:r w:rsidRPr="00A75B69">
        <w:rPr>
          <w:sz w:val="26"/>
          <w:szCs w:val="26"/>
          <w:lang w:val="vi-VN"/>
        </w:rPr>
        <w:t>ử dụng quả Địa Cầu để nhận biết các kinh tuyến, vĩ tuyến, kinh tuyến gốc, vĩ tuyến gốc, bán cầu Đồng, bán cầu Tây, bán cầu Bắc, bán cầu Nam. </w:t>
      </w:r>
    </w:p>
    <w:p w:rsidR="0099327A" w:rsidRPr="00A75B69" w:rsidRDefault="0099327A" w:rsidP="00A75B69">
      <w:pPr>
        <w:spacing w:before="0" w:after="0" w:line="288" w:lineRule="auto"/>
        <w:ind w:firstLine="670"/>
        <w:jc w:val="both"/>
        <w:rPr>
          <w:sz w:val="26"/>
          <w:szCs w:val="26"/>
          <w:lang w:val="vi-VN"/>
        </w:rPr>
      </w:pPr>
      <w:r w:rsidRPr="00A75B69">
        <w:rPr>
          <w:sz w:val="26"/>
          <w:szCs w:val="26"/>
          <w:lang w:val="vi-VN"/>
        </w:rPr>
        <w:t xml:space="preserve">- </w:t>
      </w:r>
      <w:r w:rsidR="00066FF7" w:rsidRPr="00066FF7">
        <w:rPr>
          <w:sz w:val="26"/>
          <w:szCs w:val="26"/>
          <w:lang w:val="vi-VN"/>
        </w:rPr>
        <w:t>Đ</w:t>
      </w:r>
      <w:r w:rsidRPr="00A75B69">
        <w:rPr>
          <w:sz w:val="26"/>
          <w:szCs w:val="26"/>
          <w:lang w:val="vi-VN"/>
        </w:rPr>
        <w:t xml:space="preserve">ọc và ghi </w:t>
      </w:r>
      <w:r w:rsidR="0052031C">
        <w:rPr>
          <w:sz w:val="26"/>
          <w:szCs w:val="26"/>
          <w:lang w:val="vi-VN"/>
        </w:rPr>
        <w:t>đư</w:t>
      </w:r>
      <w:r w:rsidR="0052031C" w:rsidRPr="0052031C">
        <w:rPr>
          <w:sz w:val="26"/>
          <w:szCs w:val="26"/>
          <w:lang w:val="vi-VN"/>
        </w:rPr>
        <w:t>ợc</w:t>
      </w:r>
      <w:r w:rsidR="0052031C">
        <w:rPr>
          <w:sz w:val="26"/>
          <w:szCs w:val="26"/>
        </w:rPr>
        <w:t xml:space="preserve"> </w:t>
      </w:r>
      <w:r w:rsidRPr="00A75B69">
        <w:rPr>
          <w:sz w:val="26"/>
          <w:szCs w:val="26"/>
          <w:lang w:val="vi-VN"/>
        </w:rPr>
        <w:t xml:space="preserve">toạ độ địa lí của một địa điểm trên quả Địa Cầu. </w:t>
      </w:r>
    </w:p>
    <w:p w:rsidR="0058352C" w:rsidRPr="00A75B69" w:rsidRDefault="0058352C" w:rsidP="00A75B69">
      <w:pPr>
        <w:spacing w:before="0" w:after="0" w:line="288" w:lineRule="auto"/>
        <w:rPr>
          <w:b/>
          <w:bCs/>
          <w:color w:val="004D86"/>
          <w:sz w:val="26"/>
          <w:szCs w:val="26"/>
        </w:rPr>
      </w:pPr>
      <w:r w:rsidRPr="00A75B69">
        <w:rPr>
          <w:b/>
          <w:bCs/>
          <w:color w:val="004D86"/>
          <w:sz w:val="26"/>
          <w:szCs w:val="26"/>
        </w:rPr>
        <w:t>3. Phẩm chất</w:t>
      </w:r>
    </w:p>
    <w:p w:rsidR="0058352C" w:rsidRPr="00A75B69" w:rsidRDefault="0058352C" w:rsidP="00A75B69">
      <w:pPr>
        <w:spacing w:before="0" w:after="0" w:line="288" w:lineRule="auto"/>
        <w:ind w:firstLine="670"/>
        <w:jc w:val="both"/>
        <w:rPr>
          <w:sz w:val="26"/>
          <w:szCs w:val="26"/>
          <w:lang w:val="vi-VN"/>
        </w:rPr>
      </w:pPr>
      <w:r w:rsidRPr="00A75B69">
        <w:rPr>
          <w:sz w:val="26"/>
          <w:szCs w:val="26"/>
          <w:lang w:val="vi-VN"/>
        </w:rPr>
        <w:t>- Yêu gia đình, quê hương, đất nước.</w:t>
      </w:r>
    </w:p>
    <w:p w:rsidR="0058352C" w:rsidRPr="00A75B69" w:rsidRDefault="0058352C" w:rsidP="00A75B69">
      <w:pPr>
        <w:spacing w:before="0" w:after="0" w:line="288" w:lineRule="auto"/>
        <w:ind w:firstLine="670"/>
        <w:jc w:val="both"/>
        <w:rPr>
          <w:sz w:val="26"/>
          <w:szCs w:val="26"/>
          <w:lang w:val="vi-VN"/>
        </w:rPr>
      </w:pPr>
      <w:r w:rsidRPr="00A75B69">
        <w:rPr>
          <w:sz w:val="26"/>
          <w:szCs w:val="26"/>
          <w:lang w:val="vi-VN"/>
        </w:rPr>
        <w:t>- Thực hiện nghĩa vụ đạo đức, tôn trọng, chấp hành pháp luật, kỉ luật…</w:t>
      </w:r>
    </w:p>
    <w:p w:rsidR="0099327A" w:rsidRPr="00A75B69" w:rsidRDefault="0058352C" w:rsidP="00A75B69">
      <w:pPr>
        <w:spacing w:before="0" w:after="0" w:line="288" w:lineRule="auto"/>
        <w:ind w:firstLine="670"/>
        <w:jc w:val="both"/>
        <w:rPr>
          <w:sz w:val="26"/>
          <w:szCs w:val="26"/>
          <w:lang w:val="vi-VN"/>
        </w:rPr>
      </w:pPr>
      <w:r w:rsidRPr="00A75B69">
        <w:rPr>
          <w:sz w:val="26"/>
          <w:szCs w:val="26"/>
          <w:lang w:val="vi-VN"/>
        </w:rPr>
        <w:t>- Có trách nhiệm với bản thân, cộng động, đất nước, phát triển kinh tế đi đôi với bảo vệ tài nguyên môi trường.</w:t>
      </w:r>
    </w:p>
    <w:p w:rsidR="0099327A" w:rsidRPr="00A75B69" w:rsidRDefault="0099327A" w:rsidP="00A75B69">
      <w:pPr>
        <w:spacing w:before="0" w:after="0" w:line="288" w:lineRule="auto"/>
        <w:ind w:firstLine="670"/>
        <w:jc w:val="both"/>
        <w:rPr>
          <w:sz w:val="26"/>
          <w:szCs w:val="26"/>
          <w:lang w:val="vi-VN"/>
        </w:rPr>
      </w:pPr>
      <w:r w:rsidRPr="00A75B69">
        <w:rPr>
          <w:sz w:val="26"/>
          <w:szCs w:val="26"/>
          <w:lang w:val="vi-VN"/>
        </w:rPr>
        <w:t xml:space="preserve">- Bồi dưỡng tình yêu quê hương, đất nước, ý thức và bảo vệ chủ quyền lãnh thổ thông qua xác định các điểm cực của đất nước trên đất liền. </w:t>
      </w:r>
    </w:p>
    <w:p w:rsidR="0058352C" w:rsidRPr="00A75B69" w:rsidRDefault="0058352C" w:rsidP="00A75B69">
      <w:pPr>
        <w:tabs>
          <w:tab w:val="left" w:pos="10080"/>
        </w:tabs>
        <w:spacing w:before="0" w:after="0" w:line="288" w:lineRule="auto"/>
        <w:jc w:val="both"/>
        <w:rPr>
          <w:b/>
          <w:color w:val="0000FF"/>
          <w:sz w:val="26"/>
          <w:szCs w:val="26"/>
        </w:rPr>
      </w:pPr>
      <w:r w:rsidRPr="00A75B69">
        <w:rPr>
          <w:b/>
          <w:color w:val="0000FF"/>
          <w:sz w:val="26"/>
          <w:szCs w:val="26"/>
        </w:rPr>
        <w:t>II. THIẾT BỊ DẠY HỌC VÀ HỌC LIỆU</w:t>
      </w:r>
    </w:p>
    <w:p w:rsidR="0058352C" w:rsidRPr="00A75B69" w:rsidRDefault="0058352C" w:rsidP="00A75B69">
      <w:pPr>
        <w:spacing w:before="0" w:after="0" w:line="288" w:lineRule="auto"/>
        <w:rPr>
          <w:b/>
          <w:bCs/>
          <w:color w:val="004D86"/>
          <w:sz w:val="26"/>
          <w:szCs w:val="26"/>
        </w:rPr>
      </w:pPr>
      <w:r w:rsidRPr="00A75B69">
        <w:rPr>
          <w:b/>
          <w:bCs/>
          <w:color w:val="004D86"/>
          <w:sz w:val="26"/>
          <w:szCs w:val="26"/>
        </w:rPr>
        <w:t>1. Giáo viên</w:t>
      </w:r>
    </w:p>
    <w:p w:rsidR="006C09C3" w:rsidRPr="00A75B69" w:rsidRDefault="006C09C3" w:rsidP="00A75B69">
      <w:pPr>
        <w:spacing w:before="0" w:after="0" w:line="288" w:lineRule="auto"/>
        <w:ind w:firstLine="670"/>
        <w:jc w:val="both"/>
        <w:rPr>
          <w:sz w:val="26"/>
          <w:szCs w:val="26"/>
          <w:lang w:val="vi-VN"/>
        </w:rPr>
      </w:pPr>
      <w:r w:rsidRPr="00A75B69">
        <w:rPr>
          <w:sz w:val="26"/>
          <w:szCs w:val="26"/>
          <w:lang w:val="vi-VN"/>
        </w:rPr>
        <w:tab/>
        <w:t>- Máy tính, máy chiếu.</w:t>
      </w:r>
    </w:p>
    <w:p w:rsidR="0099327A" w:rsidRPr="00A75B69" w:rsidRDefault="0099327A" w:rsidP="00A75B69">
      <w:pPr>
        <w:spacing w:before="0" w:after="0" w:line="288" w:lineRule="auto"/>
        <w:ind w:firstLine="670"/>
        <w:jc w:val="both"/>
        <w:rPr>
          <w:sz w:val="26"/>
          <w:szCs w:val="26"/>
          <w:lang w:val="vi-VN"/>
        </w:rPr>
      </w:pPr>
      <w:r w:rsidRPr="00A75B69">
        <w:rPr>
          <w:sz w:val="26"/>
          <w:szCs w:val="26"/>
          <w:lang w:val="vi-VN"/>
        </w:rPr>
        <w:t>- Quả Địa Cầu - Các hình ảnh về Trái Đất </w:t>
      </w:r>
    </w:p>
    <w:p w:rsidR="0099327A" w:rsidRPr="00A75B69" w:rsidRDefault="0099327A" w:rsidP="00A75B69">
      <w:pPr>
        <w:spacing w:before="0" w:after="0" w:line="288" w:lineRule="auto"/>
        <w:ind w:firstLine="670"/>
        <w:jc w:val="both"/>
        <w:rPr>
          <w:sz w:val="26"/>
          <w:szCs w:val="26"/>
          <w:lang w:val="vi-VN"/>
        </w:rPr>
      </w:pPr>
      <w:r w:rsidRPr="00A75B69">
        <w:rPr>
          <w:sz w:val="26"/>
          <w:szCs w:val="26"/>
          <w:lang w:val="vi-VN"/>
        </w:rPr>
        <w:t xml:space="preserve">- Hình ảnh, video các điểm cực trên phần đất liền lãnh thổ Việt Nam </w:t>
      </w:r>
    </w:p>
    <w:p w:rsidR="0058352C" w:rsidRPr="00A75B69" w:rsidRDefault="0058352C" w:rsidP="00A75B69">
      <w:pPr>
        <w:spacing w:before="0" w:after="0" w:line="288" w:lineRule="auto"/>
        <w:ind w:firstLine="670"/>
        <w:jc w:val="both"/>
        <w:rPr>
          <w:sz w:val="26"/>
          <w:szCs w:val="26"/>
          <w:lang w:val="vi-VN"/>
        </w:rPr>
      </w:pPr>
      <w:r w:rsidRPr="00A75B69">
        <w:rPr>
          <w:sz w:val="26"/>
          <w:szCs w:val="26"/>
          <w:lang w:val="vi-VN"/>
        </w:rPr>
        <w:t xml:space="preserve">- Tập bản đồ địa lí lớp </w:t>
      </w:r>
      <w:r w:rsidR="00F30EF1" w:rsidRPr="00A75B69">
        <w:rPr>
          <w:sz w:val="26"/>
          <w:szCs w:val="26"/>
          <w:lang w:val="vi-VN"/>
        </w:rPr>
        <w:t>6</w:t>
      </w:r>
      <w:r w:rsidRPr="00A75B69">
        <w:rPr>
          <w:sz w:val="26"/>
          <w:szCs w:val="26"/>
          <w:lang w:val="vi-VN"/>
        </w:rPr>
        <w:t>.</w:t>
      </w:r>
    </w:p>
    <w:p w:rsidR="0058352C" w:rsidRPr="00A75B69" w:rsidRDefault="0058352C" w:rsidP="00A75B69">
      <w:pPr>
        <w:spacing w:before="0" w:after="0" w:line="288" w:lineRule="auto"/>
        <w:rPr>
          <w:b/>
          <w:bCs/>
          <w:color w:val="004D86"/>
          <w:sz w:val="26"/>
          <w:szCs w:val="26"/>
        </w:rPr>
      </w:pPr>
      <w:r w:rsidRPr="00A75B69">
        <w:rPr>
          <w:b/>
          <w:bCs/>
          <w:color w:val="004D86"/>
          <w:sz w:val="26"/>
          <w:szCs w:val="26"/>
        </w:rPr>
        <w:t>2. Học sinh</w:t>
      </w:r>
    </w:p>
    <w:p w:rsidR="0058352C" w:rsidRPr="00A75B69" w:rsidRDefault="0058352C" w:rsidP="00A75B69">
      <w:pPr>
        <w:spacing w:before="0" w:after="0" w:line="288" w:lineRule="auto"/>
        <w:ind w:firstLine="670"/>
        <w:jc w:val="both"/>
        <w:rPr>
          <w:sz w:val="26"/>
          <w:szCs w:val="26"/>
          <w:lang w:val="vi-VN"/>
        </w:rPr>
      </w:pPr>
      <w:r w:rsidRPr="00A75B69">
        <w:rPr>
          <w:sz w:val="26"/>
          <w:szCs w:val="26"/>
          <w:lang w:val="vi-VN"/>
        </w:rPr>
        <w:t>- SGK, vở ghi, dụng cụ học tập.</w:t>
      </w:r>
    </w:p>
    <w:p w:rsidR="0058352C" w:rsidRPr="00A75B69" w:rsidRDefault="0058352C" w:rsidP="00A75B69">
      <w:pPr>
        <w:spacing w:before="0" w:after="0" w:line="288" w:lineRule="auto"/>
        <w:ind w:firstLine="670"/>
        <w:jc w:val="both"/>
        <w:rPr>
          <w:sz w:val="26"/>
          <w:szCs w:val="26"/>
          <w:lang w:val="vi-VN"/>
        </w:rPr>
      </w:pPr>
      <w:r w:rsidRPr="00A75B69">
        <w:rPr>
          <w:sz w:val="26"/>
          <w:szCs w:val="26"/>
          <w:lang w:val="vi-VN"/>
        </w:rPr>
        <w:t xml:space="preserve">- Tập bản đồ địa lí lớp </w:t>
      </w:r>
      <w:r w:rsidR="00F30EF1" w:rsidRPr="00A75B69">
        <w:rPr>
          <w:sz w:val="26"/>
          <w:szCs w:val="26"/>
          <w:lang w:val="vi-VN"/>
        </w:rPr>
        <w:t>6</w:t>
      </w:r>
      <w:r w:rsidRPr="00A75B69">
        <w:rPr>
          <w:sz w:val="26"/>
          <w:szCs w:val="26"/>
          <w:lang w:val="vi-VN"/>
        </w:rPr>
        <w:t>.</w:t>
      </w:r>
    </w:p>
    <w:p w:rsidR="0099327A" w:rsidRPr="00A75B69" w:rsidRDefault="0099327A" w:rsidP="00A75B69">
      <w:pPr>
        <w:spacing w:before="0" w:after="0" w:line="288" w:lineRule="auto"/>
        <w:ind w:firstLine="670"/>
        <w:jc w:val="both"/>
        <w:rPr>
          <w:sz w:val="26"/>
          <w:szCs w:val="26"/>
          <w:lang w:val="vi-VN"/>
        </w:rPr>
      </w:pPr>
      <w:r w:rsidRPr="00A75B69">
        <w:rPr>
          <w:sz w:val="26"/>
          <w:szCs w:val="26"/>
          <w:lang w:val="vi-VN"/>
        </w:rPr>
        <w:t>- Quả Địa Cầu - Các hình ảnh về Trái Đất</w:t>
      </w:r>
      <w:r w:rsidR="001422D3">
        <w:rPr>
          <w:sz w:val="26"/>
          <w:szCs w:val="26"/>
        </w:rPr>
        <w:t>.</w:t>
      </w:r>
      <w:r w:rsidRPr="00A75B69">
        <w:rPr>
          <w:sz w:val="26"/>
          <w:szCs w:val="26"/>
          <w:lang w:val="vi-VN"/>
        </w:rPr>
        <w:t> </w:t>
      </w:r>
    </w:p>
    <w:p w:rsidR="0099327A" w:rsidRPr="00A75B69" w:rsidRDefault="0099327A" w:rsidP="00A75B69">
      <w:pPr>
        <w:spacing w:before="0" w:after="0" w:line="288" w:lineRule="auto"/>
        <w:ind w:firstLine="670"/>
        <w:jc w:val="both"/>
        <w:rPr>
          <w:sz w:val="26"/>
          <w:szCs w:val="26"/>
          <w:lang w:val="vi-VN"/>
        </w:rPr>
      </w:pPr>
      <w:r w:rsidRPr="00A75B69">
        <w:rPr>
          <w:sz w:val="26"/>
          <w:szCs w:val="26"/>
          <w:lang w:val="vi-VN"/>
        </w:rPr>
        <w:t>- Hình ảnh, video các điểm cực trên phần đất liền lãnh thổ Việt Nam</w:t>
      </w:r>
      <w:r w:rsidR="001422D3">
        <w:rPr>
          <w:sz w:val="26"/>
          <w:szCs w:val="26"/>
        </w:rPr>
        <w:t>.</w:t>
      </w:r>
      <w:r w:rsidRPr="00A75B69">
        <w:rPr>
          <w:sz w:val="26"/>
          <w:szCs w:val="26"/>
          <w:lang w:val="vi-VN"/>
        </w:rPr>
        <w:t xml:space="preserve"> </w:t>
      </w:r>
    </w:p>
    <w:p w:rsidR="00DB5371" w:rsidRDefault="00DB5371" w:rsidP="00DB5371">
      <w:pPr>
        <w:tabs>
          <w:tab w:val="left" w:pos="10080"/>
        </w:tabs>
        <w:spacing w:before="0" w:after="0" w:line="288" w:lineRule="auto"/>
        <w:jc w:val="both"/>
        <w:rPr>
          <w:b/>
          <w:color w:val="0000FF"/>
          <w:sz w:val="26"/>
          <w:szCs w:val="26"/>
        </w:rPr>
      </w:pPr>
    </w:p>
    <w:p w:rsidR="00DB5371" w:rsidRDefault="00DB5371" w:rsidP="00DB5371">
      <w:pPr>
        <w:tabs>
          <w:tab w:val="left" w:pos="10080"/>
        </w:tabs>
        <w:spacing w:before="0" w:after="0" w:line="288" w:lineRule="auto"/>
        <w:jc w:val="both"/>
        <w:rPr>
          <w:b/>
          <w:color w:val="0000FF"/>
          <w:sz w:val="26"/>
          <w:szCs w:val="26"/>
        </w:rPr>
      </w:pPr>
    </w:p>
    <w:p w:rsidR="00DB5371" w:rsidRDefault="00DB5371" w:rsidP="00DB5371">
      <w:pPr>
        <w:tabs>
          <w:tab w:val="left" w:pos="10080"/>
        </w:tabs>
        <w:spacing w:before="0" w:after="0" w:line="288" w:lineRule="auto"/>
        <w:jc w:val="both"/>
        <w:rPr>
          <w:b/>
          <w:color w:val="0000FF"/>
          <w:sz w:val="26"/>
          <w:szCs w:val="26"/>
        </w:rPr>
      </w:pPr>
    </w:p>
    <w:p w:rsidR="00DB5371" w:rsidRPr="00DB5371" w:rsidRDefault="00DB5371" w:rsidP="00DB5371">
      <w:pPr>
        <w:tabs>
          <w:tab w:val="left" w:pos="10080"/>
        </w:tabs>
        <w:spacing w:before="0" w:after="0" w:line="288" w:lineRule="auto"/>
        <w:jc w:val="both"/>
        <w:rPr>
          <w:b/>
          <w:color w:val="0000FF"/>
          <w:sz w:val="26"/>
          <w:szCs w:val="26"/>
        </w:rPr>
      </w:pPr>
      <w:r w:rsidRPr="00DB5371">
        <w:rPr>
          <w:b/>
          <w:color w:val="0000FF"/>
          <w:sz w:val="26"/>
          <w:szCs w:val="26"/>
        </w:rPr>
        <w:t>III. TIẾN TRÌNH DẠY HỌC</w:t>
      </w:r>
    </w:p>
    <w:p w:rsidR="00DB5371" w:rsidRPr="00DB5371" w:rsidRDefault="00DB5371" w:rsidP="00DB5371">
      <w:pPr>
        <w:spacing w:before="0" w:after="0" w:line="288" w:lineRule="auto"/>
        <w:rPr>
          <w:b/>
          <w:bCs/>
          <w:color w:val="004D86"/>
          <w:sz w:val="26"/>
          <w:szCs w:val="26"/>
        </w:rPr>
      </w:pPr>
      <w:r w:rsidRPr="00DB5371">
        <w:rPr>
          <w:b/>
          <w:bCs/>
          <w:color w:val="004D86"/>
          <w:sz w:val="26"/>
          <w:szCs w:val="26"/>
        </w:rPr>
        <w:lastRenderedPageBreak/>
        <w:t>1. Hoạt động 1. Xác định nhiệm vụ học tập</w:t>
      </w:r>
    </w:p>
    <w:p w:rsidR="00DB5371" w:rsidRPr="00DB5371" w:rsidRDefault="00DB5371" w:rsidP="00DB5371">
      <w:pPr>
        <w:tabs>
          <w:tab w:val="left" w:pos="10080"/>
        </w:tabs>
        <w:spacing w:before="0" w:after="0" w:line="288" w:lineRule="auto"/>
        <w:jc w:val="both"/>
        <w:rPr>
          <w:b/>
          <w:i/>
          <w:color w:val="0000FF"/>
          <w:sz w:val="26"/>
          <w:szCs w:val="26"/>
        </w:rPr>
      </w:pPr>
      <w:r w:rsidRPr="00DB5371">
        <w:rPr>
          <w:b/>
          <w:i/>
          <w:color w:val="0000FF"/>
          <w:sz w:val="26"/>
          <w:szCs w:val="26"/>
        </w:rPr>
        <w:t>* Mục tiêu</w:t>
      </w:r>
    </w:p>
    <w:p w:rsidR="00DB5371" w:rsidRDefault="00DB5371" w:rsidP="00DB5371">
      <w:pPr>
        <w:spacing w:before="0" w:after="0" w:line="288" w:lineRule="auto"/>
        <w:ind w:firstLine="426"/>
        <w:jc w:val="both"/>
        <w:rPr>
          <w:sz w:val="26"/>
          <w:szCs w:val="26"/>
        </w:rPr>
      </w:pPr>
      <w:r w:rsidRPr="00F652AF">
        <w:rPr>
          <w:sz w:val="26"/>
          <w:szCs w:val="26"/>
          <w:lang w:val="vi-VN"/>
        </w:rPr>
        <w:t>- Tạo tâm thế học tập mới cho học sinh, giúp học sinh ý thức được nhiệm vụ học tập, hứng thú với bài học mới.</w:t>
      </w:r>
    </w:p>
    <w:p w:rsidR="00DB5371" w:rsidRPr="00DB5371" w:rsidRDefault="00DB5371" w:rsidP="00DB5371">
      <w:pPr>
        <w:tabs>
          <w:tab w:val="left" w:pos="10080"/>
        </w:tabs>
        <w:spacing w:before="0" w:after="0" w:line="288" w:lineRule="auto"/>
        <w:jc w:val="both"/>
        <w:rPr>
          <w:b/>
          <w:i/>
          <w:color w:val="0000FF"/>
          <w:sz w:val="26"/>
          <w:szCs w:val="26"/>
        </w:rPr>
      </w:pPr>
      <w:r w:rsidRPr="00DB5371">
        <w:rPr>
          <w:b/>
          <w:i/>
          <w:color w:val="0000FF"/>
          <w:sz w:val="26"/>
          <w:szCs w:val="26"/>
        </w:rPr>
        <w:t>* Nội dung hoạt động</w:t>
      </w:r>
    </w:p>
    <w:p w:rsidR="00DB5371" w:rsidRPr="00F652AF" w:rsidRDefault="00DB5371" w:rsidP="00DB5371">
      <w:pPr>
        <w:spacing w:before="0" w:after="0" w:line="288" w:lineRule="auto"/>
        <w:ind w:firstLine="426"/>
        <w:jc w:val="both"/>
        <w:rPr>
          <w:sz w:val="26"/>
          <w:szCs w:val="26"/>
          <w:lang w:val="vi-VN"/>
        </w:rPr>
      </w:pPr>
      <w:r w:rsidRPr="00F652AF">
        <w:rPr>
          <w:sz w:val="26"/>
          <w:szCs w:val="26"/>
          <w:lang w:val="vi-VN"/>
        </w:rPr>
        <w:t>- HS dựa vào kiến thức và hiểu biết của mình tham gia trò chơi, trả lời câu hỏi.</w:t>
      </w:r>
    </w:p>
    <w:p w:rsidR="00DB5371" w:rsidRPr="00DB5371" w:rsidRDefault="00DB5371" w:rsidP="00DB5371">
      <w:pPr>
        <w:tabs>
          <w:tab w:val="left" w:pos="10080"/>
        </w:tabs>
        <w:spacing w:before="0" w:after="0" w:line="288" w:lineRule="auto"/>
        <w:jc w:val="both"/>
        <w:rPr>
          <w:b/>
          <w:i/>
          <w:color w:val="0000FF"/>
          <w:sz w:val="26"/>
          <w:szCs w:val="26"/>
        </w:rPr>
      </w:pPr>
      <w:r w:rsidRPr="00DB5371">
        <w:rPr>
          <w:b/>
          <w:i/>
          <w:color w:val="0000FF"/>
          <w:sz w:val="26"/>
          <w:szCs w:val="26"/>
        </w:rPr>
        <w:t>* Tổ chức hoạt động</w:t>
      </w:r>
    </w:p>
    <w:p w:rsidR="00DB5371" w:rsidRPr="00367A31" w:rsidRDefault="00DB5371" w:rsidP="00DB5371">
      <w:pPr>
        <w:spacing w:before="0" w:after="0" w:line="288" w:lineRule="auto"/>
        <w:jc w:val="center"/>
        <w:rPr>
          <w:b/>
          <w:bCs/>
          <w:iCs/>
          <w:color w:val="765A00"/>
          <w:sz w:val="26"/>
          <w:szCs w:val="26"/>
        </w:rPr>
      </w:pPr>
      <w:r w:rsidRPr="00367A31">
        <w:rPr>
          <w:b/>
          <w:bCs/>
          <w:iCs/>
          <w:color w:val="765A00"/>
          <w:sz w:val="26"/>
          <w:szCs w:val="26"/>
        </w:rPr>
        <w:t>Hoạt động cá nhân/tổ chức chơi trò chơi</w:t>
      </w:r>
    </w:p>
    <w:p w:rsidR="00DB5371" w:rsidRPr="00367A31" w:rsidRDefault="00DB5371" w:rsidP="00DB5371">
      <w:pPr>
        <w:spacing w:before="0" w:after="0" w:line="288" w:lineRule="auto"/>
        <w:jc w:val="both"/>
        <w:rPr>
          <w:b/>
          <w:i/>
          <w:color w:val="001746"/>
          <w:sz w:val="26"/>
          <w:szCs w:val="26"/>
        </w:rPr>
      </w:pPr>
      <w:r w:rsidRPr="00367A31">
        <w:rPr>
          <w:rFonts w:eastAsia="Cambria"/>
          <w:b/>
          <w:i/>
          <w:color w:val="001746"/>
          <w:sz w:val="26"/>
          <w:szCs w:val="26"/>
        </w:rPr>
        <w:t xml:space="preserve">Bước 1. </w:t>
      </w:r>
      <w:r w:rsidRPr="00367A31">
        <w:rPr>
          <w:b/>
          <w:i/>
          <w:color w:val="001746"/>
          <w:sz w:val="26"/>
          <w:szCs w:val="26"/>
        </w:rPr>
        <w:t>G</w:t>
      </w:r>
      <w:r w:rsidRPr="00367A31">
        <w:rPr>
          <w:b/>
          <w:i/>
          <w:color w:val="001746"/>
          <w:sz w:val="26"/>
          <w:szCs w:val="26"/>
          <w:lang w:val="vi-VN"/>
        </w:rPr>
        <w:t>iao nhiệm vụ</w:t>
      </w:r>
      <w:r w:rsidRPr="00367A31">
        <w:rPr>
          <w:b/>
          <w:i/>
          <w:color w:val="001746"/>
          <w:sz w:val="26"/>
          <w:szCs w:val="26"/>
        </w:rPr>
        <w:t xml:space="preserve"> học tập</w:t>
      </w:r>
    </w:p>
    <w:p w:rsidR="00DB5371" w:rsidRDefault="00DB5371" w:rsidP="00DB5371">
      <w:pPr>
        <w:spacing w:before="0" w:after="0" w:line="288" w:lineRule="auto"/>
        <w:ind w:firstLine="426"/>
        <w:jc w:val="both"/>
        <w:rPr>
          <w:sz w:val="26"/>
          <w:szCs w:val="26"/>
        </w:rPr>
      </w:pPr>
      <w:r w:rsidRPr="00F652AF">
        <w:rPr>
          <w:sz w:val="26"/>
          <w:szCs w:val="26"/>
          <w:lang w:val="vi-VN"/>
        </w:rPr>
        <w:t>- GV tổ chức trò chơi qua hệ thống câu hỏi liên quan đến kiến thức</w:t>
      </w:r>
      <w:r>
        <w:rPr>
          <w:sz w:val="26"/>
          <w:szCs w:val="26"/>
        </w:rPr>
        <w:t xml:space="preserve"> </w:t>
      </w:r>
      <w:r w:rsidRPr="007E2D52">
        <w:rPr>
          <w:sz w:val="26"/>
          <w:szCs w:val="26"/>
        </w:rPr>
        <w:t>đã</w:t>
      </w:r>
      <w:r>
        <w:rPr>
          <w:sz w:val="26"/>
          <w:szCs w:val="26"/>
        </w:rPr>
        <w:t xml:space="preserve"> h</w:t>
      </w:r>
      <w:r w:rsidRPr="007E2D52">
        <w:rPr>
          <w:sz w:val="26"/>
          <w:szCs w:val="26"/>
        </w:rPr>
        <w:t>ọ</w:t>
      </w:r>
      <w:r>
        <w:rPr>
          <w:sz w:val="26"/>
          <w:szCs w:val="26"/>
        </w:rPr>
        <w:t>c</w:t>
      </w:r>
      <w:r w:rsidRPr="00F652AF">
        <w:rPr>
          <w:sz w:val="26"/>
          <w:szCs w:val="26"/>
          <w:lang w:val="vi-VN"/>
        </w:rPr>
        <w:t>.</w:t>
      </w:r>
    </w:p>
    <w:p w:rsidR="00DB5371" w:rsidRDefault="00DB5371" w:rsidP="00DB5371">
      <w:pPr>
        <w:spacing w:before="0" w:after="0" w:line="288" w:lineRule="auto"/>
        <w:jc w:val="center"/>
        <w:rPr>
          <w:rFonts w:eastAsia="Cambria"/>
          <w:b/>
          <w:i/>
          <w:color w:val="001746"/>
          <w:sz w:val="26"/>
          <w:szCs w:val="26"/>
        </w:rPr>
      </w:pPr>
      <w:r w:rsidRPr="00A75B69">
        <w:rPr>
          <w:sz w:val="12"/>
          <w:szCs w:val="12"/>
        </w:rPr>
        <w:object w:dxaOrig="7205" w:dyaOrig="40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7.6pt;height:205.15pt" o:ole="">
            <v:imagedata r:id="rId7" o:title=""/>
          </v:shape>
          <o:OLEObject Type="Embed" ProgID="PowerPoint.Slide.12" ShapeID="_x0000_i1025" DrawAspect="Content" ObjectID="_1721238625" r:id="rId8"/>
        </w:object>
      </w:r>
    </w:p>
    <w:p w:rsidR="00DB5371" w:rsidRPr="00367A31" w:rsidRDefault="00DB5371" w:rsidP="00DB5371">
      <w:pPr>
        <w:spacing w:before="0" w:after="0" w:line="288" w:lineRule="auto"/>
        <w:jc w:val="both"/>
        <w:rPr>
          <w:b/>
          <w:i/>
          <w:color w:val="001746"/>
          <w:sz w:val="26"/>
          <w:szCs w:val="26"/>
        </w:rPr>
      </w:pPr>
      <w:r w:rsidRPr="00367A31">
        <w:rPr>
          <w:rFonts w:eastAsia="Cambria"/>
          <w:b/>
          <w:i/>
          <w:color w:val="001746"/>
          <w:sz w:val="26"/>
          <w:szCs w:val="26"/>
        </w:rPr>
        <w:t xml:space="preserve">Bước 2. </w:t>
      </w:r>
      <w:r w:rsidRPr="00367A31">
        <w:rPr>
          <w:b/>
          <w:i/>
          <w:color w:val="001746"/>
          <w:sz w:val="26"/>
          <w:szCs w:val="26"/>
        </w:rPr>
        <w:t xml:space="preserve">Thực hiện </w:t>
      </w:r>
      <w:r w:rsidRPr="00367A31">
        <w:rPr>
          <w:b/>
          <w:i/>
          <w:color w:val="001746"/>
          <w:sz w:val="26"/>
          <w:szCs w:val="26"/>
          <w:lang w:val="vi-VN"/>
        </w:rPr>
        <w:t>nhiệm vụ</w:t>
      </w:r>
      <w:r w:rsidRPr="00367A31">
        <w:rPr>
          <w:b/>
          <w:i/>
          <w:color w:val="001746"/>
          <w:sz w:val="26"/>
          <w:szCs w:val="26"/>
        </w:rPr>
        <w:t xml:space="preserve"> học tập</w:t>
      </w:r>
    </w:p>
    <w:p w:rsidR="00DB5371" w:rsidRPr="00F652AF" w:rsidRDefault="00DB5371" w:rsidP="00DB5371">
      <w:pPr>
        <w:spacing w:before="0" w:after="0" w:line="288" w:lineRule="auto"/>
        <w:ind w:firstLine="426"/>
        <w:jc w:val="both"/>
        <w:rPr>
          <w:sz w:val="26"/>
          <w:szCs w:val="26"/>
          <w:lang w:val="vi-VN"/>
        </w:rPr>
      </w:pPr>
      <w:r w:rsidRPr="00F652AF">
        <w:rPr>
          <w:sz w:val="26"/>
          <w:szCs w:val="26"/>
          <w:lang w:val="vi-VN"/>
        </w:rPr>
        <w:t>- HS chú ý lắng nghe, giơ tay trả lời câu hỏi nhanh</w:t>
      </w:r>
    </w:p>
    <w:p w:rsidR="00DB5371" w:rsidRPr="00F652AF" w:rsidRDefault="00DB5371" w:rsidP="00DB5371">
      <w:pPr>
        <w:spacing w:before="0" w:after="0" w:line="288" w:lineRule="auto"/>
        <w:ind w:firstLine="426"/>
        <w:jc w:val="both"/>
        <w:rPr>
          <w:sz w:val="26"/>
          <w:szCs w:val="26"/>
          <w:lang w:val="vi-VN"/>
        </w:rPr>
      </w:pPr>
      <w:r w:rsidRPr="00F652AF">
        <w:rPr>
          <w:sz w:val="26"/>
          <w:szCs w:val="26"/>
          <w:lang w:val="vi-VN"/>
        </w:rPr>
        <w:t>- GV quan sát, theo dõi, đánh giá thái độ thực hiện nhiệm vụ của HS.</w:t>
      </w:r>
    </w:p>
    <w:p w:rsidR="00DB5371" w:rsidRPr="00367A31" w:rsidRDefault="00DB5371" w:rsidP="00DB5371">
      <w:pPr>
        <w:spacing w:before="0" w:after="0" w:line="288" w:lineRule="auto"/>
        <w:jc w:val="both"/>
        <w:rPr>
          <w:rFonts w:eastAsia="Cambria"/>
          <w:b/>
          <w:i/>
          <w:color w:val="001746"/>
          <w:sz w:val="26"/>
          <w:szCs w:val="26"/>
        </w:rPr>
      </w:pPr>
      <w:r w:rsidRPr="00367A31">
        <w:rPr>
          <w:rFonts w:eastAsia="Cambria"/>
          <w:b/>
          <w:i/>
          <w:color w:val="001746"/>
          <w:sz w:val="26"/>
          <w:szCs w:val="26"/>
        </w:rPr>
        <w:t xml:space="preserve">Bước 3. Báo cáo, thảo luận </w:t>
      </w:r>
    </w:p>
    <w:p w:rsidR="00DB5371" w:rsidRPr="00F652AF" w:rsidRDefault="00DB5371" w:rsidP="00DB5371">
      <w:pPr>
        <w:spacing w:before="0" w:after="0" w:line="288" w:lineRule="auto"/>
        <w:ind w:firstLine="426"/>
        <w:jc w:val="both"/>
        <w:rPr>
          <w:sz w:val="26"/>
          <w:szCs w:val="26"/>
          <w:lang w:val="vi-VN"/>
        </w:rPr>
      </w:pPr>
      <w:r w:rsidRPr="00F652AF">
        <w:rPr>
          <w:sz w:val="26"/>
          <w:szCs w:val="26"/>
          <w:lang w:val="vi-VN"/>
        </w:rPr>
        <w:t>- HS trao đổi và trả lời nhanh câu hỏi trò chơi.</w:t>
      </w:r>
    </w:p>
    <w:p w:rsidR="00DB5371" w:rsidRPr="00367A31" w:rsidRDefault="00DB5371" w:rsidP="00DB5371">
      <w:pPr>
        <w:spacing w:before="0" w:after="0" w:line="288" w:lineRule="auto"/>
        <w:jc w:val="both"/>
        <w:rPr>
          <w:rFonts w:eastAsia="Cambria"/>
          <w:b/>
          <w:i/>
          <w:color w:val="001746"/>
          <w:sz w:val="26"/>
          <w:szCs w:val="26"/>
        </w:rPr>
      </w:pPr>
      <w:r w:rsidRPr="00367A31">
        <w:rPr>
          <w:rFonts w:eastAsia="Cambria"/>
          <w:b/>
          <w:i/>
          <w:color w:val="001746"/>
          <w:sz w:val="26"/>
          <w:szCs w:val="26"/>
        </w:rPr>
        <w:t>Bước 4. Kết luận, nhận định</w:t>
      </w:r>
    </w:p>
    <w:p w:rsidR="00DB5371" w:rsidRPr="00F652AF" w:rsidRDefault="00DB5371" w:rsidP="00DB5371">
      <w:pPr>
        <w:spacing w:before="0" w:after="0" w:line="288" w:lineRule="auto"/>
        <w:ind w:firstLine="426"/>
        <w:jc w:val="both"/>
        <w:rPr>
          <w:sz w:val="26"/>
          <w:szCs w:val="26"/>
          <w:lang w:val="vi-VN"/>
        </w:rPr>
      </w:pPr>
      <w:r w:rsidRPr="00F652AF">
        <w:rPr>
          <w:sz w:val="26"/>
          <w:szCs w:val="26"/>
          <w:lang w:val="vi-VN"/>
        </w:rPr>
        <w:t>- GV nhận xét và dẫn dắt vào bài mới.</w:t>
      </w:r>
    </w:p>
    <w:p w:rsidR="00DB5371" w:rsidRPr="00DB5371" w:rsidRDefault="00DB5371" w:rsidP="00DB5371">
      <w:pPr>
        <w:tabs>
          <w:tab w:val="left" w:pos="10080"/>
        </w:tabs>
        <w:spacing w:before="0" w:after="0" w:line="288" w:lineRule="auto"/>
        <w:jc w:val="both"/>
        <w:rPr>
          <w:b/>
          <w:i/>
          <w:color w:val="0000FF"/>
          <w:sz w:val="26"/>
          <w:szCs w:val="26"/>
        </w:rPr>
      </w:pPr>
      <w:r w:rsidRPr="00DB5371">
        <w:rPr>
          <w:b/>
          <w:i/>
          <w:color w:val="0000FF"/>
          <w:sz w:val="26"/>
          <w:szCs w:val="26"/>
        </w:rPr>
        <w:t>* Sản phẩm hoạt động</w:t>
      </w:r>
    </w:p>
    <w:p w:rsidR="00DB5371" w:rsidRPr="00F652AF" w:rsidRDefault="00DB5371" w:rsidP="00DB5371">
      <w:pPr>
        <w:spacing w:before="0" w:after="0" w:line="288" w:lineRule="auto"/>
        <w:ind w:firstLine="426"/>
        <w:jc w:val="both"/>
        <w:rPr>
          <w:sz w:val="26"/>
          <w:szCs w:val="26"/>
          <w:lang w:val="vi-VN"/>
        </w:rPr>
      </w:pPr>
      <w:r w:rsidRPr="00F652AF">
        <w:rPr>
          <w:sz w:val="26"/>
          <w:szCs w:val="26"/>
          <w:lang w:val="vi-VN"/>
        </w:rPr>
        <w:t>- HS trả lời các câu hỏi theo sự hiểu biết của bản thân.</w:t>
      </w:r>
    </w:p>
    <w:p w:rsidR="00DB5371" w:rsidRPr="00BB6CD9" w:rsidRDefault="00DB5371" w:rsidP="00DB5371">
      <w:pPr>
        <w:spacing w:before="0" w:after="0" w:line="288" w:lineRule="auto"/>
        <w:ind w:firstLine="426"/>
        <w:jc w:val="both"/>
        <w:rPr>
          <w:sz w:val="26"/>
          <w:szCs w:val="26"/>
        </w:rPr>
      </w:pPr>
      <w:r w:rsidRPr="00F652AF">
        <w:rPr>
          <w:sz w:val="26"/>
          <w:szCs w:val="26"/>
          <w:lang w:val="vi-VN"/>
        </w:rPr>
        <w:t>- GV có thể chuẩn bị phần thưởng như điểm số, tràng pháo tay, hiện vật,...</w:t>
      </w:r>
    </w:p>
    <w:p w:rsidR="000C7C1F" w:rsidRPr="00A75B69" w:rsidRDefault="000C7C1F" w:rsidP="000C7C1F">
      <w:pPr>
        <w:spacing w:before="0" w:after="0" w:line="288" w:lineRule="auto"/>
        <w:rPr>
          <w:b/>
          <w:bCs/>
          <w:color w:val="004D86"/>
          <w:sz w:val="26"/>
          <w:szCs w:val="26"/>
        </w:rPr>
      </w:pPr>
      <w:r w:rsidRPr="00A75B69">
        <w:rPr>
          <w:b/>
          <w:bCs/>
          <w:color w:val="004D86"/>
          <w:sz w:val="26"/>
          <w:szCs w:val="26"/>
        </w:rPr>
        <w:t>2. Hoạt động 2. Hình thành kiến thức mới</w:t>
      </w:r>
    </w:p>
    <w:p w:rsidR="000C7C1F" w:rsidRPr="00A75B69" w:rsidRDefault="000C7C1F" w:rsidP="000C7C1F">
      <w:pPr>
        <w:spacing w:before="0" w:after="0" w:line="288" w:lineRule="auto"/>
        <w:jc w:val="center"/>
        <w:rPr>
          <w:b/>
          <w:color w:val="002060"/>
          <w:sz w:val="26"/>
          <w:szCs w:val="26"/>
          <w:lang w:val="pt-BR"/>
        </w:rPr>
      </w:pPr>
      <w:r w:rsidRPr="00A75B69">
        <w:rPr>
          <w:b/>
          <w:color w:val="002060"/>
          <w:sz w:val="26"/>
          <w:szCs w:val="26"/>
          <w:lang w:val="pt-BR"/>
        </w:rPr>
        <w:t>Hoạt động 2.1. Hướng dẫn HS tìm hiểu hệ thống kinh, vĩ tuyến</w:t>
      </w:r>
    </w:p>
    <w:p w:rsidR="000C7C1F" w:rsidRPr="00A75B69" w:rsidRDefault="000C7C1F" w:rsidP="000C7C1F">
      <w:pPr>
        <w:tabs>
          <w:tab w:val="left" w:pos="10080"/>
        </w:tabs>
        <w:spacing w:before="0" w:after="0" w:line="288" w:lineRule="auto"/>
        <w:jc w:val="both"/>
        <w:rPr>
          <w:b/>
          <w:i/>
          <w:color w:val="0000FF"/>
          <w:sz w:val="26"/>
          <w:szCs w:val="26"/>
        </w:rPr>
      </w:pPr>
      <w:r w:rsidRPr="00A75B69">
        <w:rPr>
          <w:b/>
          <w:i/>
          <w:color w:val="0000FF"/>
          <w:sz w:val="26"/>
          <w:szCs w:val="26"/>
        </w:rPr>
        <w:t>* Mục tiêu</w:t>
      </w:r>
    </w:p>
    <w:p w:rsidR="000C7C1F" w:rsidRPr="00A75B69" w:rsidRDefault="000C7C1F" w:rsidP="000C7C1F">
      <w:pPr>
        <w:spacing w:before="0" w:after="0" w:line="288" w:lineRule="auto"/>
        <w:ind w:firstLine="709"/>
        <w:jc w:val="both"/>
        <w:rPr>
          <w:color w:val="000000" w:themeColor="text1"/>
          <w:sz w:val="26"/>
          <w:szCs w:val="26"/>
        </w:rPr>
      </w:pPr>
      <w:r w:rsidRPr="00A75B69">
        <w:rPr>
          <w:color w:val="000000" w:themeColor="text1"/>
          <w:sz w:val="26"/>
          <w:szCs w:val="26"/>
        </w:rPr>
        <w:t>- Trình bày và xác định được hệ thống kinh tuyến, vĩ tuyến</w:t>
      </w:r>
      <w:r>
        <w:rPr>
          <w:color w:val="000000" w:themeColor="text1"/>
          <w:sz w:val="26"/>
          <w:szCs w:val="26"/>
        </w:rPr>
        <w:t xml:space="preserve"> trên bản đồ địa lí</w:t>
      </w:r>
      <w:r w:rsidRPr="00A75B69">
        <w:rPr>
          <w:color w:val="000000" w:themeColor="text1"/>
          <w:sz w:val="26"/>
          <w:szCs w:val="26"/>
        </w:rPr>
        <w:t xml:space="preserve">. </w:t>
      </w:r>
    </w:p>
    <w:p w:rsidR="000C7C1F" w:rsidRPr="00A75B69" w:rsidRDefault="000C7C1F" w:rsidP="000C7C1F">
      <w:pPr>
        <w:spacing w:before="0" w:after="0" w:line="288" w:lineRule="auto"/>
        <w:ind w:firstLine="709"/>
        <w:jc w:val="both"/>
        <w:rPr>
          <w:color w:val="000000" w:themeColor="text1"/>
          <w:sz w:val="26"/>
          <w:szCs w:val="26"/>
        </w:rPr>
      </w:pPr>
      <w:r w:rsidRPr="00A75B69">
        <w:rPr>
          <w:color w:val="000000" w:themeColor="text1"/>
          <w:sz w:val="26"/>
          <w:szCs w:val="26"/>
        </w:rPr>
        <w:t>- Phân biệt được kinh tuyến gốc, vĩ tuyến gốc; kinh tuyến Đông, kinh tuyến Tây; vĩ tuyến Bắc, vĩ tuyến Nam; bán cầu Đông, bán cầu Tây</w:t>
      </w:r>
      <w:r w:rsidR="006719E5">
        <w:rPr>
          <w:color w:val="000000" w:themeColor="text1"/>
          <w:sz w:val="26"/>
          <w:szCs w:val="26"/>
        </w:rPr>
        <w:t>, nửa cầu Bắc, nửa cầu Nam.</w:t>
      </w:r>
    </w:p>
    <w:p w:rsidR="000C7C1F" w:rsidRPr="00A75B69" w:rsidRDefault="000C7C1F" w:rsidP="000C7C1F">
      <w:pPr>
        <w:tabs>
          <w:tab w:val="left" w:pos="10080"/>
        </w:tabs>
        <w:spacing w:before="0" w:after="0" w:line="288" w:lineRule="auto"/>
        <w:jc w:val="both"/>
        <w:rPr>
          <w:b/>
          <w:i/>
          <w:color w:val="0000FF"/>
          <w:sz w:val="26"/>
          <w:szCs w:val="26"/>
        </w:rPr>
      </w:pPr>
      <w:r w:rsidRPr="00A75B69">
        <w:rPr>
          <w:b/>
          <w:i/>
          <w:color w:val="0000FF"/>
          <w:sz w:val="26"/>
          <w:szCs w:val="26"/>
        </w:rPr>
        <w:t>* Nội dung hoạt động</w:t>
      </w:r>
    </w:p>
    <w:p w:rsidR="000C7C1F" w:rsidRPr="00A75B69" w:rsidRDefault="000C7C1F" w:rsidP="000C7C1F">
      <w:pPr>
        <w:spacing w:before="0" w:after="0" w:line="288" w:lineRule="auto"/>
        <w:ind w:firstLine="709"/>
        <w:jc w:val="both"/>
        <w:rPr>
          <w:color w:val="000000" w:themeColor="text1"/>
          <w:sz w:val="26"/>
          <w:szCs w:val="26"/>
        </w:rPr>
      </w:pPr>
      <w:r w:rsidRPr="00A75B69">
        <w:rPr>
          <w:color w:val="000000" w:themeColor="text1"/>
          <w:sz w:val="26"/>
          <w:szCs w:val="26"/>
        </w:rPr>
        <w:t>- HS khai thác thông tin mục 1; H.2 SGK và Tập bản đồ địa lí lớp 6, thực hiện yêu cầu của GV.</w:t>
      </w:r>
    </w:p>
    <w:p w:rsidR="000C7C1F" w:rsidRPr="00A75B69" w:rsidRDefault="000C7C1F" w:rsidP="000C7C1F">
      <w:pPr>
        <w:tabs>
          <w:tab w:val="left" w:pos="10080"/>
        </w:tabs>
        <w:spacing w:before="0" w:after="0" w:line="288" w:lineRule="auto"/>
        <w:jc w:val="both"/>
        <w:rPr>
          <w:b/>
          <w:i/>
          <w:color w:val="0000FF"/>
          <w:sz w:val="26"/>
          <w:szCs w:val="26"/>
        </w:rPr>
      </w:pPr>
      <w:r w:rsidRPr="00A75B69">
        <w:rPr>
          <w:b/>
          <w:i/>
          <w:color w:val="0000FF"/>
          <w:sz w:val="26"/>
          <w:szCs w:val="26"/>
        </w:rPr>
        <w:t>* Tổ chức hoạt động</w:t>
      </w:r>
    </w:p>
    <w:p w:rsidR="00DB5371" w:rsidRPr="00CF21A8" w:rsidRDefault="00DB5371" w:rsidP="00DB5371">
      <w:pPr>
        <w:spacing w:before="0" w:after="0" w:line="288" w:lineRule="auto"/>
        <w:jc w:val="center"/>
        <w:rPr>
          <w:b/>
          <w:bCs/>
          <w:iCs/>
          <w:color w:val="765A00"/>
          <w:sz w:val="26"/>
          <w:szCs w:val="26"/>
        </w:rPr>
      </w:pPr>
      <w:r w:rsidRPr="00CF21A8">
        <w:rPr>
          <w:b/>
          <w:bCs/>
          <w:iCs/>
          <w:color w:val="765A00"/>
          <w:sz w:val="26"/>
          <w:szCs w:val="26"/>
        </w:rPr>
        <w:lastRenderedPageBreak/>
        <w:t>Hoạt động thảo luận nhóm</w:t>
      </w:r>
    </w:p>
    <w:p w:rsidR="00DB5371" w:rsidRPr="00CF21A8" w:rsidRDefault="00DB5371" w:rsidP="00DB5371">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0C7C1F" w:rsidRPr="00A75B69" w:rsidRDefault="000C7C1F" w:rsidP="000C7C1F">
      <w:pPr>
        <w:spacing w:before="0" w:after="0" w:line="288" w:lineRule="auto"/>
        <w:ind w:firstLine="709"/>
        <w:jc w:val="both"/>
        <w:rPr>
          <w:i/>
          <w:color w:val="000000" w:themeColor="text1"/>
          <w:sz w:val="26"/>
          <w:szCs w:val="26"/>
        </w:rPr>
      </w:pPr>
      <w:r w:rsidRPr="00A75B69">
        <w:rPr>
          <w:i/>
          <w:color w:val="000000" w:themeColor="text1"/>
          <w:sz w:val="26"/>
          <w:szCs w:val="26"/>
        </w:rPr>
        <w:t>*HS khai thác thông tin mục 1; H.2 SGK và Tập bản đồ địa lí lớp 6, thực hiện nhiệm vụ sau:</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648"/>
        <w:gridCol w:w="4594"/>
      </w:tblGrid>
      <w:tr w:rsidR="000C7C1F" w:rsidRPr="00A75B69" w:rsidTr="001D24E5">
        <w:trPr>
          <w:jc w:val="center"/>
        </w:trPr>
        <w:tc>
          <w:tcPr>
            <w:tcW w:w="4648" w:type="dxa"/>
          </w:tcPr>
          <w:p w:rsidR="000C7C1F" w:rsidRPr="00A75B69" w:rsidRDefault="000C7C1F" w:rsidP="001D24E5">
            <w:pPr>
              <w:spacing w:before="0" w:after="0" w:line="288" w:lineRule="auto"/>
              <w:jc w:val="both"/>
              <w:rPr>
                <w:color w:val="000000" w:themeColor="text1"/>
                <w:sz w:val="26"/>
                <w:szCs w:val="26"/>
              </w:rPr>
            </w:pPr>
            <w:r w:rsidRPr="00A75B69">
              <w:rPr>
                <w:color w:val="000000" w:themeColor="text1"/>
                <w:sz w:val="26"/>
                <w:szCs w:val="26"/>
              </w:rPr>
              <w:t>Hoạt động suy nghĩ cặp đôi  chia sẻ để hình thành khái niệm kinh tuyến, vĩ tuyến</w:t>
            </w:r>
          </w:p>
          <w:p w:rsidR="000C7C1F" w:rsidRPr="00A75B69" w:rsidRDefault="000C7C1F" w:rsidP="001D24E5">
            <w:pPr>
              <w:spacing w:before="0" w:after="0" w:line="288" w:lineRule="auto"/>
              <w:jc w:val="both"/>
              <w:rPr>
                <w:color w:val="000000" w:themeColor="text1"/>
                <w:sz w:val="26"/>
                <w:szCs w:val="26"/>
              </w:rPr>
            </w:pPr>
            <w:r w:rsidRPr="00A75B69">
              <w:rPr>
                <w:color w:val="000000" w:themeColor="text1"/>
                <w:sz w:val="26"/>
                <w:szCs w:val="26"/>
              </w:rPr>
              <w:t>- Quan sát hình 2 SGK xác định trên hình sau:</w:t>
            </w:r>
          </w:p>
          <w:p w:rsidR="000C7C1F" w:rsidRPr="00A75B69" w:rsidRDefault="000C7C1F" w:rsidP="001D24E5">
            <w:pPr>
              <w:spacing w:before="0" w:after="0" w:line="288" w:lineRule="auto"/>
              <w:jc w:val="both"/>
              <w:rPr>
                <w:color w:val="000000" w:themeColor="text1"/>
                <w:sz w:val="26"/>
                <w:szCs w:val="26"/>
              </w:rPr>
            </w:pPr>
            <w:r w:rsidRPr="00A75B69">
              <w:rPr>
                <w:color w:val="000000" w:themeColor="text1"/>
                <w:sz w:val="26"/>
                <w:szCs w:val="26"/>
              </w:rPr>
              <w:t xml:space="preserve">      + Điểm A đến A’ là đường gì?</w:t>
            </w:r>
          </w:p>
          <w:p w:rsidR="000C7C1F" w:rsidRPr="00A75B69" w:rsidRDefault="000C7C1F" w:rsidP="001D24E5">
            <w:pPr>
              <w:spacing w:before="0" w:after="0" w:line="288" w:lineRule="auto"/>
              <w:jc w:val="both"/>
              <w:rPr>
                <w:color w:val="000000" w:themeColor="text1"/>
                <w:sz w:val="26"/>
                <w:szCs w:val="26"/>
              </w:rPr>
            </w:pPr>
            <w:r w:rsidRPr="00A75B69">
              <w:rPr>
                <w:color w:val="000000" w:themeColor="text1"/>
                <w:sz w:val="26"/>
                <w:szCs w:val="26"/>
              </w:rPr>
              <w:t xml:space="preserve">      + Điểm B đến B’ là đường gì?</w:t>
            </w:r>
          </w:p>
          <w:p w:rsidR="000C7C1F" w:rsidRPr="00A75B69" w:rsidRDefault="000C7C1F" w:rsidP="001D24E5">
            <w:pPr>
              <w:spacing w:before="0" w:after="0" w:line="288" w:lineRule="auto"/>
              <w:ind w:firstLine="709"/>
              <w:jc w:val="both"/>
              <w:rPr>
                <w:color w:val="000000" w:themeColor="text1"/>
                <w:sz w:val="26"/>
                <w:szCs w:val="26"/>
              </w:rPr>
            </w:pPr>
          </w:p>
        </w:tc>
        <w:tc>
          <w:tcPr>
            <w:tcW w:w="4594" w:type="dxa"/>
          </w:tcPr>
          <w:p w:rsidR="000C7C1F" w:rsidRPr="00A75B69" w:rsidRDefault="000C7C1F" w:rsidP="001D24E5">
            <w:pPr>
              <w:spacing w:before="0" w:after="0" w:line="288" w:lineRule="auto"/>
              <w:jc w:val="both"/>
              <w:rPr>
                <w:rFonts w:eastAsia="Cambria"/>
                <w:sz w:val="26"/>
                <w:szCs w:val="26"/>
              </w:rPr>
            </w:pPr>
            <w:r w:rsidRPr="00A75B69">
              <w:rPr>
                <w:rFonts w:eastAsia="Cambria"/>
                <w:noProof/>
                <w:sz w:val="26"/>
                <w:szCs w:val="26"/>
              </w:rPr>
              <w:drawing>
                <wp:inline distT="0" distB="0" distL="0" distR="0">
                  <wp:extent cx="1656080" cy="1708150"/>
                  <wp:effectExtent l="19050" t="0" r="1270" b="0"/>
                  <wp:docPr id="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srcRect/>
                          <a:stretch>
                            <a:fillRect/>
                          </a:stretch>
                        </pic:blipFill>
                        <pic:spPr bwMode="auto">
                          <a:xfrm>
                            <a:off x="0" y="0"/>
                            <a:ext cx="1656080" cy="1708150"/>
                          </a:xfrm>
                          <a:prstGeom prst="rect">
                            <a:avLst/>
                          </a:prstGeom>
                          <a:noFill/>
                          <a:ln w="9525">
                            <a:noFill/>
                            <a:miter lim="800000"/>
                            <a:headEnd/>
                            <a:tailEnd/>
                          </a:ln>
                        </pic:spPr>
                      </pic:pic>
                    </a:graphicData>
                  </a:graphic>
                </wp:inline>
              </w:drawing>
            </w:r>
          </w:p>
        </w:tc>
      </w:tr>
      <w:tr w:rsidR="000C7C1F" w:rsidRPr="00A75B69" w:rsidTr="001D24E5">
        <w:trPr>
          <w:jc w:val="center"/>
        </w:trPr>
        <w:tc>
          <w:tcPr>
            <w:tcW w:w="4648" w:type="dxa"/>
          </w:tcPr>
          <w:p w:rsidR="000C7C1F" w:rsidRPr="00A75B69" w:rsidRDefault="000C7C1F" w:rsidP="001D24E5">
            <w:pPr>
              <w:spacing w:before="0" w:after="0" w:line="288" w:lineRule="auto"/>
              <w:jc w:val="both"/>
              <w:rPr>
                <w:rFonts w:eastAsia="Cambria"/>
                <w:sz w:val="26"/>
                <w:szCs w:val="26"/>
              </w:rPr>
            </w:pPr>
            <w:r w:rsidRPr="00A75B69">
              <w:rPr>
                <w:rFonts w:eastAsia="Cambria"/>
                <w:noProof/>
                <w:sz w:val="26"/>
                <w:szCs w:val="26"/>
              </w:rPr>
              <w:drawing>
                <wp:inline distT="0" distB="0" distL="0" distR="0">
                  <wp:extent cx="2567605" cy="1708030"/>
                  <wp:effectExtent l="19050" t="0" r="4145" b="0"/>
                  <wp:docPr id="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srcRect/>
                          <a:stretch>
                            <a:fillRect/>
                          </a:stretch>
                        </pic:blipFill>
                        <pic:spPr bwMode="auto">
                          <a:xfrm>
                            <a:off x="0" y="0"/>
                            <a:ext cx="2570480" cy="1709943"/>
                          </a:xfrm>
                          <a:prstGeom prst="rect">
                            <a:avLst/>
                          </a:prstGeom>
                          <a:noFill/>
                          <a:ln w="9525">
                            <a:noFill/>
                            <a:miter lim="800000"/>
                            <a:headEnd/>
                            <a:tailEnd/>
                          </a:ln>
                        </pic:spPr>
                      </pic:pic>
                    </a:graphicData>
                  </a:graphic>
                </wp:inline>
              </w:drawing>
            </w:r>
          </w:p>
        </w:tc>
        <w:tc>
          <w:tcPr>
            <w:tcW w:w="4594" w:type="dxa"/>
          </w:tcPr>
          <w:p w:rsidR="000C7C1F" w:rsidRPr="00A75B69" w:rsidRDefault="000C7C1F" w:rsidP="001D24E5">
            <w:pPr>
              <w:spacing w:before="0" w:after="0" w:line="288" w:lineRule="auto"/>
              <w:jc w:val="both"/>
              <w:rPr>
                <w:rFonts w:eastAsia="Cambria"/>
                <w:sz w:val="26"/>
                <w:szCs w:val="26"/>
              </w:rPr>
            </w:pPr>
            <w:r w:rsidRPr="00A75B69">
              <w:rPr>
                <w:rFonts w:eastAsia="Cambria"/>
                <w:noProof/>
                <w:sz w:val="26"/>
                <w:szCs w:val="26"/>
              </w:rPr>
              <w:drawing>
                <wp:inline distT="0" distB="0" distL="0" distR="0">
                  <wp:extent cx="2534369" cy="1708030"/>
                  <wp:effectExtent l="19050" t="0" r="0" b="0"/>
                  <wp:docPr id="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
                          <a:srcRect/>
                          <a:stretch>
                            <a:fillRect/>
                          </a:stretch>
                        </pic:blipFill>
                        <pic:spPr bwMode="auto">
                          <a:xfrm>
                            <a:off x="0" y="0"/>
                            <a:ext cx="2536190" cy="1709257"/>
                          </a:xfrm>
                          <a:prstGeom prst="rect">
                            <a:avLst/>
                          </a:prstGeom>
                          <a:noFill/>
                          <a:ln w="9525">
                            <a:noFill/>
                            <a:miter lim="800000"/>
                            <a:headEnd/>
                            <a:tailEnd/>
                          </a:ln>
                        </pic:spPr>
                      </pic:pic>
                    </a:graphicData>
                  </a:graphic>
                </wp:inline>
              </w:drawing>
            </w:r>
          </w:p>
        </w:tc>
      </w:tr>
    </w:tbl>
    <w:p w:rsidR="000C7C1F" w:rsidRPr="00A75B69" w:rsidRDefault="000C7C1F" w:rsidP="000C7C1F">
      <w:pPr>
        <w:spacing w:before="0" w:after="0" w:line="288" w:lineRule="auto"/>
        <w:ind w:firstLine="709"/>
        <w:jc w:val="both"/>
        <w:rPr>
          <w:color w:val="000000" w:themeColor="text1"/>
          <w:sz w:val="26"/>
          <w:szCs w:val="26"/>
        </w:rPr>
      </w:pPr>
      <w:r w:rsidRPr="00A75B69">
        <w:rPr>
          <w:color w:val="000000" w:themeColor="text1"/>
          <w:sz w:val="26"/>
          <w:szCs w:val="26"/>
        </w:rPr>
        <w:t>- GV dùng hình tượng khi cắt đôi quả cam để mô phỏng cho học sinh biết cách chia Trái Đất thành BÁN CẦU ĐÔNG - TÂY (nếu cắt dọc); và NỬA CẦU BẮC - NAM (nếu cắt ngang).</w:t>
      </w:r>
    </w:p>
    <w:p w:rsidR="000C7C1F" w:rsidRPr="00A75B69" w:rsidRDefault="000C7C1F" w:rsidP="000C7C1F">
      <w:pPr>
        <w:spacing w:before="0" w:after="0" w:line="288" w:lineRule="auto"/>
        <w:ind w:firstLine="709"/>
        <w:jc w:val="both"/>
        <w:rPr>
          <w:color w:val="000000" w:themeColor="text1"/>
          <w:sz w:val="26"/>
          <w:szCs w:val="26"/>
        </w:rPr>
      </w:pPr>
      <w:r w:rsidRPr="00A75B69">
        <w:rPr>
          <w:color w:val="000000" w:themeColor="text1"/>
          <w:sz w:val="26"/>
          <w:szCs w:val="26"/>
        </w:rPr>
        <w:t>- Chia lớp thành 8 nhóm và yêu cầu hoàn thành trong 3 phút (tất cả các nhóm đều có phiếu học tập như nhau, chỉ khác nhau ở hình ảnh):</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020"/>
        <w:gridCol w:w="4281"/>
      </w:tblGrid>
      <w:tr w:rsidR="000C7C1F" w:rsidRPr="00A75B69" w:rsidTr="001D24E5">
        <w:trPr>
          <w:jc w:val="center"/>
        </w:trPr>
        <w:tc>
          <w:tcPr>
            <w:tcW w:w="5020" w:type="dxa"/>
          </w:tcPr>
          <w:p w:rsidR="000C7C1F" w:rsidRPr="00A75B69" w:rsidRDefault="000C7C1F" w:rsidP="001D24E5">
            <w:pPr>
              <w:spacing w:before="0" w:after="0" w:line="288" w:lineRule="auto"/>
              <w:rPr>
                <w:b/>
                <w:sz w:val="26"/>
                <w:szCs w:val="26"/>
              </w:rPr>
            </w:pPr>
            <w:r w:rsidRPr="00A75B69">
              <w:rPr>
                <w:b/>
                <w:noProof/>
                <w:sz w:val="26"/>
                <w:szCs w:val="26"/>
              </w:rPr>
              <w:drawing>
                <wp:inline distT="0" distB="0" distL="0" distR="0">
                  <wp:extent cx="2983948" cy="1604514"/>
                  <wp:effectExtent l="19050" t="0" r="6902" b="0"/>
                  <wp:docPr id="8"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
                          <a:srcRect/>
                          <a:stretch>
                            <a:fillRect/>
                          </a:stretch>
                        </pic:blipFill>
                        <pic:spPr bwMode="auto">
                          <a:xfrm>
                            <a:off x="0" y="0"/>
                            <a:ext cx="2987465" cy="1606405"/>
                          </a:xfrm>
                          <a:prstGeom prst="rect">
                            <a:avLst/>
                          </a:prstGeom>
                          <a:noFill/>
                          <a:ln w="9525">
                            <a:noFill/>
                            <a:miter lim="800000"/>
                            <a:headEnd/>
                            <a:tailEnd/>
                          </a:ln>
                        </pic:spPr>
                      </pic:pic>
                    </a:graphicData>
                  </a:graphic>
                </wp:inline>
              </w:drawing>
            </w:r>
          </w:p>
        </w:tc>
        <w:tc>
          <w:tcPr>
            <w:tcW w:w="4281" w:type="dxa"/>
          </w:tcPr>
          <w:p w:rsidR="000C7C1F" w:rsidRPr="00A75B69" w:rsidRDefault="000C7C1F" w:rsidP="001D24E5">
            <w:pPr>
              <w:spacing w:before="0" w:after="0" w:line="288" w:lineRule="auto"/>
              <w:rPr>
                <w:b/>
                <w:sz w:val="26"/>
                <w:szCs w:val="26"/>
              </w:rPr>
            </w:pPr>
            <w:r w:rsidRPr="00A75B69">
              <w:rPr>
                <w:b/>
                <w:noProof/>
                <w:sz w:val="26"/>
                <w:szCs w:val="26"/>
              </w:rPr>
              <w:drawing>
                <wp:inline distT="0" distB="0" distL="0" distR="0">
                  <wp:extent cx="2550986" cy="1647646"/>
                  <wp:effectExtent l="19050" t="0" r="1714" b="0"/>
                  <wp:docPr id="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3"/>
                          <a:srcRect/>
                          <a:stretch>
                            <a:fillRect/>
                          </a:stretch>
                        </pic:blipFill>
                        <pic:spPr bwMode="auto">
                          <a:xfrm>
                            <a:off x="0" y="0"/>
                            <a:ext cx="2553121" cy="1649025"/>
                          </a:xfrm>
                          <a:prstGeom prst="rect">
                            <a:avLst/>
                          </a:prstGeom>
                          <a:noFill/>
                          <a:ln w="9525">
                            <a:noFill/>
                            <a:miter lim="800000"/>
                            <a:headEnd/>
                            <a:tailEnd/>
                          </a:ln>
                        </pic:spPr>
                      </pic:pic>
                    </a:graphicData>
                  </a:graphic>
                </wp:inline>
              </w:drawing>
            </w:r>
          </w:p>
        </w:tc>
      </w:tr>
      <w:tr w:rsidR="000C7C1F" w:rsidRPr="00F40C40" w:rsidTr="00F40C40">
        <w:trPr>
          <w:jc w:val="center"/>
        </w:trPr>
        <w:tc>
          <w:tcPr>
            <w:tcW w:w="5020" w:type="dxa"/>
            <w:shd w:val="clear" w:color="auto" w:fill="FFC000"/>
          </w:tcPr>
          <w:p w:rsidR="000C7C1F" w:rsidRPr="00F40C40" w:rsidRDefault="000C7C1F" w:rsidP="001D24E5">
            <w:pPr>
              <w:spacing w:before="0" w:after="0" w:line="288" w:lineRule="auto"/>
              <w:jc w:val="center"/>
              <w:rPr>
                <w:b/>
                <w:noProof/>
                <w:color w:val="000000" w:themeColor="text1"/>
                <w:sz w:val="24"/>
                <w:szCs w:val="24"/>
              </w:rPr>
            </w:pPr>
            <w:r w:rsidRPr="00F40C40">
              <w:rPr>
                <w:b/>
                <w:noProof/>
                <w:color w:val="000000" w:themeColor="text1"/>
                <w:sz w:val="24"/>
                <w:szCs w:val="24"/>
              </w:rPr>
              <w:t>Nhóm 1,5</w:t>
            </w:r>
          </w:p>
        </w:tc>
        <w:tc>
          <w:tcPr>
            <w:tcW w:w="4281" w:type="dxa"/>
            <w:shd w:val="clear" w:color="auto" w:fill="FFC000"/>
          </w:tcPr>
          <w:p w:rsidR="000C7C1F" w:rsidRPr="00F40C40" w:rsidRDefault="000C7C1F" w:rsidP="001D24E5">
            <w:pPr>
              <w:spacing w:before="0" w:after="0" w:line="288" w:lineRule="auto"/>
              <w:jc w:val="center"/>
              <w:rPr>
                <w:b/>
                <w:noProof/>
                <w:color w:val="000000" w:themeColor="text1"/>
                <w:sz w:val="24"/>
                <w:szCs w:val="24"/>
              </w:rPr>
            </w:pPr>
            <w:r w:rsidRPr="00F40C40">
              <w:rPr>
                <w:b/>
                <w:noProof/>
                <w:color w:val="000000" w:themeColor="text1"/>
                <w:sz w:val="24"/>
                <w:szCs w:val="24"/>
              </w:rPr>
              <w:t>Nhóm 2,6</w:t>
            </w:r>
          </w:p>
        </w:tc>
      </w:tr>
      <w:tr w:rsidR="000C7C1F" w:rsidRPr="00A75B69" w:rsidTr="001D24E5">
        <w:trPr>
          <w:jc w:val="center"/>
        </w:trPr>
        <w:tc>
          <w:tcPr>
            <w:tcW w:w="5020" w:type="dxa"/>
          </w:tcPr>
          <w:p w:rsidR="000C7C1F" w:rsidRPr="00A75B69" w:rsidRDefault="000C7C1F" w:rsidP="001D24E5">
            <w:pPr>
              <w:spacing w:before="0" w:after="0" w:line="288" w:lineRule="auto"/>
              <w:rPr>
                <w:b/>
                <w:sz w:val="26"/>
                <w:szCs w:val="26"/>
              </w:rPr>
            </w:pPr>
            <w:r w:rsidRPr="00A75B69">
              <w:rPr>
                <w:b/>
                <w:noProof/>
                <w:sz w:val="26"/>
                <w:szCs w:val="26"/>
              </w:rPr>
              <w:drawing>
                <wp:inline distT="0" distB="0" distL="0" distR="0">
                  <wp:extent cx="2984075" cy="1518249"/>
                  <wp:effectExtent l="19050" t="0" r="6775" b="0"/>
                  <wp:docPr id="11"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srcRect/>
                          <a:stretch>
                            <a:fillRect/>
                          </a:stretch>
                        </pic:blipFill>
                        <pic:spPr bwMode="auto">
                          <a:xfrm>
                            <a:off x="0" y="0"/>
                            <a:ext cx="2985962" cy="1519209"/>
                          </a:xfrm>
                          <a:prstGeom prst="rect">
                            <a:avLst/>
                          </a:prstGeom>
                          <a:noFill/>
                          <a:ln w="9525">
                            <a:noFill/>
                            <a:miter lim="800000"/>
                            <a:headEnd/>
                            <a:tailEnd/>
                          </a:ln>
                        </pic:spPr>
                      </pic:pic>
                    </a:graphicData>
                  </a:graphic>
                </wp:inline>
              </w:drawing>
            </w:r>
          </w:p>
        </w:tc>
        <w:tc>
          <w:tcPr>
            <w:tcW w:w="4281" w:type="dxa"/>
          </w:tcPr>
          <w:p w:rsidR="000C7C1F" w:rsidRPr="00A75B69" w:rsidRDefault="000C7C1F" w:rsidP="001D24E5">
            <w:pPr>
              <w:spacing w:before="0" w:after="0" w:line="288" w:lineRule="auto"/>
              <w:rPr>
                <w:b/>
                <w:sz w:val="26"/>
                <w:szCs w:val="26"/>
              </w:rPr>
            </w:pPr>
            <w:r w:rsidRPr="00A75B69">
              <w:rPr>
                <w:b/>
                <w:noProof/>
                <w:sz w:val="26"/>
                <w:szCs w:val="26"/>
              </w:rPr>
              <w:drawing>
                <wp:inline distT="0" distB="0" distL="0" distR="0">
                  <wp:extent cx="2560248" cy="1621766"/>
                  <wp:effectExtent l="19050" t="0" r="0" b="0"/>
                  <wp:docPr id="1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5"/>
                          <a:srcRect/>
                          <a:stretch>
                            <a:fillRect/>
                          </a:stretch>
                        </pic:blipFill>
                        <pic:spPr bwMode="auto">
                          <a:xfrm>
                            <a:off x="0" y="0"/>
                            <a:ext cx="2564914" cy="1624722"/>
                          </a:xfrm>
                          <a:prstGeom prst="rect">
                            <a:avLst/>
                          </a:prstGeom>
                          <a:noFill/>
                          <a:ln w="9525">
                            <a:noFill/>
                            <a:miter lim="800000"/>
                            <a:headEnd/>
                            <a:tailEnd/>
                          </a:ln>
                        </pic:spPr>
                      </pic:pic>
                    </a:graphicData>
                  </a:graphic>
                </wp:inline>
              </w:drawing>
            </w:r>
          </w:p>
        </w:tc>
      </w:tr>
      <w:tr w:rsidR="000C7C1F" w:rsidRPr="00F40C40" w:rsidTr="00F40C40">
        <w:trPr>
          <w:jc w:val="center"/>
        </w:trPr>
        <w:tc>
          <w:tcPr>
            <w:tcW w:w="5020" w:type="dxa"/>
            <w:shd w:val="clear" w:color="auto" w:fill="FFC000"/>
          </w:tcPr>
          <w:p w:rsidR="000C7C1F" w:rsidRPr="00F40C40" w:rsidRDefault="000C7C1F" w:rsidP="001D24E5">
            <w:pPr>
              <w:spacing w:before="0" w:after="0" w:line="288" w:lineRule="auto"/>
              <w:jc w:val="center"/>
              <w:rPr>
                <w:b/>
                <w:noProof/>
                <w:color w:val="000000" w:themeColor="text1"/>
                <w:sz w:val="24"/>
                <w:szCs w:val="24"/>
              </w:rPr>
            </w:pPr>
            <w:r w:rsidRPr="00F40C40">
              <w:rPr>
                <w:b/>
                <w:noProof/>
                <w:color w:val="000000" w:themeColor="text1"/>
                <w:sz w:val="24"/>
                <w:szCs w:val="24"/>
              </w:rPr>
              <w:t>Nhóm 3,7</w:t>
            </w:r>
          </w:p>
        </w:tc>
        <w:tc>
          <w:tcPr>
            <w:tcW w:w="4281" w:type="dxa"/>
            <w:shd w:val="clear" w:color="auto" w:fill="FFC000"/>
          </w:tcPr>
          <w:p w:rsidR="000C7C1F" w:rsidRPr="00F40C40" w:rsidRDefault="000C7C1F" w:rsidP="001D24E5">
            <w:pPr>
              <w:spacing w:before="0" w:after="0" w:line="288" w:lineRule="auto"/>
              <w:jc w:val="center"/>
              <w:rPr>
                <w:b/>
                <w:noProof/>
                <w:color w:val="000000" w:themeColor="text1"/>
                <w:sz w:val="24"/>
                <w:szCs w:val="24"/>
              </w:rPr>
            </w:pPr>
            <w:r w:rsidRPr="00F40C40">
              <w:rPr>
                <w:b/>
                <w:noProof/>
                <w:color w:val="000000" w:themeColor="text1"/>
                <w:sz w:val="24"/>
                <w:szCs w:val="24"/>
              </w:rPr>
              <w:t>Nhóm 4,8</w:t>
            </w:r>
          </w:p>
        </w:tc>
      </w:tr>
    </w:tbl>
    <w:p w:rsidR="000C7C1F" w:rsidRPr="00A75B69" w:rsidRDefault="000C7C1F" w:rsidP="000C7C1F">
      <w:pPr>
        <w:spacing w:before="0" w:after="0" w:line="288" w:lineRule="auto"/>
        <w:rPr>
          <w:b/>
          <w:sz w:val="26"/>
          <w:szCs w:val="26"/>
        </w:rPr>
      </w:pPr>
    </w:p>
    <w:tbl>
      <w:tblPr>
        <w:tblStyle w:val="TableGrid"/>
        <w:tblW w:w="0" w:type="auto"/>
        <w:jc w:val="center"/>
        <w:shd w:val="clear" w:color="auto" w:fill="92D050"/>
        <w:tblLook w:val="04A0"/>
      </w:tblPr>
      <w:tblGrid>
        <w:gridCol w:w="9322"/>
      </w:tblGrid>
      <w:tr w:rsidR="000C7C1F" w:rsidRPr="00A75B69" w:rsidTr="001D24E5">
        <w:trPr>
          <w:jc w:val="center"/>
        </w:trPr>
        <w:tc>
          <w:tcPr>
            <w:tcW w:w="9322" w:type="dxa"/>
            <w:shd w:val="clear" w:color="auto" w:fill="92D050"/>
          </w:tcPr>
          <w:p w:rsidR="000C7C1F" w:rsidRPr="00A75B69" w:rsidRDefault="000C7C1F" w:rsidP="001D24E5">
            <w:pPr>
              <w:spacing w:before="0" w:after="0" w:line="288" w:lineRule="auto"/>
              <w:ind w:left="-67"/>
              <w:jc w:val="center"/>
              <w:textDirection w:val="btLr"/>
              <w:rPr>
                <w:sz w:val="26"/>
                <w:szCs w:val="26"/>
              </w:rPr>
            </w:pPr>
            <w:r w:rsidRPr="00A75B69">
              <w:rPr>
                <w:b/>
                <w:sz w:val="26"/>
                <w:szCs w:val="26"/>
              </w:rPr>
              <w:lastRenderedPageBreak/>
              <w:t>PHIẾU HỌC TẬP</w:t>
            </w:r>
          </w:p>
          <w:p w:rsidR="000C7C1F" w:rsidRPr="00A75B69" w:rsidRDefault="000C7C1F" w:rsidP="001D24E5">
            <w:pPr>
              <w:spacing w:before="0" w:after="0" w:line="288" w:lineRule="auto"/>
              <w:ind w:left="-67"/>
              <w:jc w:val="both"/>
              <w:textDirection w:val="btLr"/>
              <w:rPr>
                <w:sz w:val="26"/>
                <w:szCs w:val="26"/>
              </w:rPr>
            </w:pPr>
            <w:r w:rsidRPr="00A75B69">
              <w:rPr>
                <w:rFonts w:eastAsia="Arial"/>
                <w:sz w:val="26"/>
                <w:szCs w:val="26"/>
              </w:rPr>
              <w:t>- Đường kinh tuyến gốc là đường nào?</w:t>
            </w:r>
          </w:p>
          <w:p w:rsidR="000C7C1F" w:rsidRPr="00A75B69" w:rsidRDefault="000C7C1F" w:rsidP="001D24E5">
            <w:pPr>
              <w:spacing w:before="0" w:after="0" w:line="288" w:lineRule="auto"/>
              <w:ind w:left="-67"/>
              <w:jc w:val="both"/>
              <w:textDirection w:val="btLr"/>
              <w:rPr>
                <w:sz w:val="26"/>
                <w:szCs w:val="26"/>
              </w:rPr>
            </w:pPr>
            <w:r w:rsidRPr="00A75B69">
              <w:rPr>
                <w:rFonts w:eastAsia="Arial"/>
                <w:sz w:val="26"/>
                <w:szCs w:val="26"/>
              </w:rPr>
              <w:t>- Đường vĩ tuyến gốc là đường nào?</w:t>
            </w:r>
          </w:p>
          <w:p w:rsidR="000C7C1F" w:rsidRPr="00A75B69" w:rsidRDefault="000C7C1F" w:rsidP="001D24E5">
            <w:pPr>
              <w:spacing w:before="0" w:after="0" w:line="288" w:lineRule="auto"/>
              <w:ind w:left="-67"/>
              <w:jc w:val="both"/>
              <w:textDirection w:val="btLr"/>
              <w:rPr>
                <w:sz w:val="26"/>
                <w:szCs w:val="26"/>
              </w:rPr>
            </w:pPr>
            <w:r w:rsidRPr="00A75B69">
              <w:rPr>
                <w:rFonts w:eastAsia="Arial"/>
                <w:sz w:val="26"/>
                <w:szCs w:val="26"/>
              </w:rPr>
              <w:t>- Quan sát hình dưới đây cho biết phần lộ ra bên hình bên phải thuộc NỬA CẦU............; BÁN CẦU...............</w:t>
            </w:r>
          </w:p>
          <w:p w:rsidR="000C7C1F" w:rsidRPr="00A75B69" w:rsidRDefault="000C7C1F" w:rsidP="001D24E5">
            <w:pPr>
              <w:spacing w:before="0" w:after="0" w:line="288" w:lineRule="auto"/>
              <w:ind w:left="-67"/>
              <w:jc w:val="both"/>
              <w:textDirection w:val="btLr"/>
              <w:rPr>
                <w:sz w:val="26"/>
                <w:szCs w:val="26"/>
              </w:rPr>
            </w:pPr>
            <w:r w:rsidRPr="00A75B69">
              <w:rPr>
                <w:rFonts w:eastAsia="Arial"/>
                <w:sz w:val="26"/>
                <w:szCs w:val="26"/>
              </w:rPr>
              <w:t>- Quan sát hình dưới đây cho biết phần lộ ra bên hình bên tráii thuộc NỬA CẦU............; BÁN CẦU...............</w:t>
            </w:r>
          </w:p>
          <w:p w:rsidR="000C7C1F" w:rsidRPr="00A75B69" w:rsidRDefault="000C7C1F" w:rsidP="001D24E5">
            <w:pPr>
              <w:spacing w:before="0" w:after="0" w:line="288" w:lineRule="auto"/>
              <w:ind w:left="-67"/>
              <w:jc w:val="both"/>
              <w:textDirection w:val="btLr"/>
              <w:rPr>
                <w:sz w:val="26"/>
                <w:szCs w:val="26"/>
              </w:rPr>
            </w:pPr>
            <w:r w:rsidRPr="00A75B69">
              <w:rPr>
                <w:rFonts w:eastAsia="Arial"/>
                <w:sz w:val="26"/>
                <w:szCs w:val="26"/>
              </w:rPr>
              <w:t>Các đường kinh tuyến sẽ có kí hiệu để nhận biết là Đ hay T?</w:t>
            </w:r>
          </w:p>
          <w:p w:rsidR="000C7C1F" w:rsidRPr="00A75B69" w:rsidRDefault="000C7C1F" w:rsidP="001D24E5">
            <w:pPr>
              <w:spacing w:before="0" w:after="0" w:line="288" w:lineRule="auto"/>
              <w:ind w:left="-67"/>
              <w:jc w:val="both"/>
              <w:textDirection w:val="btLr"/>
              <w:rPr>
                <w:rFonts w:eastAsia="Arial"/>
                <w:sz w:val="26"/>
                <w:szCs w:val="26"/>
              </w:rPr>
            </w:pPr>
            <w:r w:rsidRPr="00A75B69">
              <w:rPr>
                <w:rFonts w:eastAsia="Arial"/>
                <w:sz w:val="26"/>
                <w:szCs w:val="26"/>
              </w:rPr>
              <w:t>Các đường vĩ tuyến sẽ có kí hiệu để nhận biết là B hay N?</w:t>
            </w:r>
          </w:p>
          <w:p w:rsidR="000C7C1F" w:rsidRPr="00A75B69" w:rsidRDefault="000C7C1F" w:rsidP="001D24E5">
            <w:pPr>
              <w:spacing w:before="0" w:after="0" w:line="288" w:lineRule="auto"/>
              <w:ind w:left="-67"/>
              <w:jc w:val="both"/>
              <w:textDirection w:val="btLr"/>
              <w:rPr>
                <w:b/>
                <w:sz w:val="26"/>
                <w:szCs w:val="26"/>
              </w:rPr>
            </w:pPr>
            <w:r w:rsidRPr="00A75B69">
              <w:rPr>
                <w:rFonts w:eastAsia="Arial"/>
                <w:sz w:val="26"/>
                <w:szCs w:val="26"/>
              </w:rPr>
              <w:t>- So sánh độ dài giữa các đường kinh tuyến với nhau và độ dài giữa các đường vĩ tuyến với nhau.</w:t>
            </w:r>
          </w:p>
        </w:tc>
      </w:tr>
    </w:tbl>
    <w:p w:rsidR="000C7C1F" w:rsidRPr="00A75B69" w:rsidRDefault="000C7C1F" w:rsidP="000C7C1F">
      <w:pPr>
        <w:spacing w:before="0" w:after="0" w:line="288" w:lineRule="auto"/>
        <w:rPr>
          <w:rFonts w:eastAsia="Cambria"/>
          <w:b/>
          <w:sz w:val="26"/>
          <w:szCs w:val="26"/>
        </w:rPr>
      </w:pPr>
    </w:p>
    <w:p w:rsidR="00DB5371" w:rsidRPr="00CF21A8" w:rsidRDefault="00DB5371" w:rsidP="00DB5371">
      <w:pPr>
        <w:spacing w:before="0" w:after="0" w:line="288" w:lineRule="auto"/>
        <w:jc w:val="both"/>
        <w:rPr>
          <w:rFonts w:eastAsia="Cambria"/>
          <w:b/>
          <w:i/>
          <w:color w:val="001746"/>
          <w:sz w:val="26"/>
          <w:szCs w:val="26"/>
        </w:rPr>
      </w:pPr>
      <w:r w:rsidRPr="00CF21A8">
        <w:rPr>
          <w:rFonts w:eastAsia="Cambria"/>
          <w:b/>
          <w:i/>
          <w:color w:val="001746"/>
          <w:sz w:val="26"/>
          <w:szCs w:val="26"/>
        </w:rPr>
        <w:t>Bước 2. Thực hiện nhiệm vụ học tập</w:t>
      </w:r>
    </w:p>
    <w:p w:rsidR="00DB5371" w:rsidRPr="00CF21A8" w:rsidRDefault="00DB5371" w:rsidP="00DB5371">
      <w:pPr>
        <w:spacing w:before="0" w:after="0" w:line="288" w:lineRule="auto"/>
        <w:ind w:firstLine="426"/>
        <w:jc w:val="both"/>
        <w:rPr>
          <w:color w:val="auto"/>
          <w:sz w:val="26"/>
          <w:szCs w:val="26"/>
        </w:rPr>
      </w:pPr>
      <w:r w:rsidRPr="00CF21A8">
        <w:rPr>
          <w:color w:val="auto"/>
          <w:sz w:val="26"/>
          <w:szCs w:val="26"/>
        </w:rPr>
        <w:t>- Các nhóm tìm và ghi chép những nội dung phù hợp với nhiệm vụ được phân công.</w:t>
      </w:r>
    </w:p>
    <w:p w:rsidR="00DB5371" w:rsidRPr="00CF21A8" w:rsidRDefault="00DB5371" w:rsidP="00DB5371">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nhóm gặp khó khăn.</w:t>
      </w:r>
    </w:p>
    <w:p w:rsidR="00DB5371" w:rsidRPr="00CF21A8" w:rsidRDefault="00DB5371" w:rsidP="00DB5371">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DB5371" w:rsidRPr="00CF21A8" w:rsidRDefault="00DB5371" w:rsidP="00DB5371">
      <w:pPr>
        <w:spacing w:before="0" w:after="0" w:line="288" w:lineRule="auto"/>
        <w:ind w:firstLine="426"/>
        <w:jc w:val="both"/>
        <w:rPr>
          <w:color w:val="auto"/>
          <w:sz w:val="26"/>
          <w:szCs w:val="26"/>
        </w:rPr>
      </w:pPr>
      <w:r w:rsidRPr="00CF21A8">
        <w:rPr>
          <w:color w:val="auto"/>
          <w:sz w:val="26"/>
          <w:szCs w:val="26"/>
        </w:rPr>
        <w:t>- Hết thời gian, các nhóm trình bày kết quả làm việc của nhóm.</w:t>
      </w:r>
    </w:p>
    <w:p w:rsidR="00DB5371" w:rsidRPr="00CF21A8" w:rsidRDefault="00DB5371" w:rsidP="00DB5371">
      <w:pPr>
        <w:spacing w:before="0" w:after="0" w:line="288" w:lineRule="auto"/>
        <w:ind w:firstLine="426"/>
        <w:jc w:val="both"/>
        <w:rPr>
          <w:color w:val="auto"/>
          <w:sz w:val="26"/>
          <w:szCs w:val="26"/>
        </w:rPr>
      </w:pPr>
      <w:r w:rsidRPr="00CF21A8">
        <w:rPr>
          <w:color w:val="auto"/>
          <w:sz w:val="26"/>
          <w:szCs w:val="26"/>
        </w:rPr>
        <w:t>- Nhóm khác quan sát, nhận xét, bổ sung.</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227"/>
        <w:gridCol w:w="6336"/>
      </w:tblGrid>
      <w:tr w:rsidR="000C7C1F" w:rsidRPr="00A75B69" w:rsidTr="001D24E5">
        <w:trPr>
          <w:jc w:val="center"/>
        </w:trPr>
        <w:tc>
          <w:tcPr>
            <w:tcW w:w="3227" w:type="dxa"/>
          </w:tcPr>
          <w:p w:rsidR="000C7C1F" w:rsidRPr="00A75B69" w:rsidRDefault="000C7C1F" w:rsidP="001D24E5">
            <w:pPr>
              <w:pBdr>
                <w:top w:val="nil"/>
                <w:left w:val="nil"/>
                <w:bottom w:val="nil"/>
                <w:right w:val="nil"/>
                <w:between w:val="nil"/>
              </w:pBdr>
              <w:spacing w:before="0" w:after="0" w:line="288" w:lineRule="auto"/>
              <w:jc w:val="both"/>
              <w:rPr>
                <w:rFonts w:eastAsia="Cambria"/>
                <w:sz w:val="26"/>
                <w:szCs w:val="26"/>
              </w:rPr>
            </w:pPr>
            <w:r w:rsidRPr="00A75B69">
              <w:rPr>
                <w:rFonts w:eastAsia="Cambria"/>
                <w:b/>
                <w:i/>
                <w:sz w:val="26"/>
                <w:szCs w:val="26"/>
                <w:u w:val="single"/>
              </w:rPr>
              <w:t>Bài tập nhỏ:</w:t>
            </w:r>
            <w:r w:rsidRPr="00A75B69">
              <w:rPr>
                <w:rFonts w:eastAsia="Cambria"/>
                <w:sz w:val="26"/>
                <w:szCs w:val="26"/>
              </w:rPr>
              <w:t xml:space="preserve"> Yêu cầu HS dùng bút màu (bút dạ), và hoàn thành phiếu học tập sau:</w:t>
            </w:r>
          </w:p>
          <w:p w:rsidR="000C7C1F" w:rsidRPr="006719E5" w:rsidRDefault="000C7C1F" w:rsidP="001D24E5">
            <w:pPr>
              <w:pBdr>
                <w:top w:val="nil"/>
                <w:left w:val="nil"/>
                <w:bottom w:val="nil"/>
                <w:right w:val="nil"/>
                <w:between w:val="nil"/>
              </w:pBdr>
              <w:spacing w:before="0" w:after="0" w:line="288" w:lineRule="auto"/>
              <w:jc w:val="both"/>
              <w:rPr>
                <w:rFonts w:eastAsia="Cambria"/>
                <w:color w:val="FF0000"/>
                <w:sz w:val="26"/>
                <w:szCs w:val="26"/>
              </w:rPr>
            </w:pPr>
            <w:r w:rsidRPr="00A75B69">
              <w:rPr>
                <w:rFonts w:eastAsia="Cambria"/>
                <w:sz w:val="26"/>
                <w:szCs w:val="26"/>
              </w:rPr>
              <w:t xml:space="preserve">- Kinh tuyến gốc: kẻ </w:t>
            </w:r>
            <w:r w:rsidRPr="006719E5">
              <w:rPr>
                <w:rFonts w:eastAsia="Cambria"/>
                <w:color w:val="FF0000"/>
                <w:sz w:val="26"/>
                <w:szCs w:val="26"/>
              </w:rPr>
              <w:t>MÀU ĐỎ</w:t>
            </w:r>
          </w:p>
          <w:p w:rsidR="000C7C1F" w:rsidRPr="006719E5" w:rsidRDefault="000C7C1F" w:rsidP="001D24E5">
            <w:pPr>
              <w:pBdr>
                <w:top w:val="nil"/>
                <w:left w:val="nil"/>
                <w:bottom w:val="nil"/>
                <w:right w:val="nil"/>
                <w:between w:val="nil"/>
              </w:pBdr>
              <w:spacing w:before="0" w:after="0" w:line="288" w:lineRule="auto"/>
              <w:jc w:val="both"/>
              <w:rPr>
                <w:rFonts w:eastAsia="Cambria"/>
                <w:color w:val="FF0000"/>
                <w:sz w:val="26"/>
                <w:szCs w:val="26"/>
              </w:rPr>
            </w:pPr>
            <w:r w:rsidRPr="00A75B69">
              <w:rPr>
                <w:rFonts w:eastAsia="Cambria"/>
                <w:sz w:val="26"/>
                <w:szCs w:val="26"/>
              </w:rPr>
              <w:t xml:space="preserve">- Vĩ tuyến gốc: kẻ </w:t>
            </w:r>
            <w:r w:rsidRPr="006719E5">
              <w:rPr>
                <w:rFonts w:eastAsia="Cambria"/>
                <w:color w:val="FF0000"/>
                <w:sz w:val="26"/>
                <w:szCs w:val="26"/>
              </w:rPr>
              <w:t>MÀU ĐỎ</w:t>
            </w:r>
          </w:p>
          <w:p w:rsidR="000C7C1F" w:rsidRPr="00A75B69" w:rsidRDefault="000C7C1F" w:rsidP="001D24E5">
            <w:pPr>
              <w:pBdr>
                <w:top w:val="nil"/>
                <w:left w:val="nil"/>
                <w:bottom w:val="nil"/>
                <w:right w:val="nil"/>
                <w:between w:val="nil"/>
              </w:pBdr>
              <w:spacing w:before="0" w:after="0" w:line="288" w:lineRule="auto"/>
              <w:jc w:val="both"/>
              <w:rPr>
                <w:rFonts w:eastAsia="Cambria"/>
                <w:sz w:val="26"/>
                <w:szCs w:val="26"/>
              </w:rPr>
            </w:pPr>
            <w:r w:rsidRPr="00A75B69">
              <w:rPr>
                <w:rFonts w:eastAsia="Cambria"/>
                <w:sz w:val="26"/>
                <w:szCs w:val="26"/>
              </w:rPr>
              <w:t xml:space="preserve">- Điền thêm ít nhất 1 thành phố có vị trí thích hợp vào bảng sau (lưu ý: đúng cả hàng dọc và hàng ngang) </w:t>
            </w:r>
          </w:p>
          <w:p w:rsidR="000C7C1F" w:rsidRPr="00A75B69" w:rsidRDefault="000C7C1F" w:rsidP="001D24E5">
            <w:pPr>
              <w:spacing w:before="0" w:after="0" w:line="288" w:lineRule="auto"/>
              <w:jc w:val="both"/>
              <w:rPr>
                <w:rFonts w:eastAsia="Cambria"/>
                <w:sz w:val="26"/>
                <w:szCs w:val="26"/>
              </w:rPr>
            </w:pPr>
          </w:p>
        </w:tc>
        <w:tc>
          <w:tcPr>
            <w:tcW w:w="6336" w:type="dxa"/>
          </w:tcPr>
          <w:p w:rsidR="000C7C1F" w:rsidRPr="00A75B69" w:rsidRDefault="000C7C1F" w:rsidP="001D24E5">
            <w:pPr>
              <w:spacing w:before="0" w:after="0" w:line="288" w:lineRule="auto"/>
              <w:jc w:val="both"/>
              <w:rPr>
                <w:rFonts w:eastAsia="Times New Roman"/>
                <w:sz w:val="26"/>
                <w:szCs w:val="26"/>
                <w:lang w:val="fr-FR" w:eastAsia="vi-VN"/>
              </w:rPr>
            </w:pPr>
            <w:r w:rsidRPr="00A75B69">
              <w:rPr>
                <w:rFonts w:eastAsia="Times New Roman"/>
                <w:noProof/>
                <w:sz w:val="26"/>
                <w:szCs w:val="26"/>
              </w:rPr>
              <w:drawing>
                <wp:inline distT="0" distB="0" distL="0" distR="0">
                  <wp:extent cx="3858506" cy="2484407"/>
                  <wp:effectExtent l="19050" t="0" r="8644" b="0"/>
                  <wp:docPr id="15" name="Picture 34" descr="C:\Users\PTS\Desktop\Ảnh\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PTS\Desktop\Ảnh\download.png"/>
                          <pic:cNvPicPr>
                            <a:picLocks noChangeAspect="1" noChangeArrowheads="1"/>
                          </pic:cNvPicPr>
                        </pic:nvPicPr>
                        <pic:blipFill>
                          <a:blip r:embed="rId16"/>
                          <a:srcRect/>
                          <a:stretch>
                            <a:fillRect/>
                          </a:stretch>
                        </pic:blipFill>
                        <pic:spPr bwMode="auto">
                          <a:xfrm>
                            <a:off x="0" y="0"/>
                            <a:ext cx="3866825" cy="2489764"/>
                          </a:xfrm>
                          <a:prstGeom prst="rect">
                            <a:avLst/>
                          </a:prstGeom>
                          <a:noFill/>
                          <a:ln w="9525">
                            <a:noFill/>
                            <a:miter lim="800000"/>
                            <a:headEnd/>
                            <a:tailEnd/>
                          </a:ln>
                        </pic:spPr>
                      </pic:pic>
                    </a:graphicData>
                  </a:graphic>
                </wp:inline>
              </w:drawing>
            </w:r>
          </w:p>
        </w:tc>
      </w:tr>
    </w:tbl>
    <w:p w:rsidR="000C7C1F" w:rsidRPr="00A75B69" w:rsidRDefault="000C7C1F" w:rsidP="000C7C1F">
      <w:pPr>
        <w:spacing w:before="0" w:after="0" w:line="288" w:lineRule="auto"/>
        <w:jc w:val="both"/>
        <w:rPr>
          <w:rFonts w:eastAsia="Times New Roman"/>
          <w:sz w:val="26"/>
          <w:szCs w:val="26"/>
          <w:lang w:val="fr-FR" w:eastAsia="vi-VN"/>
        </w:rPr>
      </w:pPr>
    </w:p>
    <w:tbl>
      <w:tblPr>
        <w:tblStyle w:val="TableGrid"/>
        <w:tblW w:w="0" w:type="auto"/>
        <w:jc w:val="center"/>
        <w:tblLook w:val="04A0"/>
      </w:tblPr>
      <w:tblGrid>
        <w:gridCol w:w="1668"/>
        <w:gridCol w:w="3760"/>
        <w:gridCol w:w="3827"/>
      </w:tblGrid>
      <w:tr w:rsidR="000C7C1F" w:rsidRPr="00A75B69" w:rsidTr="001D24E5">
        <w:trPr>
          <w:jc w:val="center"/>
        </w:trPr>
        <w:tc>
          <w:tcPr>
            <w:tcW w:w="1668" w:type="dxa"/>
            <w:shd w:val="clear" w:color="auto" w:fill="FFC000"/>
          </w:tcPr>
          <w:p w:rsidR="000C7C1F" w:rsidRPr="00A75B69" w:rsidRDefault="000C7C1F" w:rsidP="001D24E5">
            <w:pPr>
              <w:spacing w:before="0" w:after="0" w:line="480" w:lineRule="auto"/>
              <w:jc w:val="center"/>
              <w:rPr>
                <w:rFonts w:eastAsia="Times New Roman"/>
                <w:b/>
                <w:sz w:val="26"/>
                <w:szCs w:val="26"/>
                <w:lang w:val="fr-FR" w:eastAsia="vi-VN"/>
              </w:rPr>
            </w:pPr>
          </w:p>
        </w:tc>
        <w:tc>
          <w:tcPr>
            <w:tcW w:w="3760" w:type="dxa"/>
            <w:shd w:val="clear" w:color="auto" w:fill="FFC000"/>
          </w:tcPr>
          <w:p w:rsidR="000C7C1F" w:rsidRPr="00A75B69" w:rsidRDefault="000C7C1F" w:rsidP="001D24E5">
            <w:pPr>
              <w:spacing w:before="0" w:after="0" w:line="480" w:lineRule="auto"/>
              <w:jc w:val="center"/>
              <w:rPr>
                <w:rFonts w:eastAsia="Times New Roman"/>
                <w:b/>
                <w:sz w:val="26"/>
                <w:szCs w:val="26"/>
                <w:lang w:val="fr-FR" w:eastAsia="vi-VN"/>
              </w:rPr>
            </w:pPr>
            <w:r w:rsidRPr="00A75B69">
              <w:rPr>
                <w:rFonts w:eastAsia="Times New Roman"/>
                <w:b/>
                <w:sz w:val="26"/>
                <w:szCs w:val="26"/>
                <w:lang w:val="fr-FR" w:eastAsia="vi-VN"/>
              </w:rPr>
              <w:t>Bán cầu Tây</w:t>
            </w:r>
          </w:p>
        </w:tc>
        <w:tc>
          <w:tcPr>
            <w:tcW w:w="3827" w:type="dxa"/>
            <w:shd w:val="clear" w:color="auto" w:fill="FFC000"/>
          </w:tcPr>
          <w:p w:rsidR="000C7C1F" w:rsidRPr="00A75B69" w:rsidRDefault="000C7C1F" w:rsidP="001D24E5">
            <w:pPr>
              <w:spacing w:before="0" w:after="0" w:line="480" w:lineRule="auto"/>
              <w:jc w:val="center"/>
              <w:rPr>
                <w:rFonts w:eastAsia="Times New Roman"/>
                <w:b/>
                <w:sz w:val="26"/>
                <w:szCs w:val="26"/>
                <w:lang w:val="fr-FR" w:eastAsia="vi-VN"/>
              </w:rPr>
            </w:pPr>
            <w:r w:rsidRPr="00A75B69">
              <w:rPr>
                <w:rFonts w:eastAsia="Times New Roman"/>
                <w:b/>
                <w:sz w:val="26"/>
                <w:szCs w:val="26"/>
                <w:lang w:val="fr-FR" w:eastAsia="vi-VN"/>
              </w:rPr>
              <w:t>Bán cầu Đông</w:t>
            </w:r>
          </w:p>
        </w:tc>
      </w:tr>
      <w:tr w:rsidR="000C7C1F" w:rsidRPr="00A75B69" w:rsidTr="001D24E5">
        <w:trPr>
          <w:jc w:val="center"/>
        </w:trPr>
        <w:tc>
          <w:tcPr>
            <w:tcW w:w="1668" w:type="dxa"/>
            <w:shd w:val="clear" w:color="auto" w:fill="92D050"/>
          </w:tcPr>
          <w:p w:rsidR="000C7C1F" w:rsidRPr="00A75B69" w:rsidRDefault="000C7C1F" w:rsidP="001D24E5">
            <w:pPr>
              <w:spacing w:before="0" w:after="0" w:line="480" w:lineRule="auto"/>
              <w:jc w:val="both"/>
              <w:rPr>
                <w:rFonts w:eastAsia="Times New Roman"/>
                <w:sz w:val="26"/>
                <w:szCs w:val="26"/>
                <w:lang w:val="fr-FR" w:eastAsia="vi-VN"/>
              </w:rPr>
            </w:pPr>
            <w:r w:rsidRPr="00A75B69">
              <w:rPr>
                <w:rFonts w:eastAsia="Times New Roman"/>
                <w:sz w:val="26"/>
                <w:szCs w:val="26"/>
                <w:lang w:val="fr-FR" w:eastAsia="vi-VN"/>
              </w:rPr>
              <w:t>Nửa cầu Bắc</w:t>
            </w:r>
          </w:p>
        </w:tc>
        <w:tc>
          <w:tcPr>
            <w:tcW w:w="3760" w:type="dxa"/>
            <w:shd w:val="clear" w:color="auto" w:fill="92D050"/>
          </w:tcPr>
          <w:p w:rsidR="000C7C1F" w:rsidRPr="00A75B69" w:rsidRDefault="000C7C1F" w:rsidP="001D24E5">
            <w:pPr>
              <w:spacing w:before="0" w:after="0" w:line="480" w:lineRule="auto"/>
              <w:jc w:val="both"/>
              <w:rPr>
                <w:rFonts w:eastAsia="Times New Roman"/>
                <w:sz w:val="26"/>
                <w:szCs w:val="26"/>
                <w:lang w:val="fr-FR" w:eastAsia="vi-VN"/>
              </w:rPr>
            </w:pPr>
            <w:r w:rsidRPr="00A75B69">
              <w:rPr>
                <w:rFonts w:eastAsia="Times New Roman"/>
                <w:sz w:val="26"/>
                <w:szCs w:val="26"/>
                <w:lang w:val="fr-FR" w:eastAsia="vi-VN"/>
              </w:rPr>
              <w:t>VD: Niu I-ooc</w:t>
            </w:r>
          </w:p>
        </w:tc>
        <w:tc>
          <w:tcPr>
            <w:tcW w:w="3827" w:type="dxa"/>
            <w:shd w:val="clear" w:color="auto" w:fill="92D050"/>
          </w:tcPr>
          <w:p w:rsidR="000C7C1F" w:rsidRPr="00A75B69" w:rsidRDefault="000C7C1F" w:rsidP="001D24E5">
            <w:pPr>
              <w:spacing w:before="0" w:after="0" w:line="480" w:lineRule="auto"/>
              <w:jc w:val="both"/>
              <w:rPr>
                <w:rFonts w:eastAsia="Times New Roman"/>
                <w:sz w:val="26"/>
                <w:szCs w:val="26"/>
                <w:lang w:val="fr-FR" w:eastAsia="vi-VN"/>
              </w:rPr>
            </w:pPr>
          </w:p>
        </w:tc>
      </w:tr>
      <w:tr w:rsidR="000C7C1F" w:rsidRPr="00A75B69" w:rsidTr="001D24E5">
        <w:trPr>
          <w:jc w:val="center"/>
        </w:trPr>
        <w:tc>
          <w:tcPr>
            <w:tcW w:w="1668" w:type="dxa"/>
            <w:shd w:val="clear" w:color="auto" w:fill="92D050"/>
          </w:tcPr>
          <w:p w:rsidR="000C7C1F" w:rsidRPr="00A75B69" w:rsidRDefault="000C7C1F" w:rsidP="001D24E5">
            <w:pPr>
              <w:spacing w:before="0" w:after="0" w:line="480" w:lineRule="auto"/>
              <w:jc w:val="both"/>
              <w:rPr>
                <w:rFonts w:eastAsia="Times New Roman"/>
                <w:sz w:val="26"/>
                <w:szCs w:val="26"/>
                <w:lang w:val="fr-FR" w:eastAsia="vi-VN"/>
              </w:rPr>
            </w:pPr>
            <w:r w:rsidRPr="00A75B69">
              <w:rPr>
                <w:rFonts w:eastAsia="Times New Roman"/>
                <w:sz w:val="26"/>
                <w:szCs w:val="26"/>
                <w:lang w:val="fr-FR" w:eastAsia="vi-VN"/>
              </w:rPr>
              <w:t>Nửa cầu Nam</w:t>
            </w:r>
          </w:p>
        </w:tc>
        <w:tc>
          <w:tcPr>
            <w:tcW w:w="3760" w:type="dxa"/>
            <w:shd w:val="clear" w:color="auto" w:fill="92D050"/>
          </w:tcPr>
          <w:p w:rsidR="000C7C1F" w:rsidRPr="00A75B69" w:rsidRDefault="000C7C1F" w:rsidP="001D24E5">
            <w:pPr>
              <w:spacing w:before="0" w:after="0" w:line="480" w:lineRule="auto"/>
              <w:jc w:val="both"/>
              <w:rPr>
                <w:rFonts w:eastAsia="Times New Roman"/>
                <w:sz w:val="26"/>
                <w:szCs w:val="26"/>
                <w:lang w:val="fr-FR" w:eastAsia="vi-VN"/>
              </w:rPr>
            </w:pPr>
          </w:p>
        </w:tc>
        <w:tc>
          <w:tcPr>
            <w:tcW w:w="3827" w:type="dxa"/>
            <w:shd w:val="clear" w:color="auto" w:fill="92D050"/>
          </w:tcPr>
          <w:p w:rsidR="000C7C1F" w:rsidRPr="00A75B69" w:rsidRDefault="000C7C1F" w:rsidP="001D24E5">
            <w:pPr>
              <w:spacing w:before="0" w:after="0" w:line="480" w:lineRule="auto"/>
              <w:jc w:val="both"/>
              <w:rPr>
                <w:rFonts w:eastAsia="Times New Roman"/>
                <w:sz w:val="26"/>
                <w:szCs w:val="26"/>
                <w:lang w:val="fr-FR" w:eastAsia="vi-VN"/>
              </w:rPr>
            </w:pPr>
          </w:p>
        </w:tc>
      </w:tr>
    </w:tbl>
    <w:p w:rsidR="000C7C1F" w:rsidRPr="00A75B69" w:rsidRDefault="000C7C1F" w:rsidP="000C7C1F">
      <w:pPr>
        <w:spacing w:before="0" w:after="0" w:line="288" w:lineRule="auto"/>
        <w:jc w:val="both"/>
        <w:rPr>
          <w:rFonts w:eastAsia="Times New Roman"/>
          <w:sz w:val="26"/>
          <w:szCs w:val="26"/>
          <w:lang w:val="fr-FR" w:eastAsia="vi-VN"/>
        </w:rPr>
      </w:pPr>
    </w:p>
    <w:p w:rsidR="00DB5371" w:rsidRPr="00CF21A8" w:rsidRDefault="00DB5371" w:rsidP="00DB5371">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DB5371" w:rsidRPr="00CF21A8" w:rsidRDefault="00DB5371" w:rsidP="00DB5371">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DB5371" w:rsidRDefault="00DB5371" w:rsidP="000C7C1F">
      <w:pPr>
        <w:tabs>
          <w:tab w:val="left" w:pos="10080"/>
        </w:tabs>
        <w:spacing w:before="0" w:after="0" w:line="288" w:lineRule="auto"/>
        <w:jc w:val="both"/>
        <w:rPr>
          <w:b/>
          <w:i/>
          <w:color w:val="0000FF"/>
          <w:sz w:val="26"/>
          <w:szCs w:val="26"/>
        </w:rPr>
      </w:pPr>
    </w:p>
    <w:p w:rsidR="00DB5371" w:rsidRDefault="00DB5371" w:rsidP="000C7C1F">
      <w:pPr>
        <w:tabs>
          <w:tab w:val="left" w:pos="10080"/>
        </w:tabs>
        <w:spacing w:before="0" w:after="0" w:line="288" w:lineRule="auto"/>
        <w:jc w:val="both"/>
        <w:rPr>
          <w:b/>
          <w:i/>
          <w:color w:val="0000FF"/>
          <w:sz w:val="26"/>
          <w:szCs w:val="26"/>
        </w:rPr>
      </w:pPr>
    </w:p>
    <w:p w:rsidR="000C7C1F" w:rsidRPr="00A75B69" w:rsidRDefault="000C7C1F" w:rsidP="000C7C1F">
      <w:pPr>
        <w:tabs>
          <w:tab w:val="left" w:pos="10080"/>
        </w:tabs>
        <w:spacing w:before="0" w:after="0" w:line="288" w:lineRule="auto"/>
        <w:jc w:val="both"/>
        <w:rPr>
          <w:b/>
          <w:i/>
          <w:color w:val="0000FF"/>
          <w:sz w:val="26"/>
          <w:szCs w:val="26"/>
        </w:rPr>
      </w:pPr>
      <w:r w:rsidRPr="00A75B69">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0C7C1F" w:rsidRPr="00A75B69" w:rsidTr="001D24E5">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0C7C1F" w:rsidRPr="00A75B69" w:rsidRDefault="00F40C40" w:rsidP="001D24E5">
            <w:pPr>
              <w:spacing w:before="0" w:after="0" w:line="288" w:lineRule="auto"/>
              <w:jc w:val="both"/>
              <w:rPr>
                <w:b/>
                <w:color w:val="002060"/>
                <w:sz w:val="26"/>
                <w:szCs w:val="26"/>
                <w:lang w:val="pt-BR"/>
              </w:rPr>
            </w:pPr>
            <w:r>
              <w:rPr>
                <w:b/>
                <w:color w:val="002060"/>
                <w:sz w:val="26"/>
                <w:szCs w:val="26"/>
                <w:lang w:val="pt-BR"/>
              </w:rPr>
              <w:lastRenderedPageBreak/>
              <w:t>I</w:t>
            </w:r>
            <w:r w:rsidR="000C7C1F" w:rsidRPr="00A75B69">
              <w:rPr>
                <w:b/>
                <w:color w:val="002060"/>
                <w:sz w:val="26"/>
                <w:szCs w:val="26"/>
                <w:lang w:val="pt-BR"/>
              </w:rPr>
              <w:t>. Hệ thống kinh, vĩ tuyến</w:t>
            </w:r>
          </w:p>
        </w:tc>
      </w:tr>
      <w:tr w:rsidR="000C7C1F" w:rsidRPr="00A75B69" w:rsidTr="001D24E5">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0C7C1F" w:rsidRPr="00A75B69" w:rsidRDefault="00F40C40" w:rsidP="001D24E5">
            <w:pPr>
              <w:spacing w:before="0" w:after="0" w:line="288" w:lineRule="auto"/>
              <w:jc w:val="both"/>
              <w:rPr>
                <w:b/>
                <w:sz w:val="26"/>
                <w:szCs w:val="26"/>
                <w:lang w:val="pt-BR"/>
              </w:rPr>
            </w:pPr>
            <w:r>
              <w:rPr>
                <w:b/>
                <w:sz w:val="26"/>
                <w:szCs w:val="26"/>
                <w:lang w:val="pt-BR"/>
              </w:rPr>
              <w:t>1</w:t>
            </w:r>
            <w:r w:rsidR="000C7C1F" w:rsidRPr="00A75B69">
              <w:rPr>
                <w:b/>
                <w:sz w:val="26"/>
                <w:szCs w:val="26"/>
                <w:lang w:val="pt-BR"/>
              </w:rPr>
              <w:t>. Kinh tuyến</w:t>
            </w:r>
          </w:p>
          <w:p w:rsidR="000C7C1F" w:rsidRPr="00A75B69" w:rsidRDefault="000C7C1F" w:rsidP="001D24E5">
            <w:pPr>
              <w:spacing w:before="0" w:after="0" w:line="288" w:lineRule="auto"/>
              <w:jc w:val="both"/>
              <w:rPr>
                <w:sz w:val="26"/>
                <w:szCs w:val="26"/>
                <w:lang w:val="pt-BR"/>
              </w:rPr>
            </w:pPr>
            <w:r w:rsidRPr="00A75B69">
              <w:rPr>
                <w:sz w:val="26"/>
                <w:szCs w:val="26"/>
                <w:lang w:val="pt-BR"/>
              </w:rPr>
              <w:t>- Kinh tuyến là nửa đường tròn nối cực Bắc với cực Nam, có độ dài bằng nhau.</w:t>
            </w:r>
          </w:p>
          <w:p w:rsidR="000C7C1F" w:rsidRPr="00A75B69" w:rsidRDefault="000C7C1F" w:rsidP="001D24E5">
            <w:pPr>
              <w:spacing w:before="0" w:after="0" w:line="288" w:lineRule="auto"/>
              <w:jc w:val="both"/>
              <w:rPr>
                <w:sz w:val="26"/>
                <w:szCs w:val="26"/>
                <w:lang w:val="pt-BR"/>
              </w:rPr>
            </w:pPr>
            <w:r w:rsidRPr="00A75B69">
              <w:rPr>
                <w:sz w:val="26"/>
                <w:szCs w:val="26"/>
                <w:lang w:val="pt-BR"/>
              </w:rPr>
              <w:t>- Kinh tuyến gốc đi qua đài thiên văn Grin-Uych (Anh), được đánh số 0.</w:t>
            </w:r>
          </w:p>
          <w:p w:rsidR="000C7C1F" w:rsidRPr="00A75B69" w:rsidRDefault="000C7C1F" w:rsidP="001D24E5">
            <w:pPr>
              <w:spacing w:before="0" w:after="0" w:line="288" w:lineRule="auto"/>
              <w:jc w:val="both"/>
              <w:rPr>
                <w:sz w:val="26"/>
                <w:szCs w:val="26"/>
                <w:lang w:val="pt-BR"/>
              </w:rPr>
            </w:pPr>
            <w:r w:rsidRPr="00A75B69">
              <w:rPr>
                <w:sz w:val="26"/>
                <w:szCs w:val="26"/>
                <w:lang w:val="pt-BR"/>
              </w:rPr>
              <w:t>- Kinh tuyến gốc cùng với kinh tuyến 180</w:t>
            </w:r>
            <w:r w:rsidRPr="00A75B69">
              <w:rPr>
                <w:sz w:val="26"/>
                <w:szCs w:val="26"/>
                <w:vertAlign w:val="superscript"/>
                <w:lang w:val="pt-BR"/>
              </w:rPr>
              <w:t>0</w:t>
            </w:r>
            <w:r w:rsidRPr="00A75B69">
              <w:rPr>
                <w:sz w:val="26"/>
                <w:szCs w:val="26"/>
                <w:lang w:val="pt-BR"/>
              </w:rPr>
              <w:t xml:space="preserve"> chia quả địa cầu thành hai nửa cầu: nửa cầu Đông và nửa cầu Tây.</w:t>
            </w:r>
          </w:p>
          <w:p w:rsidR="000C7C1F" w:rsidRPr="00A75B69" w:rsidRDefault="00FC5F76" w:rsidP="001D24E5">
            <w:pPr>
              <w:spacing w:before="0" w:after="0" w:line="288" w:lineRule="auto"/>
              <w:jc w:val="both"/>
              <w:rPr>
                <w:rFonts w:eastAsia="Calibri"/>
                <w:b/>
                <w:sz w:val="26"/>
                <w:szCs w:val="26"/>
                <w:lang w:val="pt-BR"/>
              </w:rPr>
            </w:pPr>
            <w:r>
              <w:rPr>
                <w:b/>
                <w:sz w:val="26"/>
                <w:szCs w:val="26"/>
                <w:lang w:val="pt-BR"/>
              </w:rPr>
              <w:t>2</w:t>
            </w:r>
            <w:r w:rsidR="000C7C1F" w:rsidRPr="00A75B69">
              <w:rPr>
                <w:b/>
                <w:sz w:val="26"/>
                <w:szCs w:val="26"/>
                <w:lang w:val="pt-BR"/>
              </w:rPr>
              <w:t>. Vĩ tuyến</w:t>
            </w:r>
          </w:p>
          <w:p w:rsidR="000C7C1F" w:rsidRPr="00A75B69" w:rsidRDefault="000C7C1F" w:rsidP="001D24E5">
            <w:pPr>
              <w:tabs>
                <w:tab w:val="right" w:pos="9688"/>
              </w:tabs>
              <w:spacing w:before="0" w:after="0" w:line="288" w:lineRule="auto"/>
              <w:jc w:val="both"/>
              <w:rPr>
                <w:rFonts w:eastAsia="Calibri"/>
                <w:sz w:val="26"/>
                <w:szCs w:val="26"/>
              </w:rPr>
            </w:pPr>
            <w:r w:rsidRPr="00A75B69">
              <w:rPr>
                <w:rFonts w:eastAsia="Calibri"/>
                <w:sz w:val="26"/>
                <w:szCs w:val="26"/>
              </w:rPr>
              <w:t xml:space="preserve">- Vĩ tuyến </w:t>
            </w:r>
            <w:r w:rsidRPr="00A75B69">
              <w:rPr>
                <w:sz w:val="26"/>
                <w:szCs w:val="26"/>
              </w:rPr>
              <w:t>là những đường tròn</w:t>
            </w:r>
            <w:r w:rsidRPr="00A75B69">
              <w:rPr>
                <w:rFonts w:eastAsia="Calibri"/>
                <w:sz w:val="26"/>
                <w:szCs w:val="26"/>
              </w:rPr>
              <w:t xml:space="preserve"> vuông góc với </w:t>
            </w:r>
            <w:r w:rsidRPr="00A75B69">
              <w:rPr>
                <w:sz w:val="26"/>
                <w:szCs w:val="26"/>
              </w:rPr>
              <w:t xml:space="preserve">các </w:t>
            </w:r>
            <w:r w:rsidRPr="00A75B69">
              <w:rPr>
                <w:rFonts w:eastAsia="Calibri"/>
                <w:sz w:val="26"/>
                <w:szCs w:val="26"/>
              </w:rPr>
              <w:t xml:space="preserve">kinh tuyến có độ dài </w:t>
            </w:r>
            <w:r w:rsidRPr="00A75B69">
              <w:rPr>
                <w:sz w:val="26"/>
                <w:szCs w:val="26"/>
              </w:rPr>
              <w:t>khác nhau.</w:t>
            </w:r>
          </w:p>
          <w:p w:rsidR="000C7C1F" w:rsidRPr="00A75B69" w:rsidRDefault="000C7C1F" w:rsidP="001D24E5">
            <w:pPr>
              <w:tabs>
                <w:tab w:val="right" w:pos="9688"/>
              </w:tabs>
              <w:spacing w:before="0" w:after="0" w:line="288" w:lineRule="auto"/>
              <w:jc w:val="both"/>
              <w:rPr>
                <w:sz w:val="26"/>
                <w:szCs w:val="26"/>
                <w:lang w:val="pt-BR"/>
              </w:rPr>
            </w:pPr>
            <w:r w:rsidRPr="00A75B69">
              <w:rPr>
                <w:rFonts w:eastAsia="Calibri"/>
                <w:sz w:val="26"/>
                <w:szCs w:val="26"/>
              </w:rPr>
              <w:t>- Vĩ tuyến gốc được đánh số 0</w:t>
            </w:r>
            <w:r w:rsidRPr="00A75B69">
              <w:rPr>
                <w:rFonts w:eastAsia="Calibri"/>
                <w:sz w:val="26"/>
                <w:szCs w:val="26"/>
                <w:vertAlign w:val="superscript"/>
              </w:rPr>
              <w:t>0</w:t>
            </w:r>
            <w:r w:rsidRPr="00A75B69">
              <w:rPr>
                <w:rFonts w:eastAsia="Calibri"/>
                <w:sz w:val="26"/>
                <w:szCs w:val="26"/>
              </w:rPr>
              <w:t xml:space="preserve"> còn gọi là đường </w:t>
            </w:r>
            <w:r w:rsidRPr="00A75B69">
              <w:rPr>
                <w:sz w:val="26"/>
                <w:szCs w:val="26"/>
              </w:rPr>
              <w:t>X</w:t>
            </w:r>
            <w:r w:rsidRPr="00A75B69">
              <w:rPr>
                <w:rFonts w:eastAsia="Calibri"/>
                <w:sz w:val="26"/>
                <w:szCs w:val="26"/>
              </w:rPr>
              <w:t>ích đạo</w:t>
            </w:r>
            <w:r w:rsidRPr="00A75B69">
              <w:rPr>
                <w:sz w:val="26"/>
                <w:szCs w:val="26"/>
              </w:rPr>
              <w:t>, chia quả địa cầu thành hai nửa cầu: nửa cầu Bắc và nửa cầu Nam</w:t>
            </w:r>
            <w:r w:rsidRPr="00A75B69">
              <w:rPr>
                <w:rFonts w:eastAsia="Calibri"/>
                <w:sz w:val="26"/>
                <w:szCs w:val="26"/>
              </w:rPr>
              <w:t>.</w:t>
            </w:r>
          </w:p>
        </w:tc>
      </w:tr>
    </w:tbl>
    <w:p w:rsidR="000C7C1F" w:rsidRPr="00A75B69" w:rsidRDefault="000C7C1F" w:rsidP="000C7C1F">
      <w:pPr>
        <w:spacing w:before="0" w:after="0" w:line="288" w:lineRule="auto"/>
        <w:jc w:val="center"/>
        <w:rPr>
          <w:b/>
          <w:color w:val="9933FF"/>
          <w:sz w:val="26"/>
          <w:szCs w:val="26"/>
          <w:lang w:val="pt-BR"/>
        </w:rPr>
      </w:pPr>
    </w:p>
    <w:p w:rsidR="000C7C1F" w:rsidRPr="00A75B69" w:rsidRDefault="000C7C1F" w:rsidP="000C7C1F">
      <w:pPr>
        <w:spacing w:before="0" w:after="0" w:line="288" w:lineRule="auto"/>
        <w:jc w:val="center"/>
        <w:rPr>
          <w:b/>
          <w:color w:val="002060"/>
          <w:sz w:val="26"/>
          <w:szCs w:val="26"/>
          <w:lang w:val="pt-BR"/>
        </w:rPr>
      </w:pPr>
      <w:r w:rsidRPr="00A75B69">
        <w:rPr>
          <w:b/>
          <w:color w:val="002060"/>
          <w:sz w:val="26"/>
          <w:szCs w:val="26"/>
          <w:lang w:val="pt-BR"/>
        </w:rPr>
        <w:t>Hoạt động 2.2. Hướng dẫn HS tìm hiểu kinh độ, vĩ độ và tọa độ địa lí</w:t>
      </w:r>
    </w:p>
    <w:p w:rsidR="000C7C1F" w:rsidRPr="00A75B69" w:rsidRDefault="000C7C1F" w:rsidP="000C7C1F">
      <w:pPr>
        <w:tabs>
          <w:tab w:val="left" w:pos="10080"/>
        </w:tabs>
        <w:spacing w:before="0" w:after="0" w:line="288" w:lineRule="auto"/>
        <w:jc w:val="both"/>
        <w:rPr>
          <w:b/>
          <w:i/>
          <w:color w:val="0000FF"/>
          <w:sz w:val="26"/>
          <w:szCs w:val="26"/>
        </w:rPr>
      </w:pPr>
      <w:r w:rsidRPr="00A75B69">
        <w:rPr>
          <w:b/>
          <w:i/>
          <w:color w:val="0000FF"/>
          <w:sz w:val="26"/>
          <w:szCs w:val="26"/>
        </w:rPr>
        <w:t>* Mục tiêu</w:t>
      </w:r>
    </w:p>
    <w:p w:rsidR="000C7C1F" w:rsidRPr="00A75B69" w:rsidRDefault="000C7C1F" w:rsidP="000C7C1F">
      <w:pPr>
        <w:spacing w:before="0" w:after="0" w:line="288" w:lineRule="auto"/>
        <w:ind w:firstLine="709"/>
        <w:jc w:val="both"/>
        <w:rPr>
          <w:color w:val="000000" w:themeColor="text1"/>
          <w:sz w:val="26"/>
          <w:szCs w:val="26"/>
        </w:rPr>
      </w:pPr>
      <w:r w:rsidRPr="00A75B69">
        <w:rPr>
          <w:color w:val="000000" w:themeColor="text1"/>
          <w:sz w:val="26"/>
          <w:szCs w:val="26"/>
        </w:rPr>
        <w:t>- Xác định được kinh độ, vĩ độ, tọa độ địa lí của một điểm trên bản đồ</w:t>
      </w:r>
    </w:p>
    <w:p w:rsidR="000C7C1F" w:rsidRPr="00A75B69" w:rsidRDefault="000C7C1F" w:rsidP="000C7C1F">
      <w:pPr>
        <w:tabs>
          <w:tab w:val="left" w:pos="10080"/>
        </w:tabs>
        <w:spacing w:before="0" w:after="0" w:line="288" w:lineRule="auto"/>
        <w:jc w:val="both"/>
        <w:rPr>
          <w:b/>
          <w:i/>
          <w:color w:val="0000FF"/>
          <w:sz w:val="26"/>
          <w:szCs w:val="26"/>
        </w:rPr>
      </w:pPr>
      <w:r w:rsidRPr="00A75B69">
        <w:rPr>
          <w:b/>
          <w:i/>
          <w:color w:val="0000FF"/>
          <w:sz w:val="26"/>
          <w:szCs w:val="26"/>
        </w:rPr>
        <w:t>* Nội dung hoạt động</w:t>
      </w:r>
    </w:p>
    <w:p w:rsidR="000C7C1F" w:rsidRPr="00A75B69" w:rsidRDefault="000C7C1F" w:rsidP="000C7C1F">
      <w:pPr>
        <w:spacing w:before="0" w:after="0" w:line="288" w:lineRule="auto"/>
        <w:ind w:firstLine="709"/>
        <w:jc w:val="both"/>
        <w:rPr>
          <w:color w:val="000000" w:themeColor="text1"/>
          <w:sz w:val="26"/>
          <w:szCs w:val="26"/>
        </w:rPr>
      </w:pPr>
      <w:r w:rsidRPr="00A75B69">
        <w:rPr>
          <w:color w:val="000000" w:themeColor="text1"/>
          <w:sz w:val="26"/>
          <w:szCs w:val="26"/>
        </w:rPr>
        <w:t>- HS khai thác thông tin mục 2; H.4 SGK, thực hiện yêu cầu của GV.</w:t>
      </w:r>
    </w:p>
    <w:p w:rsidR="000C7C1F" w:rsidRPr="00A75B69" w:rsidRDefault="000C7C1F" w:rsidP="000C7C1F">
      <w:pPr>
        <w:tabs>
          <w:tab w:val="left" w:pos="10080"/>
        </w:tabs>
        <w:spacing w:before="0" w:after="0" w:line="288" w:lineRule="auto"/>
        <w:jc w:val="both"/>
        <w:rPr>
          <w:b/>
          <w:i/>
          <w:color w:val="0000FF"/>
          <w:sz w:val="26"/>
          <w:szCs w:val="26"/>
        </w:rPr>
      </w:pPr>
      <w:r w:rsidRPr="00A75B69">
        <w:rPr>
          <w:b/>
          <w:i/>
          <w:color w:val="0000FF"/>
          <w:sz w:val="26"/>
          <w:szCs w:val="26"/>
        </w:rPr>
        <w:t>* Tổ chức hoạt động</w:t>
      </w:r>
    </w:p>
    <w:p w:rsidR="00DB5371" w:rsidRPr="00CF21A8" w:rsidRDefault="00DB5371" w:rsidP="00DB5371">
      <w:pPr>
        <w:spacing w:before="0" w:after="0" w:line="288" w:lineRule="auto"/>
        <w:jc w:val="center"/>
        <w:rPr>
          <w:b/>
          <w:bCs/>
          <w:iCs/>
          <w:color w:val="765A00"/>
          <w:sz w:val="26"/>
          <w:szCs w:val="26"/>
        </w:rPr>
      </w:pPr>
      <w:r w:rsidRPr="00CF21A8">
        <w:rPr>
          <w:b/>
          <w:bCs/>
          <w:iCs/>
          <w:color w:val="765A00"/>
          <w:sz w:val="26"/>
          <w:szCs w:val="26"/>
        </w:rPr>
        <w:t>Hoạt động thảo luận cá nhân/cặp, bàn</w:t>
      </w:r>
    </w:p>
    <w:p w:rsidR="00DB5371" w:rsidRPr="00CF21A8" w:rsidRDefault="00DB5371" w:rsidP="00DB5371">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0C7C1F" w:rsidRPr="00A75B69" w:rsidRDefault="000C7C1F" w:rsidP="000C7C1F">
      <w:pPr>
        <w:spacing w:before="0" w:after="0" w:line="288" w:lineRule="auto"/>
        <w:ind w:firstLine="709"/>
        <w:jc w:val="both"/>
        <w:rPr>
          <w:i/>
          <w:color w:val="000000" w:themeColor="text1"/>
          <w:sz w:val="26"/>
          <w:szCs w:val="26"/>
        </w:rPr>
      </w:pPr>
      <w:r w:rsidRPr="00A75B69">
        <w:rPr>
          <w:i/>
          <w:color w:val="000000" w:themeColor="text1"/>
          <w:sz w:val="26"/>
          <w:szCs w:val="26"/>
        </w:rPr>
        <w:t>*HS khai thác thông tin mục 2; H.4 SGK, thực hiện nhiệm vụ sau:</w:t>
      </w:r>
    </w:p>
    <w:p w:rsidR="000C7C1F" w:rsidRPr="00A75B69" w:rsidRDefault="000C7C1F" w:rsidP="000C7C1F">
      <w:pPr>
        <w:tabs>
          <w:tab w:val="right" w:leader="underscore" w:pos="-1560"/>
        </w:tabs>
        <w:spacing w:before="0" w:after="0" w:line="288" w:lineRule="auto"/>
        <w:ind w:firstLine="737"/>
        <w:jc w:val="both"/>
        <w:rPr>
          <w:sz w:val="26"/>
          <w:szCs w:val="26"/>
          <w:lang w:val="sv-SE"/>
        </w:rPr>
      </w:pPr>
      <w:r w:rsidRPr="00A75B69">
        <w:rPr>
          <w:sz w:val="26"/>
          <w:szCs w:val="26"/>
          <w:lang w:val="sv-SE"/>
        </w:rPr>
        <w:t>- Xác định các đường kinh tuyến và vĩ tuyến. Lấy bút màu tô đậm lên đường kinh tuyến gốc và vĩ tuyến gốc.</w:t>
      </w:r>
    </w:p>
    <w:p w:rsidR="000C7C1F" w:rsidRPr="00A75B69" w:rsidRDefault="000C7C1F" w:rsidP="000C7C1F">
      <w:pPr>
        <w:tabs>
          <w:tab w:val="right" w:leader="underscore" w:pos="-1560"/>
        </w:tabs>
        <w:spacing w:before="0" w:after="0" w:line="288" w:lineRule="auto"/>
        <w:ind w:firstLine="737"/>
        <w:jc w:val="both"/>
        <w:rPr>
          <w:sz w:val="26"/>
          <w:szCs w:val="26"/>
          <w:lang w:val="sv-SE"/>
        </w:rPr>
      </w:pPr>
      <w:r w:rsidRPr="00A75B69">
        <w:rPr>
          <w:sz w:val="26"/>
          <w:szCs w:val="26"/>
          <w:lang w:val="sv-SE"/>
        </w:rPr>
        <w:t>- Điểm A là chỗ gặp nhau của các đường kinh tuyến và vĩ tuyến nào?</w:t>
      </w:r>
    </w:p>
    <w:p w:rsidR="000C7C1F" w:rsidRPr="00A75B69" w:rsidRDefault="000C7C1F" w:rsidP="000C7C1F">
      <w:pPr>
        <w:tabs>
          <w:tab w:val="right" w:leader="underscore" w:pos="-1560"/>
        </w:tabs>
        <w:spacing w:before="0" w:after="0" w:line="288" w:lineRule="auto"/>
        <w:ind w:firstLine="737"/>
        <w:jc w:val="both"/>
        <w:rPr>
          <w:sz w:val="26"/>
          <w:szCs w:val="26"/>
          <w:lang w:val="sv-SE"/>
        </w:rPr>
      </w:pPr>
      <w:r w:rsidRPr="00A75B69">
        <w:rPr>
          <w:sz w:val="26"/>
          <w:szCs w:val="26"/>
          <w:lang w:val="sv-SE"/>
        </w:rPr>
        <w:t>- Vậy, kinh độ, vĩ độ của một điểm được tính như thế nào?</w:t>
      </w:r>
    </w:p>
    <w:p w:rsidR="000C7C1F" w:rsidRPr="00A75B69" w:rsidRDefault="000C7C1F" w:rsidP="000C7C1F">
      <w:pPr>
        <w:tabs>
          <w:tab w:val="right" w:leader="underscore" w:pos="-1560"/>
        </w:tabs>
        <w:spacing w:before="0" w:after="0" w:line="288" w:lineRule="auto"/>
        <w:ind w:firstLine="737"/>
        <w:jc w:val="both"/>
        <w:rPr>
          <w:sz w:val="26"/>
          <w:szCs w:val="26"/>
          <w:lang w:val="sv-SE"/>
        </w:rPr>
      </w:pPr>
      <w:r w:rsidRPr="00A75B69">
        <w:rPr>
          <w:sz w:val="26"/>
          <w:szCs w:val="26"/>
          <w:lang w:val="sv-SE"/>
        </w:rPr>
        <w:t>- Xác định vĩ độ và kinh độ của các điểm A, B, C trên hình 4.</w:t>
      </w:r>
    </w:p>
    <w:p w:rsidR="000C7C1F" w:rsidRPr="00A75B69" w:rsidRDefault="000C7C1F" w:rsidP="000C7C1F">
      <w:pPr>
        <w:tabs>
          <w:tab w:val="right" w:leader="underscore" w:pos="-1560"/>
        </w:tabs>
        <w:spacing w:before="0" w:after="0" w:line="288" w:lineRule="auto"/>
        <w:ind w:firstLine="737"/>
        <w:jc w:val="both"/>
        <w:rPr>
          <w:sz w:val="26"/>
          <w:szCs w:val="26"/>
          <w:lang w:val="sv-SE"/>
        </w:rPr>
      </w:pPr>
      <w:r w:rsidRPr="00A75B69">
        <w:rPr>
          <w:sz w:val="26"/>
          <w:szCs w:val="26"/>
          <w:lang w:val="sv-SE"/>
        </w:rPr>
        <w:t>- Nơi giao nhau giữa vĩ độ và kinh độ của một điểm được gọi là gì?</w:t>
      </w:r>
    </w:p>
    <w:p w:rsidR="000C7C1F" w:rsidRPr="00A75B69" w:rsidRDefault="000C7C1F" w:rsidP="000C7C1F">
      <w:pPr>
        <w:tabs>
          <w:tab w:val="right" w:leader="underscore" w:pos="-1560"/>
        </w:tabs>
        <w:spacing w:before="0" w:after="0" w:line="288" w:lineRule="auto"/>
        <w:ind w:firstLine="737"/>
        <w:jc w:val="both"/>
        <w:rPr>
          <w:sz w:val="26"/>
          <w:szCs w:val="26"/>
          <w:lang w:val="sv-SE"/>
        </w:rPr>
      </w:pPr>
      <w:r w:rsidRPr="00A75B69">
        <w:rPr>
          <w:sz w:val="26"/>
          <w:szCs w:val="26"/>
          <w:lang w:val="sv-SE"/>
        </w:rPr>
        <w:t xml:space="preserve">- Cách viết toạ độ địa lí của một điểm như thế nào? </w:t>
      </w:r>
    </w:p>
    <w:p w:rsidR="00DB5371" w:rsidRPr="00CF21A8" w:rsidRDefault="00DB5371" w:rsidP="00DB5371">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DB5371" w:rsidRPr="00CF21A8" w:rsidRDefault="00DB5371" w:rsidP="00DB5371">
      <w:pPr>
        <w:spacing w:before="0" w:after="0" w:line="288" w:lineRule="auto"/>
        <w:ind w:firstLine="426"/>
        <w:jc w:val="both"/>
        <w:rPr>
          <w:color w:val="auto"/>
          <w:sz w:val="26"/>
          <w:szCs w:val="26"/>
        </w:rPr>
      </w:pPr>
      <w:r w:rsidRPr="00CF21A8">
        <w:rPr>
          <w:color w:val="auto"/>
          <w:sz w:val="26"/>
          <w:szCs w:val="26"/>
        </w:rPr>
        <w:t>- HS khai thác thông tin và dựa vào hiểu biết cá nhân trả lời câu hỏi;</w:t>
      </w:r>
    </w:p>
    <w:p w:rsidR="00DB5371" w:rsidRPr="00CF21A8" w:rsidRDefault="00DB5371" w:rsidP="00DB5371">
      <w:pPr>
        <w:spacing w:before="0" w:after="0" w:line="288" w:lineRule="auto"/>
        <w:ind w:firstLine="426"/>
        <w:jc w:val="both"/>
        <w:rPr>
          <w:color w:val="auto"/>
          <w:sz w:val="26"/>
          <w:szCs w:val="26"/>
        </w:rPr>
      </w:pPr>
      <w:r w:rsidRPr="00CF21A8">
        <w:rPr>
          <w:color w:val="auto"/>
          <w:sz w:val="26"/>
          <w:szCs w:val="26"/>
        </w:rPr>
        <w:t>- GV quan sát, theo dõi, đánh giá thái độ làm việc, giúp đỡ những HS gặp khó khăn.</w:t>
      </w:r>
    </w:p>
    <w:p w:rsidR="00DB5371" w:rsidRPr="00CF21A8" w:rsidRDefault="00DB5371" w:rsidP="00DB5371">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DB5371" w:rsidRPr="00CF21A8" w:rsidRDefault="00DB5371" w:rsidP="00DB5371">
      <w:pPr>
        <w:spacing w:before="0" w:after="0" w:line="288" w:lineRule="auto"/>
        <w:ind w:firstLine="426"/>
        <w:jc w:val="both"/>
        <w:rPr>
          <w:color w:val="auto"/>
          <w:sz w:val="26"/>
          <w:szCs w:val="26"/>
        </w:rPr>
      </w:pPr>
      <w:r w:rsidRPr="00CF21A8">
        <w:rPr>
          <w:color w:val="auto"/>
          <w:sz w:val="26"/>
          <w:szCs w:val="26"/>
        </w:rPr>
        <w:t>- HS trình bày trước lớp kết quả làm việc cá nhân.</w:t>
      </w:r>
    </w:p>
    <w:p w:rsidR="00DB5371" w:rsidRPr="00CF21A8" w:rsidRDefault="00DB5371" w:rsidP="00DB5371">
      <w:pPr>
        <w:spacing w:before="0" w:after="0" w:line="288" w:lineRule="auto"/>
        <w:ind w:firstLine="426"/>
        <w:jc w:val="both"/>
        <w:rPr>
          <w:color w:val="auto"/>
          <w:sz w:val="26"/>
          <w:szCs w:val="26"/>
        </w:rPr>
      </w:pPr>
      <w:r w:rsidRPr="00CF21A8">
        <w:rPr>
          <w:color w:val="auto"/>
          <w:sz w:val="26"/>
          <w:szCs w:val="26"/>
        </w:rPr>
        <w:t>- HS khác theo dõi bạn trình bày, nhận xét, bổ sung, đánh giá.</w:t>
      </w:r>
    </w:p>
    <w:tbl>
      <w:tblPr>
        <w:tblStyle w:val="TableGrid"/>
        <w:tblW w:w="0" w:type="auto"/>
        <w:jc w:val="center"/>
        <w:shd w:val="clear" w:color="auto" w:fill="FFFF00"/>
        <w:tblLook w:val="04A0"/>
      </w:tblPr>
      <w:tblGrid>
        <w:gridCol w:w="4325"/>
        <w:gridCol w:w="2081"/>
        <w:gridCol w:w="2046"/>
      </w:tblGrid>
      <w:tr w:rsidR="000C7C1F" w:rsidRPr="00A75B69" w:rsidTr="001D24E5">
        <w:trPr>
          <w:jc w:val="center"/>
        </w:trPr>
        <w:tc>
          <w:tcPr>
            <w:tcW w:w="4325" w:type="dxa"/>
            <w:shd w:val="clear" w:color="auto" w:fill="FFFF00"/>
          </w:tcPr>
          <w:p w:rsidR="000C7C1F" w:rsidRPr="00A75B69" w:rsidRDefault="000C7C1F" w:rsidP="001D24E5">
            <w:pPr>
              <w:spacing w:before="0" w:after="0" w:line="288" w:lineRule="auto"/>
              <w:jc w:val="both"/>
              <w:rPr>
                <w:rFonts w:eastAsia="Cambria"/>
                <w:sz w:val="26"/>
                <w:szCs w:val="26"/>
              </w:rPr>
            </w:pPr>
            <w:r w:rsidRPr="00A75B69">
              <w:rPr>
                <w:rFonts w:eastAsia="Cambria"/>
                <w:sz w:val="26"/>
                <w:szCs w:val="26"/>
              </w:rPr>
              <w:t>Tọa độ địa lí của các địa điểm:</w:t>
            </w:r>
          </w:p>
          <w:p w:rsidR="000C7C1F" w:rsidRPr="00A75B69" w:rsidRDefault="000C7C1F" w:rsidP="001D24E5">
            <w:pPr>
              <w:spacing w:before="0" w:after="0" w:line="288" w:lineRule="auto"/>
              <w:jc w:val="both"/>
              <w:rPr>
                <w:rFonts w:eastAsia="Cambria"/>
                <w:sz w:val="26"/>
                <w:szCs w:val="26"/>
              </w:rPr>
            </w:pPr>
          </w:p>
          <w:p w:rsidR="000C7C1F" w:rsidRPr="00A75B69" w:rsidRDefault="000C7C1F" w:rsidP="001D24E5">
            <w:pPr>
              <w:spacing w:before="0" w:after="0" w:line="288" w:lineRule="auto"/>
              <w:jc w:val="center"/>
              <w:rPr>
                <w:rFonts w:eastAsia="Cambria"/>
                <w:sz w:val="26"/>
                <w:szCs w:val="26"/>
              </w:rPr>
            </w:pPr>
            <w:r w:rsidRPr="00A75B69">
              <w:rPr>
                <w:rFonts w:eastAsia="Cambria"/>
                <w:sz w:val="26"/>
                <w:szCs w:val="26"/>
              </w:rPr>
              <w:t>A (60</w:t>
            </w:r>
            <w:r w:rsidRPr="00A75B69">
              <w:rPr>
                <w:rFonts w:eastAsia="Cambria"/>
                <w:sz w:val="26"/>
                <w:szCs w:val="26"/>
                <w:vertAlign w:val="superscript"/>
              </w:rPr>
              <w:t>0</w:t>
            </w:r>
            <w:r w:rsidRPr="00A75B69">
              <w:rPr>
                <w:rFonts w:eastAsia="Cambria"/>
                <w:sz w:val="26"/>
                <w:szCs w:val="26"/>
              </w:rPr>
              <w:t>B, 120</w:t>
            </w:r>
            <w:r w:rsidRPr="00A75B69">
              <w:rPr>
                <w:rFonts w:eastAsia="Cambria"/>
                <w:sz w:val="26"/>
                <w:szCs w:val="26"/>
                <w:vertAlign w:val="superscript"/>
              </w:rPr>
              <w:t xml:space="preserve">0 </w:t>
            </w:r>
            <w:r w:rsidRPr="00A75B69">
              <w:rPr>
                <w:rFonts w:eastAsia="Cambria"/>
                <w:sz w:val="26"/>
                <w:szCs w:val="26"/>
              </w:rPr>
              <w:t>Đ)</w:t>
            </w:r>
          </w:p>
        </w:tc>
        <w:tc>
          <w:tcPr>
            <w:tcW w:w="2081" w:type="dxa"/>
            <w:shd w:val="clear" w:color="auto" w:fill="FFFF00"/>
          </w:tcPr>
          <w:p w:rsidR="000C7C1F" w:rsidRPr="00A75B69" w:rsidRDefault="000C7C1F" w:rsidP="001D24E5">
            <w:pPr>
              <w:spacing w:before="0" w:after="0" w:line="288" w:lineRule="auto"/>
              <w:jc w:val="both"/>
              <w:rPr>
                <w:rFonts w:eastAsia="Cambria"/>
                <w:sz w:val="26"/>
                <w:szCs w:val="26"/>
              </w:rPr>
            </w:pPr>
          </w:p>
          <w:p w:rsidR="000C7C1F" w:rsidRPr="00A75B69" w:rsidRDefault="000C7C1F" w:rsidP="001D24E5">
            <w:pPr>
              <w:spacing w:before="0" w:after="0" w:line="288" w:lineRule="auto"/>
              <w:jc w:val="both"/>
              <w:rPr>
                <w:rFonts w:eastAsia="Cambria"/>
                <w:sz w:val="26"/>
                <w:szCs w:val="26"/>
              </w:rPr>
            </w:pPr>
          </w:p>
          <w:p w:rsidR="000C7C1F" w:rsidRPr="00A75B69" w:rsidRDefault="000C7C1F" w:rsidP="001D24E5">
            <w:pPr>
              <w:spacing w:before="0" w:after="0" w:line="288" w:lineRule="auto"/>
              <w:jc w:val="center"/>
              <w:rPr>
                <w:rFonts w:eastAsia="Cambria"/>
                <w:sz w:val="26"/>
                <w:szCs w:val="26"/>
              </w:rPr>
            </w:pPr>
            <w:r w:rsidRPr="00A75B69">
              <w:rPr>
                <w:rFonts w:eastAsia="Cambria"/>
                <w:sz w:val="26"/>
                <w:szCs w:val="26"/>
              </w:rPr>
              <w:t>B (30</w:t>
            </w:r>
            <w:r w:rsidRPr="00A75B69">
              <w:rPr>
                <w:rFonts w:eastAsia="Cambria"/>
                <w:sz w:val="26"/>
                <w:szCs w:val="26"/>
                <w:vertAlign w:val="superscript"/>
              </w:rPr>
              <w:t>0</w:t>
            </w:r>
            <w:r w:rsidRPr="00A75B69">
              <w:rPr>
                <w:rFonts w:eastAsia="Cambria"/>
                <w:sz w:val="26"/>
                <w:szCs w:val="26"/>
              </w:rPr>
              <w:t>B, 60</w:t>
            </w:r>
            <w:r w:rsidRPr="00A75B69">
              <w:rPr>
                <w:rFonts w:eastAsia="Cambria"/>
                <w:sz w:val="26"/>
                <w:szCs w:val="26"/>
                <w:vertAlign w:val="superscript"/>
              </w:rPr>
              <w:t xml:space="preserve">0 </w:t>
            </w:r>
            <w:r w:rsidRPr="00A75B69">
              <w:rPr>
                <w:rFonts w:eastAsia="Cambria"/>
                <w:sz w:val="26"/>
                <w:szCs w:val="26"/>
              </w:rPr>
              <w:t>Đ)</w:t>
            </w:r>
          </w:p>
        </w:tc>
        <w:tc>
          <w:tcPr>
            <w:tcW w:w="2046" w:type="dxa"/>
            <w:shd w:val="clear" w:color="auto" w:fill="FFFF00"/>
          </w:tcPr>
          <w:p w:rsidR="000C7C1F" w:rsidRPr="00A75B69" w:rsidRDefault="000C7C1F" w:rsidP="001D24E5">
            <w:pPr>
              <w:spacing w:before="0" w:after="0" w:line="288" w:lineRule="auto"/>
              <w:jc w:val="both"/>
              <w:rPr>
                <w:rFonts w:eastAsia="Cambria"/>
                <w:sz w:val="26"/>
                <w:szCs w:val="26"/>
              </w:rPr>
            </w:pPr>
          </w:p>
          <w:p w:rsidR="000C7C1F" w:rsidRPr="00A75B69" w:rsidRDefault="000C7C1F" w:rsidP="001D24E5">
            <w:pPr>
              <w:spacing w:before="0" w:after="0" w:line="288" w:lineRule="auto"/>
              <w:jc w:val="both"/>
              <w:rPr>
                <w:rFonts w:eastAsia="Cambria"/>
                <w:sz w:val="26"/>
                <w:szCs w:val="26"/>
              </w:rPr>
            </w:pPr>
          </w:p>
          <w:p w:rsidR="000C7C1F" w:rsidRPr="00A75B69" w:rsidRDefault="000C7C1F" w:rsidP="001D24E5">
            <w:pPr>
              <w:spacing w:before="0" w:after="0" w:line="288" w:lineRule="auto"/>
              <w:jc w:val="center"/>
              <w:rPr>
                <w:rFonts w:eastAsia="Cambria"/>
                <w:sz w:val="26"/>
                <w:szCs w:val="26"/>
              </w:rPr>
            </w:pPr>
            <w:r w:rsidRPr="00A75B69">
              <w:rPr>
                <w:rFonts w:eastAsia="Cambria"/>
                <w:sz w:val="26"/>
                <w:szCs w:val="26"/>
              </w:rPr>
              <w:t>C (30</w:t>
            </w:r>
            <w:r w:rsidRPr="00A75B69">
              <w:rPr>
                <w:rFonts w:eastAsia="Cambria"/>
                <w:sz w:val="26"/>
                <w:szCs w:val="26"/>
                <w:vertAlign w:val="superscript"/>
              </w:rPr>
              <w:t>0</w:t>
            </w:r>
            <w:r w:rsidRPr="00A75B69">
              <w:rPr>
                <w:rFonts w:eastAsia="Cambria"/>
                <w:sz w:val="26"/>
                <w:szCs w:val="26"/>
              </w:rPr>
              <w:t>N,90</w:t>
            </w:r>
            <w:r w:rsidRPr="00A75B69">
              <w:rPr>
                <w:rFonts w:eastAsia="Cambria"/>
                <w:sz w:val="26"/>
                <w:szCs w:val="26"/>
                <w:vertAlign w:val="superscript"/>
              </w:rPr>
              <w:t xml:space="preserve">0 </w:t>
            </w:r>
            <w:r w:rsidRPr="00A75B69">
              <w:rPr>
                <w:rFonts w:eastAsia="Cambria"/>
                <w:sz w:val="26"/>
                <w:szCs w:val="26"/>
              </w:rPr>
              <w:t>Đ)</w:t>
            </w:r>
          </w:p>
        </w:tc>
      </w:tr>
    </w:tbl>
    <w:p w:rsidR="00DB5371" w:rsidRPr="00CF21A8" w:rsidRDefault="00DB5371" w:rsidP="00DB5371">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DB5371" w:rsidRDefault="00DB5371" w:rsidP="00DB5371">
      <w:pPr>
        <w:spacing w:before="0" w:after="0" w:line="288" w:lineRule="auto"/>
        <w:ind w:firstLine="426"/>
        <w:jc w:val="both"/>
        <w:rPr>
          <w:color w:val="auto"/>
          <w:sz w:val="26"/>
          <w:szCs w:val="26"/>
        </w:rPr>
      </w:pPr>
      <w:r w:rsidRPr="00CF21A8">
        <w:rPr>
          <w:color w:val="auto"/>
          <w:sz w:val="26"/>
          <w:szCs w:val="26"/>
        </w:rPr>
        <w:t>- GV nhận xét trình bày của HS, cung cấp thêm thông tin và chốt kiến thức.</w:t>
      </w:r>
    </w:p>
    <w:p w:rsidR="00DB5371" w:rsidRDefault="00DB5371" w:rsidP="00DB5371">
      <w:pPr>
        <w:spacing w:before="0" w:after="0" w:line="288" w:lineRule="auto"/>
        <w:ind w:firstLine="426"/>
        <w:jc w:val="both"/>
        <w:rPr>
          <w:color w:val="auto"/>
          <w:sz w:val="26"/>
          <w:szCs w:val="26"/>
        </w:rPr>
      </w:pPr>
    </w:p>
    <w:p w:rsidR="00DB5371" w:rsidRDefault="00DB5371" w:rsidP="00DB5371">
      <w:pPr>
        <w:spacing w:before="0" w:after="0" w:line="288" w:lineRule="auto"/>
        <w:ind w:firstLine="426"/>
        <w:jc w:val="both"/>
        <w:rPr>
          <w:color w:val="auto"/>
          <w:sz w:val="26"/>
          <w:szCs w:val="26"/>
        </w:rPr>
      </w:pPr>
    </w:p>
    <w:p w:rsidR="00DB5371" w:rsidRPr="00CF21A8" w:rsidRDefault="00DB5371" w:rsidP="00DB5371">
      <w:pPr>
        <w:spacing w:before="0" w:after="0" w:line="288" w:lineRule="auto"/>
        <w:ind w:firstLine="426"/>
        <w:jc w:val="both"/>
        <w:rPr>
          <w:color w:val="auto"/>
          <w:sz w:val="26"/>
          <w:szCs w:val="26"/>
        </w:rPr>
      </w:pPr>
    </w:p>
    <w:p w:rsidR="000C7C1F" w:rsidRPr="00A75B69" w:rsidRDefault="000C7C1F" w:rsidP="000C7C1F">
      <w:pPr>
        <w:tabs>
          <w:tab w:val="left" w:pos="10080"/>
        </w:tabs>
        <w:spacing w:before="0" w:after="0" w:line="288" w:lineRule="auto"/>
        <w:jc w:val="both"/>
        <w:rPr>
          <w:b/>
          <w:i/>
          <w:color w:val="0000FF"/>
          <w:sz w:val="26"/>
          <w:szCs w:val="26"/>
        </w:rPr>
      </w:pPr>
      <w:r w:rsidRPr="00A75B69">
        <w:rPr>
          <w:b/>
          <w:i/>
          <w:color w:val="0000FF"/>
          <w:sz w:val="26"/>
          <w:szCs w:val="26"/>
        </w:rPr>
        <w:t>* Sản phẩm hoạt động</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388"/>
      </w:tblGrid>
      <w:tr w:rsidR="000C7C1F" w:rsidRPr="00A75B69" w:rsidTr="001D24E5">
        <w:trPr>
          <w:jc w:val="center"/>
        </w:trPr>
        <w:tc>
          <w:tcPr>
            <w:tcW w:w="9388" w:type="dxa"/>
            <w:tcBorders>
              <w:top w:val="single" w:sz="4" w:space="0" w:color="auto"/>
              <w:left w:val="single" w:sz="4" w:space="0" w:color="auto"/>
              <w:bottom w:val="single" w:sz="4" w:space="0" w:color="auto"/>
              <w:right w:val="single" w:sz="4" w:space="0" w:color="auto"/>
            </w:tcBorders>
            <w:shd w:val="clear" w:color="auto" w:fill="FF9900"/>
            <w:hideMark/>
          </w:tcPr>
          <w:p w:rsidR="000C7C1F" w:rsidRPr="00A75B69" w:rsidRDefault="00F40C40" w:rsidP="001D24E5">
            <w:pPr>
              <w:spacing w:before="0" w:after="0" w:line="288" w:lineRule="auto"/>
              <w:jc w:val="both"/>
              <w:rPr>
                <w:b/>
                <w:color w:val="002060"/>
                <w:sz w:val="26"/>
                <w:szCs w:val="26"/>
                <w:lang w:val="pt-BR"/>
              </w:rPr>
            </w:pPr>
            <w:r>
              <w:rPr>
                <w:b/>
                <w:color w:val="002060"/>
                <w:sz w:val="26"/>
                <w:szCs w:val="26"/>
                <w:lang w:val="pt-BR"/>
              </w:rPr>
              <w:lastRenderedPageBreak/>
              <w:t>II</w:t>
            </w:r>
            <w:r w:rsidR="000C7C1F" w:rsidRPr="00A75B69">
              <w:rPr>
                <w:b/>
                <w:color w:val="002060"/>
                <w:sz w:val="26"/>
                <w:szCs w:val="26"/>
                <w:lang w:val="pt-BR"/>
              </w:rPr>
              <w:t>. Kinh độ, vĩ độ và tọa độ địa lí</w:t>
            </w:r>
          </w:p>
        </w:tc>
      </w:tr>
      <w:tr w:rsidR="000C7C1F" w:rsidRPr="00A75B69" w:rsidTr="001D24E5">
        <w:trPr>
          <w:jc w:val="center"/>
        </w:trPr>
        <w:tc>
          <w:tcPr>
            <w:tcW w:w="9388" w:type="dxa"/>
            <w:tcBorders>
              <w:top w:val="single" w:sz="4" w:space="0" w:color="auto"/>
              <w:left w:val="single" w:sz="4" w:space="0" w:color="auto"/>
              <w:bottom w:val="single" w:sz="4" w:space="0" w:color="auto"/>
              <w:right w:val="single" w:sz="4" w:space="0" w:color="auto"/>
            </w:tcBorders>
            <w:shd w:val="clear" w:color="auto" w:fill="57D3FF"/>
            <w:hideMark/>
          </w:tcPr>
          <w:p w:rsidR="000C7C1F" w:rsidRPr="00A75B69" w:rsidRDefault="000C7C1F" w:rsidP="001D24E5">
            <w:pPr>
              <w:tabs>
                <w:tab w:val="left" w:pos="7830"/>
              </w:tabs>
              <w:spacing w:before="0" w:after="0" w:line="288" w:lineRule="auto"/>
              <w:jc w:val="both"/>
              <w:rPr>
                <w:sz w:val="26"/>
                <w:szCs w:val="26"/>
                <w:lang w:val="fr-FR"/>
              </w:rPr>
            </w:pPr>
            <w:r w:rsidRPr="00A75B69">
              <w:rPr>
                <w:sz w:val="26"/>
                <w:szCs w:val="26"/>
              </w:rPr>
              <w:t xml:space="preserve">- </w:t>
            </w:r>
            <w:r w:rsidRPr="00A75B69">
              <w:rPr>
                <w:sz w:val="26"/>
                <w:szCs w:val="26"/>
                <w:lang w:val="fr-FR"/>
              </w:rPr>
              <w:t>Kinh độ của một điểm là khoảng cách tính bằng độ từ kinh tuyến gốc đến kinh tuyến đi qua điểm đó.</w:t>
            </w:r>
          </w:p>
          <w:p w:rsidR="000C7C1F" w:rsidRPr="00A75B69" w:rsidRDefault="000C7C1F" w:rsidP="001D24E5">
            <w:pPr>
              <w:tabs>
                <w:tab w:val="left" w:pos="7830"/>
              </w:tabs>
              <w:spacing w:before="0" w:after="0" w:line="288" w:lineRule="auto"/>
              <w:jc w:val="both"/>
              <w:rPr>
                <w:sz w:val="26"/>
                <w:szCs w:val="26"/>
                <w:lang w:val="fr-FR"/>
              </w:rPr>
            </w:pPr>
            <w:r w:rsidRPr="00A75B69">
              <w:rPr>
                <w:sz w:val="26"/>
                <w:szCs w:val="26"/>
                <w:lang w:val="fr-FR"/>
              </w:rPr>
              <w:t>- Vĩ độ của một điểm là khoảng cách tính bằng độ từ Xích đạo đến vĩ tuyến đi qua điểm đó.</w:t>
            </w:r>
          </w:p>
          <w:p w:rsidR="000C7C1F" w:rsidRDefault="000C7C1F" w:rsidP="001D24E5">
            <w:pPr>
              <w:tabs>
                <w:tab w:val="left" w:pos="7830"/>
              </w:tabs>
              <w:spacing w:before="0" w:after="0" w:line="288" w:lineRule="auto"/>
              <w:jc w:val="both"/>
              <w:rPr>
                <w:sz w:val="26"/>
                <w:szCs w:val="26"/>
                <w:lang w:val="fr-FR"/>
              </w:rPr>
            </w:pPr>
            <w:r w:rsidRPr="00A75B69">
              <w:rPr>
                <w:sz w:val="26"/>
                <w:szCs w:val="26"/>
                <w:lang w:val="fr-FR"/>
              </w:rPr>
              <w:t>- Kinh độ và vĩ độ của một điểm được gọi chung là toạ độ địa lí của điểm đó.</w:t>
            </w:r>
          </w:p>
          <w:p w:rsidR="000C7C1F" w:rsidRPr="00A75B69" w:rsidRDefault="000C7C1F" w:rsidP="001D24E5">
            <w:pPr>
              <w:tabs>
                <w:tab w:val="left" w:pos="7830"/>
              </w:tabs>
              <w:spacing w:before="0" w:after="0" w:line="288" w:lineRule="auto"/>
              <w:jc w:val="both"/>
              <w:rPr>
                <w:sz w:val="26"/>
                <w:szCs w:val="26"/>
                <w:lang w:val="fr-FR"/>
              </w:rPr>
            </w:pPr>
            <w:r>
              <w:rPr>
                <w:sz w:val="26"/>
                <w:szCs w:val="26"/>
                <w:lang w:val="fr-FR"/>
              </w:rPr>
              <w:t>- C</w:t>
            </w:r>
            <w:r w:rsidRPr="005546B6">
              <w:rPr>
                <w:sz w:val="26"/>
                <w:szCs w:val="26"/>
                <w:lang w:val="fr-FR"/>
              </w:rPr>
              <w:t>á</w:t>
            </w:r>
            <w:r>
              <w:rPr>
                <w:sz w:val="26"/>
                <w:szCs w:val="26"/>
                <w:lang w:val="fr-FR"/>
              </w:rPr>
              <w:t>ch vi</w:t>
            </w:r>
            <w:r w:rsidRPr="005546B6">
              <w:rPr>
                <w:sz w:val="26"/>
                <w:szCs w:val="26"/>
                <w:lang w:val="fr-FR"/>
              </w:rPr>
              <w:t>ết</w:t>
            </w:r>
            <w:r>
              <w:rPr>
                <w:sz w:val="26"/>
                <w:szCs w:val="26"/>
                <w:lang w:val="fr-FR"/>
              </w:rPr>
              <w:t>: A (v</w:t>
            </w:r>
            <w:r w:rsidRPr="005546B6">
              <w:rPr>
                <w:sz w:val="26"/>
                <w:szCs w:val="26"/>
                <w:lang w:val="fr-FR"/>
              </w:rPr>
              <w:t>ĩ</w:t>
            </w:r>
            <w:r>
              <w:rPr>
                <w:sz w:val="26"/>
                <w:szCs w:val="26"/>
                <w:lang w:val="fr-FR"/>
              </w:rPr>
              <w:t xml:space="preserve"> đ</w:t>
            </w:r>
            <w:r w:rsidRPr="005546B6">
              <w:rPr>
                <w:sz w:val="26"/>
                <w:szCs w:val="26"/>
                <w:lang w:val="fr-FR"/>
              </w:rPr>
              <w:t>ộ</w:t>
            </w:r>
            <w:r>
              <w:rPr>
                <w:sz w:val="26"/>
                <w:szCs w:val="26"/>
                <w:lang w:val="fr-FR"/>
              </w:rPr>
              <w:t>, kinh đ</w:t>
            </w:r>
            <w:r w:rsidRPr="005546B6">
              <w:rPr>
                <w:sz w:val="26"/>
                <w:szCs w:val="26"/>
                <w:lang w:val="fr-FR"/>
              </w:rPr>
              <w:t>ộ</w:t>
            </w:r>
            <w:r>
              <w:rPr>
                <w:sz w:val="26"/>
                <w:szCs w:val="26"/>
                <w:lang w:val="fr-FR"/>
              </w:rPr>
              <w:t>) ho</w:t>
            </w:r>
            <w:r w:rsidRPr="005546B6">
              <w:rPr>
                <w:sz w:val="26"/>
                <w:szCs w:val="26"/>
                <w:lang w:val="fr-FR"/>
              </w:rPr>
              <w:t>ặ</w:t>
            </w:r>
            <w:r>
              <w:rPr>
                <w:sz w:val="26"/>
                <w:szCs w:val="26"/>
                <w:lang w:val="fr-FR"/>
              </w:rPr>
              <w:t>c A (v</w:t>
            </w:r>
            <w:r w:rsidRPr="005546B6">
              <w:rPr>
                <w:sz w:val="26"/>
                <w:szCs w:val="26"/>
                <w:lang w:val="fr-FR"/>
              </w:rPr>
              <w:t>ĩ</w:t>
            </w:r>
            <w:r>
              <w:rPr>
                <w:sz w:val="26"/>
                <w:szCs w:val="26"/>
                <w:lang w:val="fr-FR"/>
              </w:rPr>
              <w:t xml:space="preserve"> đ</w:t>
            </w:r>
            <w:r w:rsidRPr="005546B6">
              <w:rPr>
                <w:sz w:val="26"/>
                <w:szCs w:val="26"/>
                <w:lang w:val="fr-FR"/>
              </w:rPr>
              <w:t>ộ</w:t>
            </w:r>
            <w:r>
              <w:rPr>
                <w:sz w:val="26"/>
                <w:szCs w:val="26"/>
                <w:lang w:val="fr-FR"/>
              </w:rPr>
              <w:t xml:space="preserve"> </w:t>
            </w:r>
            <w:r w:rsidRPr="005546B6">
              <w:rPr>
                <w:sz w:val="26"/>
                <w:szCs w:val="26"/>
                <w:lang w:val="fr-FR"/>
              </w:rPr>
              <w:t>ở</w:t>
            </w:r>
            <w:r>
              <w:rPr>
                <w:sz w:val="26"/>
                <w:szCs w:val="26"/>
                <w:lang w:val="fr-FR"/>
              </w:rPr>
              <w:t xml:space="preserve"> tr</w:t>
            </w:r>
            <w:r w:rsidRPr="005546B6">
              <w:rPr>
                <w:sz w:val="26"/>
                <w:szCs w:val="26"/>
                <w:lang w:val="fr-FR"/>
              </w:rPr>
              <w:t>ê</w:t>
            </w:r>
            <w:r>
              <w:rPr>
                <w:sz w:val="26"/>
                <w:szCs w:val="26"/>
                <w:lang w:val="fr-FR"/>
              </w:rPr>
              <w:t>n, kinh đ</w:t>
            </w:r>
            <w:r w:rsidRPr="005546B6">
              <w:rPr>
                <w:sz w:val="26"/>
                <w:szCs w:val="26"/>
                <w:lang w:val="fr-FR"/>
              </w:rPr>
              <w:t>ộ</w:t>
            </w:r>
            <w:r>
              <w:rPr>
                <w:sz w:val="26"/>
                <w:szCs w:val="26"/>
                <w:lang w:val="fr-FR"/>
              </w:rPr>
              <w:t xml:space="preserve"> </w:t>
            </w:r>
            <w:r w:rsidRPr="005546B6">
              <w:rPr>
                <w:sz w:val="26"/>
                <w:szCs w:val="26"/>
                <w:lang w:val="fr-FR"/>
              </w:rPr>
              <w:t>ở</w:t>
            </w:r>
            <w:r>
              <w:rPr>
                <w:sz w:val="26"/>
                <w:szCs w:val="26"/>
                <w:lang w:val="fr-FR"/>
              </w:rPr>
              <w:t xml:space="preserve"> dư</w:t>
            </w:r>
            <w:r w:rsidRPr="005546B6">
              <w:rPr>
                <w:sz w:val="26"/>
                <w:szCs w:val="26"/>
                <w:lang w:val="fr-FR"/>
              </w:rPr>
              <w:t>ớ</w:t>
            </w:r>
            <w:r>
              <w:rPr>
                <w:sz w:val="26"/>
                <w:szCs w:val="26"/>
                <w:lang w:val="fr-FR"/>
              </w:rPr>
              <w:t>i).</w:t>
            </w:r>
          </w:p>
          <w:p w:rsidR="000C7C1F" w:rsidRPr="00A75B69" w:rsidRDefault="000C7C1F" w:rsidP="001D24E5">
            <w:pPr>
              <w:spacing w:before="0" w:after="0" w:line="288" w:lineRule="auto"/>
              <w:jc w:val="both"/>
              <w:rPr>
                <w:sz w:val="26"/>
                <w:szCs w:val="26"/>
                <w:lang w:val="pt-BR"/>
              </w:rPr>
            </w:pPr>
            <w:r w:rsidRPr="00A75B69">
              <w:rPr>
                <w:sz w:val="26"/>
                <w:szCs w:val="26"/>
                <w:lang w:val="pt-BR"/>
              </w:rPr>
              <w:t>- Khi biết tọa độ địa lí, ta có thể xác định được vị trí của bất kì địa điểm nào trên Trái Đất.</w:t>
            </w:r>
          </w:p>
        </w:tc>
      </w:tr>
    </w:tbl>
    <w:p w:rsidR="000C7C1F" w:rsidRPr="00A75B69" w:rsidRDefault="000C7C1F" w:rsidP="000C7C1F">
      <w:pPr>
        <w:spacing w:before="0" w:after="0" w:line="288" w:lineRule="auto"/>
        <w:jc w:val="both"/>
        <w:rPr>
          <w:b/>
          <w:i/>
          <w:color w:val="7030A0"/>
          <w:sz w:val="26"/>
          <w:szCs w:val="26"/>
          <w:lang w:val="pt-BR"/>
        </w:rPr>
      </w:pPr>
    </w:p>
    <w:p w:rsidR="00ED2DB6" w:rsidRPr="00A75B69" w:rsidRDefault="00ED2DB6" w:rsidP="00A75B69">
      <w:pPr>
        <w:spacing w:before="0" w:after="0" w:line="288" w:lineRule="auto"/>
        <w:rPr>
          <w:b/>
          <w:bCs/>
          <w:color w:val="004D86"/>
          <w:sz w:val="26"/>
          <w:szCs w:val="26"/>
        </w:rPr>
      </w:pPr>
      <w:r w:rsidRPr="00A75B69">
        <w:rPr>
          <w:b/>
          <w:bCs/>
          <w:color w:val="004D86"/>
          <w:sz w:val="26"/>
          <w:szCs w:val="26"/>
        </w:rPr>
        <w:t>3. Hoạt động 3. Luyện tập</w:t>
      </w:r>
    </w:p>
    <w:p w:rsidR="00ED2DB6" w:rsidRPr="00A75B69" w:rsidRDefault="00ED2DB6" w:rsidP="00A75B69">
      <w:pPr>
        <w:tabs>
          <w:tab w:val="left" w:pos="10080"/>
        </w:tabs>
        <w:spacing w:before="0" w:after="0" w:line="288" w:lineRule="auto"/>
        <w:jc w:val="both"/>
        <w:rPr>
          <w:b/>
          <w:i/>
          <w:color w:val="0000FF"/>
          <w:sz w:val="26"/>
          <w:szCs w:val="26"/>
        </w:rPr>
      </w:pPr>
      <w:r w:rsidRPr="00A75B69">
        <w:rPr>
          <w:b/>
          <w:i/>
          <w:color w:val="0000FF"/>
          <w:sz w:val="26"/>
          <w:szCs w:val="26"/>
        </w:rPr>
        <w:t>*Mục tiêu</w:t>
      </w:r>
    </w:p>
    <w:p w:rsidR="00ED2DB6" w:rsidRPr="00A75B69" w:rsidRDefault="00ED2DB6" w:rsidP="00A75B69">
      <w:pPr>
        <w:spacing w:before="0" w:after="0" w:line="288" w:lineRule="auto"/>
        <w:ind w:firstLine="709"/>
        <w:jc w:val="both"/>
        <w:rPr>
          <w:sz w:val="26"/>
          <w:szCs w:val="26"/>
        </w:rPr>
      </w:pPr>
      <w:r w:rsidRPr="00A75B69">
        <w:rPr>
          <w:sz w:val="26"/>
          <w:szCs w:val="26"/>
        </w:rPr>
        <w:t xml:space="preserve">- Củng cố, khắc sâu nội dung kiến thức bài học; hệ thống lại nội dung kiến thức vừa tìm hiểu về </w:t>
      </w:r>
      <w:r w:rsidR="00CE3FB5" w:rsidRPr="00A75B69">
        <w:rPr>
          <w:sz w:val="26"/>
          <w:szCs w:val="26"/>
        </w:rPr>
        <w:t>hệ thống kinh tuyến, vĩ tuyến và tọa độ địa lí</w:t>
      </w:r>
      <w:r w:rsidR="004E2636" w:rsidRPr="00A75B69">
        <w:rPr>
          <w:sz w:val="26"/>
          <w:szCs w:val="26"/>
        </w:rPr>
        <w:t>.</w:t>
      </w:r>
    </w:p>
    <w:p w:rsidR="00ED2DB6" w:rsidRPr="00A75B69" w:rsidRDefault="00ED2DB6" w:rsidP="00A75B69">
      <w:pPr>
        <w:tabs>
          <w:tab w:val="left" w:pos="10080"/>
        </w:tabs>
        <w:spacing w:before="0" w:after="0" w:line="288" w:lineRule="auto"/>
        <w:jc w:val="both"/>
        <w:rPr>
          <w:b/>
          <w:i/>
          <w:color w:val="0000FF"/>
          <w:sz w:val="26"/>
          <w:szCs w:val="26"/>
        </w:rPr>
      </w:pPr>
      <w:r w:rsidRPr="00A75B69">
        <w:rPr>
          <w:b/>
          <w:i/>
          <w:color w:val="0000FF"/>
          <w:sz w:val="26"/>
          <w:szCs w:val="26"/>
        </w:rPr>
        <w:t>*Nội dung hoạt động</w:t>
      </w:r>
    </w:p>
    <w:p w:rsidR="004E2636" w:rsidRPr="00A75B69" w:rsidRDefault="00ED2DB6" w:rsidP="00A75B69">
      <w:pPr>
        <w:spacing w:before="0" w:after="0" w:line="288" w:lineRule="auto"/>
        <w:ind w:firstLine="709"/>
        <w:jc w:val="both"/>
        <w:rPr>
          <w:sz w:val="26"/>
          <w:szCs w:val="26"/>
        </w:rPr>
      </w:pPr>
      <w:r w:rsidRPr="00A75B69">
        <w:rPr>
          <w:sz w:val="26"/>
          <w:szCs w:val="26"/>
        </w:rPr>
        <w:t xml:space="preserve">- Vận dụng kiến thức bài học và hiểu biết cá nhân để trình bày được những nội dung kiến thức vừa tìm hiểu về </w:t>
      </w:r>
      <w:r w:rsidR="00CE3FB5" w:rsidRPr="00A75B69">
        <w:rPr>
          <w:sz w:val="26"/>
          <w:szCs w:val="26"/>
        </w:rPr>
        <w:t>hệ thống kinh tuyến, vĩ tuyến và tọa độ địa lí</w:t>
      </w:r>
      <w:r w:rsidR="004E2636" w:rsidRPr="00A75B69">
        <w:rPr>
          <w:sz w:val="26"/>
          <w:szCs w:val="26"/>
        </w:rPr>
        <w:t>.</w:t>
      </w:r>
    </w:p>
    <w:p w:rsidR="00ED2DB6" w:rsidRPr="00A75B69" w:rsidRDefault="00ED2DB6" w:rsidP="00A75B69">
      <w:pPr>
        <w:tabs>
          <w:tab w:val="left" w:pos="10080"/>
        </w:tabs>
        <w:spacing w:before="0" w:after="0" w:line="288" w:lineRule="auto"/>
        <w:jc w:val="both"/>
        <w:rPr>
          <w:b/>
          <w:i/>
          <w:color w:val="0000FF"/>
          <w:sz w:val="26"/>
          <w:szCs w:val="26"/>
        </w:rPr>
      </w:pPr>
      <w:r w:rsidRPr="00A75B69">
        <w:rPr>
          <w:b/>
          <w:i/>
          <w:color w:val="0000FF"/>
          <w:sz w:val="26"/>
          <w:szCs w:val="26"/>
        </w:rPr>
        <w:t>*Tổ chức hoạt động</w:t>
      </w:r>
    </w:p>
    <w:p w:rsidR="00DB5371" w:rsidRPr="00CF21A8" w:rsidRDefault="00DB5371" w:rsidP="00DB5371">
      <w:pPr>
        <w:spacing w:before="0" w:after="0" w:line="288" w:lineRule="auto"/>
        <w:jc w:val="center"/>
        <w:rPr>
          <w:b/>
          <w:bCs/>
          <w:iCs/>
          <w:color w:val="765A00"/>
          <w:sz w:val="26"/>
          <w:szCs w:val="26"/>
        </w:rPr>
      </w:pPr>
      <w:r w:rsidRPr="00CF21A8">
        <w:rPr>
          <w:b/>
          <w:bCs/>
          <w:iCs/>
          <w:color w:val="765A00"/>
          <w:sz w:val="26"/>
          <w:szCs w:val="26"/>
        </w:rPr>
        <w:t>Hoạt động cá nhân, cặp/bàn</w:t>
      </w:r>
    </w:p>
    <w:p w:rsidR="00DB5371" w:rsidRPr="00CF21A8" w:rsidRDefault="00DB5371" w:rsidP="00DB5371">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DB5371" w:rsidRPr="00CF21A8" w:rsidRDefault="00DB5371" w:rsidP="00DB5371">
      <w:pPr>
        <w:spacing w:before="0" w:after="0" w:line="288" w:lineRule="auto"/>
        <w:ind w:firstLine="426"/>
        <w:jc w:val="both"/>
        <w:rPr>
          <w:rFonts w:eastAsia="Cambria"/>
          <w:i/>
          <w:sz w:val="26"/>
          <w:szCs w:val="26"/>
        </w:rPr>
      </w:pPr>
      <w:r w:rsidRPr="00CF21A8">
        <w:rPr>
          <w:rFonts w:eastAsia="Cambria"/>
          <w:i/>
          <w:sz w:val="26"/>
          <w:szCs w:val="26"/>
        </w:rPr>
        <w:t>*HS lên bảng tổng kết nội dung bài học.</w:t>
      </w:r>
    </w:p>
    <w:p w:rsidR="00D4008B" w:rsidRPr="00A75B69" w:rsidRDefault="004E2636" w:rsidP="00A75B69">
      <w:pPr>
        <w:spacing w:before="0" w:after="0" w:line="288" w:lineRule="auto"/>
        <w:ind w:firstLine="709"/>
        <w:jc w:val="both"/>
        <w:rPr>
          <w:sz w:val="26"/>
          <w:szCs w:val="26"/>
        </w:rPr>
      </w:pPr>
      <w:r w:rsidRPr="00A75B69">
        <w:rPr>
          <w:sz w:val="26"/>
          <w:szCs w:val="26"/>
        </w:rPr>
        <w:t xml:space="preserve">- </w:t>
      </w:r>
      <w:r w:rsidR="00D4008B" w:rsidRPr="00A75B69">
        <w:rPr>
          <w:sz w:val="26"/>
          <w:szCs w:val="26"/>
        </w:rPr>
        <w:t>HS làm hai bài tập sau đây:</w:t>
      </w:r>
    </w:p>
    <w:p w:rsidR="004E2636" w:rsidRPr="00A75B69" w:rsidRDefault="00D4008B" w:rsidP="00A75B69">
      <w:pPr>
        <w:spacing w:before="0" w:after="0" w:line="288" w:lineRule="auto"/>
        <w:ind w:firstLine="709"/>
        <w:jc w:val="both"/>
        <w:rPr>
          <w:sz w:val="26"/>
          <w:szCs w:val="26"/>
        </w:rPr>
      </w:pPr>
      <w:r w:rsidRPr="00A75B69">
        <w:rPr>
          <w:b/>
          <w:i/>
          <w:sz w:val="26"/>
          <w:szCs w:val="26"/>
        </w:rPr>
        <w:t>Bài tập 1.</w:t>
      </w:r>
      <w:r w:rsidRPr="00A75B69">
        <w:rPr>
          <w:sz w:val="26"/>
          <w:szCs w:val="26"/>
        </w:rPr>
        <w:t xml:space="preserve"> Hãy ghi chú thích cho các hình sau dưa vào dữ liệu: XÍch đạo, chí tuyến Bắc, chí tuyến Nam, vòng cực Bắc, vòng cực Nam.</w:t>
      </w:r>
    </w:p>
    <w:p w:rsidR="003D1004" w:rsidRPr="00A75B69" w:rsidRDefault="00D4008B" w:rsidP="00A75B69">
      <w:pPr>
        <w:spacing w:before="0" w:after="0" w:line="288" w:lineRule="auto"/>
        <w:jc w:val="center"/>
        <w:rPr>
          <w:sz w:val="26"/>
          <w:szCs w:val="26"/>
        </w:rPr>
      </w:pPr>
      <w:r w:rsidRPr="00A75B69">
        <w:rPr>
          <w:noProof/>
          <w:sz w:val="26"/>
          <w:szCs w:val="26"/>
          <w:bdr w:val="single" w:sz="4" w:space="0" w:color="auto"/>
        </w:rPr>
        <w:drawing>
          <wp:inline distT="0" distB="0" distL="0" distR="0">
            <wp:extent cx="5821033" cy="2820838"/>
            <wp:effectExtent l="19050" t="0" r="8267"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srcRect/>
                    <a:stretch>
                      <a:fillRect/>
                    </a:stretch>
                  </pic:blipFill>
                  <pic:spPr bwMode="auto">
                    <a:xfrm>
                      <a:off x="0" y="0"/>
                      <a:ext cx="5822944" cy="2821764"/>
                    </a:xfrm>
                    <a:prstGeom prst="rect">
                      <a:avLst/>
                    </a:prstGeom>
                    <a:noFill/>
                    <a:ln w="9525">
                      <a:noFill/>
                      <a:miter lim="800000"/>
                      <a:headEnd/>
                      <a:tailEnd/>
                    </a:ln>
                  </pic:spPr>
                </pic:pic>
              </a:graphicData>
            </a:graphic>
          </wp:inline>
        </w:drawing>
      </w:r>
    </w:p>
    <w:p w:rsidR="00D4008B" w:rsidRPr="00A75B69" w:rsidRDefault="00D4008B" w:rsidP="00A75B69">
      <w:pPr>
        <w:spacing w:before="0" w:after="0" w:line="288" w:lineRule="auto"/>
        <w:ind w:firstLine="709"/>
        <w:jc w:val="both"/>
        <w:rPr>
          <w:b/>
          <w:i/>
          <w:sz w:val="26"/>
          <w:szCs w:val="26"/>
        </w:rPr>
      </w:pPr>
    </w:p>
    <w:p w:rsidR="006719E5" w:rsidRDefault="006719E5" w:rsidP="00A75B69">
      <w:pPr>
        <w:spacing w:before="0" w:after="0" w:line="288" w:lineRule="auto"/>
        <w:ind w:firstLine="709"/>
        <w:jc w:val="both"/>
        <w:rPr>
          <w:b/>
          <w:i/>
          <w:sz w:val="26"/>
          <w:szCs w:val="26"/>
        </w:rPr>
      </w:pPr>
    </w:p>
    <w:p w:rsidR="006719E5" w:rsidRDefault="006719E5" w:rsidP="00A75B69">
      <w:pPr>
        <w:spacing w:before="0" w:after="0" w:line="288" w:lineRule="auto"/>
        <w:ind w:firstLine="709"/>
        <w:jc w:val="both"/>
        <w:rPr>
          <w:b/>
          <w:i/>
          <w:sz w:val="26"/>
          <w:szCs w:val="26"/>
        </w:rPr>
      </w:pPr>
    </w:p>
    <w:p w:rsidR="006719E5" w:rsidRDefault="006719E5" w:rsidP="00A75B69">
      <w:pPr>
        <w:spacing w:before="0" w:after="0" w:line="288" w:lineRule="auto"/>
        <w:ind w:firstLine="709"/>
        <w:jc w:val="both"/>
        <w:rPr>
          <w:b/>
          <w:i/>
          <w:sz w:val="26"/>
          <w:szCs w:val="26"/>
        </w:rPr>
      </w:pPr>
    </w:p>
    <w:p w:rsidR="00D4008B" w:rsidRPr="00A75B69" w:rsidRDefault="00D4008B" w:rsidP="00A75B69">
      <w:pPr>
        <w:spacing w:before="0" w:after="0" w:line="288" w:lineRule="auto"/>
        <w:ind w:firstLine="709"/>
        <w:jc w:val="both"/>
        <w:rPr>
          <w:sz w:val="26"/>
          <w:szCs w:val="26"/>
        </w:rPr>
      </w:pPr>
      <w:r w:rsidRPr="00A75B69">
        <w:rPr>
          <w:b/>
          <w:i/>
          <w:sz w:val="26"/>
          <w:szCs w:val="26"/>
        </w:rPr>
        <w:t>Bài tập 2.</w:t>
      </w:r>
      <w:r w:rsidRPr="00A75B69">
        <w:rPr>
          <w:sz w:val="26"/>
          <w:szCs w:val="26"/>
        </w:rPr>
        <w:t xml:space="preserve"> Hãy ghép nối các ô bên trái với các ô bên phải sao cho phù hợp.</w:t>
      </w:r>
    </w:p>
    <w:p w:rsidR="00D4008B" w:rsidRPr="00A75B69" w:rsidRDefault="00D4008B" w:rsidP="00A75B69">
      <w:pPr>
        <w:spacing w:before="0" w:after="0" w:line="288" w:lineRule="auto"/>
        <w:jc w:val="center"/>
        <w:rPr>
          <w:rFonts w:eastAsia="Cambria"/>
          <w:b/>
          <w:sz w:val="26"/>
          <w:szCs w:val="26"/>
        </w:rPr>
      </w:pPr>
      <w:r w:rsidRPr="00A75B69">
        <w:rPr>
          <w:rFonts w:eastAsia="Cambria"/>
          <w:b/>
          <w:noProof/>
          <w:sz w:val="26"/>
          <w:szCs w:val="26"/>
          <w:bdr w:val="single" w:sz="4" w:space="0" w:color="auto"/>
        </w:rPr>
        <w:lastRenderedPageBreak/>
        <w:drawing>
          <wp:inline distT="0" distB="0" distL="0" distR="0">
            <wp:extent cx="5772398" cy="2760453"/>
            <wp:effectExtent l="1905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srcRect/>
                    <a:stretch>
                      <a:fillRect/>
                    </a:stretch>
                  </pic:blipFill>
                  <pic:spPr bwMode="auto">
                    <a:xfrm>
                      <a:off x="0" y="0"/>
                      <a:ext cx="5772997" cy="2760740"/>
                    </a:xfrm>
                    <a:prstGeom prst="rect">
                      <a:avLst/>
                    </a:prstGeom>
                    <a:noFill/>
                    <a:ln w="9525">
                      <a:noFill/>
                      <a:miter lim="800000"/>
                      <a:headEnd/>
                      <a:tailEnd/>
                    </a:ln>
                  </pic:spPr>
                </pic:pic>
              </a:graphicData>
            </a:graphic>
          </wp:inline>
        </w:drawing>
      </w:r>
    </w:p>
    <w:p w:rsidR="00DB5371" w:rsidRPr="00CF21A8" w:rsidRDefault="00DB5371" w:rsidP="00DB5371">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DB5371" w:rsidRPr="00CF21A8" w:rsidRDefault="00DB5371" w:rsidP="00DB5371">
      <w:pPr>
        <w:spacing w:before="0" w:after="0" w:line="288" w:lineRule="auto"/>
        <w:ind w:firstLine="426"/>
        <w:jc w:val="both"/>
        <w:rPr>
          <w:rFonts w:eastAsia="Cambria"/>
          <w:sz w:val="26"/>
          <w:szCs w:val="26"/>
        </w:rPr>
      </w:pPr>
      <w:r w:rsidRPr="00CF21A8">
        <w:rPr>
          <w:rFonts w:eastAsia="Cambria"/>
          <w:sz w:val="26"/>
          <w:szCs w:val="26"/>
        </w:rPr>
        <w:t>- HS khai thác thông tin và dựa vào hiểu biết cá nhân trả lời câu hỏi;</w:t>
      </w:r>
    </w:p>
    <w:p w:rsidR="00DB5371" w:rsidRPr="00CF21A8" w:rsidRDefault="00DB5371" w:rsidP="00DB5371">
      <w:pPr>
        <w:spacing w:before="0" w:after="0" w:line="288" w:lineRule="auto"/>
        <w:ind w:firstLine="426"/>
        <w:jc w:val="both"/>
        <w:rPr>
          <w:rFonts w:eastAsia="Cambria"/>
          <w:sz w:val="26"/>
          <w:szCs w:val="26"/>
        </w:rPr>
      </w:pPr>
      <w:r w:rsidRPr="00CF21A8">
        <w:rPr>
          <w:rFonts w:eastAsia="Cambria"/>
          <w:sz w:val="26"/>
          <w:szCs w:val="26"/>
        </w:rPr>
        <w:t>- GV quan sát, theo dõi, đánh giá thái độ làm việc, giúp đỡ những HS gặp khó khăn.</w:t>
      </w:r>
    </w:p>
    <w:p w:rsidR="00DB5371" w:rsidRPr="00CF21A8" w:rsidRDefault="00DB5371" w:rsidP="00DB5371">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DB5371" w:rsidRPr="00CF21A8" w:rsidRDefault="00DB5371" w:rsidP="00DB5371">
      <w:pPr>
        <w:spacing w:before="0" w:after="0" w:line="288" w:lineRule="auto"/>
        <w:ind w:firstLine="426"/>
        <w:jc w:val="both"/>
        <w:rPr>
          <w:rFonts w:eastAsia="Cambria"/>
          <w:sz w:val="26"/>
          <w:szCs w:val="26"/>
        </w:rPr>
      </w:pPr>
      <w:r w:rsidRPr="00CF21A8">
        <w:rPr>
          <w:rFonts w:eastAsia="Cambria"/>
          <w:sz w:val="26"/>
          <w:szCs w:val="26"/>
        </w:rPr>
        <w:t>- HS trình bày trước lớp kết quả làm việc cá nhân.</w:t>
      </w:r>
    </w:p>
    <w:p w:rsidR="00DB5371" w:rsidRPr="00CF21A8" w:rsidRDefault="00DB5371" w:rsidP="00DB5371">
      <w:pPr>
        <w:spacing w:before="0" w:after="0" w:line="288" w:lineRule="auto"/>
        <w:ind w:firstLine="426"/>
        <w:jc w:val="both"/>
        <w:rPr>
          <w:rFonts w:eastAsia="Cambria"/>
          <w:sz w:val="26"/>
          <w:szCs w:val="26"/>
        </w:rPr>
      </w:pPr>
      <w:r w:rsidRPr="00CF21A8">
        <w:rPr>
          <w:rFonts w:eastAsia="Cambria"/>
          <w:sz w:val="26"/>
          <w:szCs w:val="26"/>
        </w:rPr>
        <w:t>- HS khác nhận xét, bổ sung.</w:t>
      </w:r>
    </w:p>
    <w:p w:rsidR="00DB5371" w:rsidRPr="00CF21A8" w:rsidRDefault="00DB5371" w:rsidP="00DB5371">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ED2DB6" w:rsidRPr="00A75B69" w:rsidRDefault="00ED2DB6" w:rsidP="00A75B69">
      <w:pPr>
        <w:spacing w:before="0" w:after="0" w:line="288" w:lineRule="auto"/>
        <w:ind w:firstLine="709"/>
        <w:jc w:val="both"/>
        <w:rPr>
          <w:rFonts w:eastAsia="Cambria"/>
          <w:sz w:val="26"/>
          <w:szCs w:val="26"/>
        </w:rPr>
      </w:pPr>
      <w:r w:rsidRPr="00A75B69">
        <w:rPr>
          <w:rFonts w:eastAsia="Cambria"/>
          <w:sz w:val="26"/>
          <w:szCs w:val="26"/>
        </w:rPr>
        <w:t>- GV thông qua trình bày của HS rút ra nhận xét, khen ngợi và rút kinh nghiệm những hoạt động rèn luyện kĩ năng của cả lớp.</w:t>
      </w:r>
    </w:p>
    <w:p w:rsidR="00ED2DB6" w:rsidRPr="00A75B69" w:rsidRDefault="00ED2DB6" w:rsidP="00A75B69">
      <w:pPr>
        <w:tabs>
          <w:tab w:val="left" w:pos="10080"/>
        </w:tabs>
        <w:spacing w:before="0" w:after="0" w:line="288" w:lineRule="auto"/>
        <w:jc w:val="both"/>
        <w:rPr>
          <w:b/>
          <w:i/>
          <w:color w:val="0000FF"/>
          <w:sz w:val="26"/>
          <w:szCs w:val="26"/>
        </w:rPr>
      </w:pPr>
      <w:r w:rsidRPr="00A75B69">
        <w:rPr>
          <w:b/>
          <w:i/>
          <w:color w:val="0000FF"/>
          <w:sz w:val="26"/>
          <w:szCs w:val="26"/>
        </w:rPr>
        <w:t>* Sản phẩm hoạt động</w:t>
      </w:r>
    </w:p>
    <w:p w:rsidR="00ED2DB6" w:rsidRPr="00A75B69" w:rsidRDefault="00ED2DB6" w:rsidP="00A75B69">
      <w:pPr>
        <w:spacing w:before="0" w:after="0" w:line="288" w:lineRule="auto"/>
        <w:ind w:firstLine="709"/>
        <w:jc w:val="both"/>
        <w:rPr>
          <w:b/>
          <w:bCs/>
          <w:color w:val="000066"/>
          <w:sz w:val="26"/>
          <w:szCs w:val="26"/>
        </w:rPr>
      </w:pPr>
      <w:r w:rsidRPr="00A75B69">
        <w:rPr>
          <w:sz w:val="26"/>
          <w:szCs w:val="26"/>
        </w:rPr>
        <w:t>- HS trả lời câu hỏi.</w:t>
      </w:r>
    </w:p>
    <w:tbl>
      <w:tblPr>
        <w:tblStyle w:val="TableGrid"/>
        <w:tblW w:w="0" w:type="auto"/>
        <w:jc w:val="center"/>
        <w:shd w:val="clear" w:color="auto" w:fill="B8E08C"/>
        <w:tblLook w:val="04A0"/>
      </w:tblPr>
      <w:tblGrid>
        <w:gridCol w:w="9184"/>
      </w:tblGrid>
      <w:tr w:rsidR="00D4008B" w:rsidRPr="00A75B69" w:rsidTr="00D4008B">
        <w:trPr>
          <w:jc w:val="center"/>
        </w:trPr>
        <w:tc>
          <w:tcPr>
            <w:tcW w:w="9184" w:type="dxa"/>
            <w:shd w:val="clear" w:color="auto" w:fill="B8E08C"/>
          </w:tcPr>
          <w:p w:rsidR="00D4008B" w:rsidRPr="00A75B69" w:rsidRDefault="00D4008B" w:rsidP="00A75B69">
            <w:pPr>
              <w:spacing w:before="0" w:after="0" w:line="288" w:lineRule="auto"/>
              <w:rPr>
                <w:b/>
                <w:bCs/>
                <w:i/>
                <w:color w:val="auto"/>
                <w:sz w:val="26"/>
                <w:szCs w:val="26"/>
                <w:u w:val="single"/>
              </w:rPr>
            </w:pPr>
            <w:r w:rsidRPr="00A75B69">
              <w:rPr>
                <w:b/>
                <w:bCs/>
                <w:i/>
                <w:color w:val="auto"/>
                <w:sz w:val="26"/>
                <w:szCs w:val="26"/>
                <w:u w:val="single"/>
              </w:rPr>
              <w:t>Bài tập 1.</w:t>
            </w:r>
          </w:p>
          <w:tbl>
            <w:tblPr>
              <w:tblStyle w:val="TableGrid"/>
              <w:tblW w:w="0" w:type="auto"/>
              <w:jc w:val="center"/>
              <w:shd w:val="clear" w:color="auto" w:fill="FFFF00"/>
              <w:tblLook w:val="04A0"/>
            </w:tblPr>
            <w:tblGrid>
              <w:gridCol w:w="2267"/>
              <w:gridCol w:w="2410"/>
              <w:gridCol w:w="2126"/>
            </w:tblGrid>
            <w:tr w:rsidR="00D4008B" w:rsidRPr="00A75B69" w:rsidTr="00D4008B">
              <w:trPr>
                <w:jc w:val="center"/>
              </w:trPr>
              <w:tc>
                <w:tcPr>
                  <w:tcW w:w="2267" w:type="dxa"/>
                  <w:shd w:val="clear" w:color="auto" w:fill="FFFF00"/>
                </w:tcPr>
                <w:p w:rsidR="00D4008B" w:rsidRPr="00A75B69" w:rsidRDefault="00D4008B" w:rsidP="00A75B69">
                  <w:pPr>
                    <w:spacing w:before="0" w:after="0" w:line="360" w:lineRule="auto"/>
                    <w:jc w:val="both"/>
                    <w:rPr>
                      <w:bCs/>
                      <w:color w:val="auto"/>
                      <w:sz w:val="26"/>
                      <w:szCs w:val="26"/>
                    </w:rPr>
                  </w:pPr>
                  <w:r w:rsidRPr="00A75B69">
                    <w:rPr>
                      <w:bCs/>
                      <w:color w:val="auto"/>
                      <w:sz w:val="26"/>
                      <w:szCs w:val="26"/>
                    </w:rPr>
                    <w:t>1. vòng cực Bắc.</w:t>
                  </w:r>
                </w:p>
              </w:tc>
              <w:tc>
                <w:tcPr>
                  <w:tcW w:w="2410" w:type="dxa"/>
                  <w:shd w:val="clear" w:color="auto" w:fill="FFFF00"/>
                </w:tcPr>
                <w:p w:rsidR="00D4008B" w:rsidRPr="00A75B69" w:rsidRDefault="00D4008B" w:rsidP="00A75B69">
                  <w:pPr>
                    <w:spacing w:before="0" w:after="0" w:line="360" w:lineRule="auto"/>
                    <w:jc w:val="both"/>
                    <w:rPr>
                      <w:bCs/>
                      <w:color w:val="auto"/>
                      <w:sz w:val="26"/>
                      <w:szCs w:val="26"/>
                    </w:rPr>
                  </w:pPr>
                  <w:r w:rsidRPr="00A75B69">
                    <w:rPr>
                      <w:bCs/>
                      <w:color w:val="auto"/>
                      <w:sz w:val="26"/>
                      <w:szCs w:val="26"/>
                    </w:rPr>
                    <w:t>2. chí tuyến Bắc.</w:t>
                  </w:r>
                </w:p>
              </w:tc>
              <w:tc>
                <w:tcPr>
                  <w:tcW w:w="2126" w:type="dxa"/>
                  <w:shd w:val="clear" w:color="auto" w:fill="FFFF00"/>
                </w:tcPr>
                <w:p w:rsidR="00D4008B" w:rsidRPr="00A75B69" w:rsidRDefault="00D4008B" w:rsidP="00A75B69">
                  <w:pPr>
                    <w:spacing w:before="0" w:after="0" w:line="360" w:lineRule="auto"/>
                    <w:jc w:val="both"/>
                    <w:rPr>
                      <w:bCs/>
                      <w:color w:val="auto"/>
                      <w:sz w:val="26"/>
                      <w:szCs w:val="26"/>
                    </w:rPr>
                  </w:pPr>
                  <w:r w:rsidRPr="00A75B69">
                    <w:rPr>
                      <w:bCs/>
                      <w:color w:val="auto"/>
                      <w:sz w:val="26"/>
                      <w:szCs w:val="26"/>
                    </w:rPr>
                    <w:t>3. Xích đạo.</w:t>
                  </w:r>
                </w:p>
              </w:tc>
            </w:tr>
            <w:tr w:rsidR="00D4008B" w:rsidRPr="00A75B69" w:rsidTr="00D4008B">
              <w:trPr>
                <w:jc w:val="center"/>
              </w:trPr>
              <w:tc>
                <w:tcPr>
                  <w:tcW w:w="2267" w:type="dxa"/>
                  <w:shd w:val="clear" w:color="auto" w:fill="FFFF00"/>
                </w:tcPr>
                <w:p w:rsidR="00D4008B" w:rsidRPr="00A75B69" w:rsidRDefault="00D4008B" w:rsidP="00A75B69">
                  <w:pPr>
                    <w:spacing w:before="0" w:after="0" w:line="360" w:lineRule="auto"/>
                    <w:jc w:val="both"/>
                    <w:rPr>
                      <w:bCs/>
                      <w:color w:val="auto"/>
                      <w:sz w:val="26"/>
                      <w:szCs w:val="26"/>
                    </w:rPr>
                  </w:pPr>
                  <w:r w:rsidRPr="00A75B69">
                    <w:rPr>
                      <w:bCs/>
                      <w:color w:val="auto"/>
                      <w:sz w:val="26"/>
                      <w:szCs w:val="26"/>
                    </w:rPr>
                    <w:t>4. chí tuyến Nam.</w:t>
                  </w:r>
                </w:p>
              </w:tc>
              <w:tc>
                <w:tcPr>
                  <w:tcW w:w="2410" w:type="dxa"/>
                  <w:shd w:val="clear" w:color="auto" w:fill="FFFF00"/>
                </w:tcPr>
                <w:p w:rsidR="00D4008B" w:rsidRPr="00A75B69" w:rsidRDefault="00D4008B" w:rsidP="00A75B69">
                  <w:pPr>
                    <w:spacing w:before="0" w:after="0" w:line="360" w:lineRule="auto"/>
                    <w:jc w:val="both"/>
                    <w:rPr>
                      <w:bCs/>
                      <w:color w:val="auto"/>
                      <w:sz w:val="26"/>
                      <w:szCs w:val="26"/>
                    </w:rPr>
                  </w:pPr>
                  <w:r w:rsidRPr="00A75B69">
                    <w:rPr>
                      <w:bCs/>
                      <w:color w:val="auto"/>
                      <w:sz w:val="26"/>
                      <w:szCs w:val="26"/>
                    </w:rPr>
                    <w:t>5. vòng cực Nam.</w:t>
                  </w:r>
                </w:p>
              </w:tc>
              <w:tc>
                <w:tcPr>
                  <w:tcW w:w="2126" w:type="dxa"/>
                  <w:shd w:val="clear" w:color="auto" w:fill="FFFF00"/>
                </w:tcPr>
                <w:p w:rsidR="00D4008B" w:rsidRPr="00A75B69" w:rsidRDefault="00D4008B" w:rsidP="00A75B69">
                  <w:pPr>
                    <w:spacing w:before="0" w:after="0" w:line="360" w:lineRule="auto"/>
                    <w:jc w:val="both"/>
                    <w:rPr>
                      <w:bCs/>
                      <w:color w:val="auto"/>
                      <w:sz w:val="26"/>
                      <w:szCs w:val="26"/>
                    </w:rPr>
                  </w:pPr>
                </w:p>
              </w:tc>
            </w:tr>
          </w:tbl>
          <w:p w:rsidR="00D4008B" w:rsidRPr="00A75B69" w:rsidRDefault="00D4008B" w:rsidP="00A75B69">
            <w:pPr>
              <w:spacing w:before="0" w:after="0" w:line="288" w:lineRule="auto"/>
              <w:rPr>
                <w:b/>
                <w:bCs/>
                <w:i/>
                <w:color w:val="auto"/>
                <w:sz w:val="26"/>
                <w:szCs w:val="26"/>
                <w:u w:val="single"/>
              </w:rPr>
            </w:pPr>
            <w:r w:rsidRPr="00A75B69">
              <w:rPr>
                <w:b/>
                <w:bCs/>
                <w:i/>
                <w:color w:val="auto"/>
                <w:sz w:val="26"/>
                <w:szCs w:val="26"/>
                <w:u w:val="single"/>
              </w:rPr>
              <w:t>Bài tập 2.</w:t>
            </w:r>
          </w:p>
          <w:tbl>
            <w:tblPr>
              <w:tblStyle w:val="TableGrid"/>
              <w:tblW w:w="0" w:type="auto"/>
              <w:jc w:val="center"/>
              <w:shd w:val="clear" w:color="auto" w:fill="FFFF00"/>
              <w:tblLook w:val="04A0"/>
            </w:tblPr>
            <w:tblGrid>
              <w:gridCol w:w="2267"/>
              <w:gridCol w:w="2410"/>
            </w:tblGrid>
            <w:tr w:rsidR="00D4008B" w:rsidRPr="00A75B69" w:rsidTr="0034180B">
              <w:trPr>
                <w:jc w:val="center"/>
              </w:trPr>
              <w:tc>
                <w:tcPr>
                  <w:tcW w:w="2267" w:type="dxa"/>
                  <w:shd w:val="clear" w:color="auto" w:fill="FFFF00"/>
                </w:tcPr>
                <w:p w:rsidR="00D4008B" w:rsidRPr="00A75B69" w:rsidRDefault="00D4008B" w:rsidP="00A75B69">
                  <w:pPr>
                    <w:spacing w:before="0" w:after="0" w:line="360" w:lineRule="auto"/>
                    <w:jc w:val="center"/>
                    <w:rPr>
                      <w:bCs/>
                      <w:color w:val="auto"/>
                      <w:sz w:val="26"/>
                      <w:szCs w:val="26"/>
                    </w:rPr>
                  </w:pPr>
                  <w:r w:rsidRPr="00A75B69">
                    <w:rPr>
                      <w:bCs/>
                      <w:color w:val="auto"/>
                      <w:sz w:val="26"/>
                      <w:szCs w:val="26"/>
                    </w:rPr>
                    <w:t>1 - b.</w:t>
                  </w:r>
                </w:p>
              </w:tc>
              <w:tc>
                <w:tcPr>
                  <w:tcW w:w="2410" w:type="dxa"/>
                  <w:shd w:val="clear" w:color="auto" w:fill="FFFF00"/>
                </w:tcPr>
                <w:p w:rsidR="00D4008B" w:rsidRPr="00A75B69" w:rsidRDefault="00D4008B" w:rsidP="00A75B69">
                  <w:pPr>
                    <w:spacing w:before="0" w:after="0" w:line="360" w:lineRule="auto"/>
                    <w:jc w:val="center"/>
                    <w:rPr>
                      <w:bCs/>
                      <w:color w:val="auto"/>
                      <w:sz w:val="26"/>
                      <w:szCs w:val="26"/>
                    </w:rPr>
                  </w:pPr>
                  <w:r w:rsidRPr="00A75B69">
                    <w:rPr>
                      <w:bCs/>
                      <w:color w:val="auto"/>
                      <w:sz w:val="26"/>
                      <w:szCs w:val="26"/>
                    </w:rPr>
                    <w:t>2 - d.</w:t>
                  </w:r>
                </w:p>
              </w:tc>
            </w:tr>
            <w:tr w:rsidR="00D4008B" w:rsidRPr="00A75B69" w:rsidTr="0034180B">
              <w:trPr>
                <w:jc w:val="center"/>
              </w:trPr>
              <w:tc>
                <w:tcPr>
                  <w:tcW w:w="2267" w:type="dxa"/>
                  <w:shd w:val="clear" w:color="auto" w:fill="FFFF00"/>
                </w:tcPr>
                <w:p w:rsidR="00D4008B" w:rsidRPr="00A75B69" w:rsidRDefault="00D4008B" w:rsidP="00A75B69">
                  <w:pPr>
                    <w:spacing w:before="0" w:after="0" w:line="360" w:lineRule="auto"/>
                    <w:jc w:val="center"/>
                    <w:rPr>
                      <w:bCs/>
                      <w:color w:val="auto"/>
                      <w:sz w:val="26"/>
                      <w:szCs w:val="26"/>
                    </w:rPr>
                  </w:pPr>
                  <w:r w:rsidRPr="00A75B69">
                    <w:rPr>
                      <w:bCs/>
                      <w:color w:val="auto"/>
                      <w:sz w:val="26"/>
                      <w:szCs w:val="26"/>
                    </w:rPr>
                    <w:t>3 - a.</w:t>
                  </w:r>
                </w:p>
              </w:tc>
              <w:tc>
                <w:tcPr>
                  <w:tcW w:w="2410" w:type="dxa"/>
                  <w:shd w:val="clear" w:color="auto" w:fill="FFFF00"/>
                </w:tcPr>
                <w:p w:rsidR="00D4008B" w:rsidRPr="00A75B69" w:rsidRDefault="00D4008B" w:rsidP="00A75B69">
                  <w:pPr>
                    <w:spacing w:before="0" w:after="0" w:line="360" w:lineRule="auto"/>
                    <w:jc w:val="center"/>
                    <w:rPr>
                      <w:bCs/>
                      <w:color w:val="auto"/>
                      <w:sz w:val="26"/>
                      <w:szCs w:val="26"/>
                    </w:rPr>
                  </w:pPr>
                  <w:r w:rsidRPr="00A75B69">
                    <w:rPr>
                      <w:bCs/>
                      <w:color w:val="auto"/>
                      <w:sz w:val="26"/>
                      <w:szCs w:val="26"/>
                    </w:rPr>
                    <w:t>4 - c.</w:t>
                  </w:r>
                </w:p>
              </w:tc>
            </w:tr>
          </w:tbl>
          <w:p w:rsidR="00D4008B" w:rsidRPr="00A75B69" w:rsidRDefault="00D4008B" w:rsidP="00A75B69">
            <w:pPr>
              <w:spacing w:before="0" w:after="0" w:line="288" w:lineRule="auto"/>
              <w:rPr>
                <w:bCs/>
                <w:color w:val="auto"/>
                <w:sz w:val="26"/>
                <w:szCs w:val="26"/>
              </w:rPr>
            </w:pPr>
          </w:p>
        </w:tc>
      </w:tr>
    </w:tbl>
    <w:p w:rsidR="006719E5" w:rsidRDefault="006719E5" w:rsidP="00A75B69">
      <w:pPr>
        <w:spacing w:before="0" w:after="0" w:line="288" w:lineRule="auto"/>
        <w:rPr>
          <w:b/>
          <w:bCs/>
          <w:color w:val="004D86"/>
          <w:sz w:val="26"/>
          <w:szCs w:val="26"/>
        </w:rPr>
      </w:pPr>
    </w:p>
    <w:p w:rsidR="00ED2DB6" w:rsidRPr="00A75B69" w:rsidRDefault="00ED2DB6" w:rsidP="00A75B69">
      <w:pPr>
        <w:spacing w:before="0" w:after="0" w:line="288" w:lineRule="auto"/>
        <w:rPr>
          <w:b/>
          <w:bCs/>
          <w:color w:val="004D86"/>
          <w:sz w:val="26"/>
          <w:szCs w:val="26"/>
        </w:rPr>
      </w:pPr>
      <w:r w:rsidRPr="00A75B69">
        <w:rPr>
          <w:b/>
          <w:bCs/>
          <w:color w:val="004D86"/>
          <w:sz w:val="26"/>
          <w:szCs w:val="26"/>
        </w:rPr>
        <w:t>4. Hoạt động 4. Vận dụng</w:t>
      </w:r>
    </w:p>
    <w:p w:rsidR="00ED2DB6" w:rsidRPr="00A75B69" w:rsidRDefault="00ED2DB6" w:rsidP="00A75B69">
      <w:pPr>
        <w:tabs>
          <w:tab w:val="left" w:pos="10080"/>
        </w:tabs>
        <w:spacing w:before="0" w:after="0" w:line="288" w:lineRule="auto"/>
        <w:jc w:val="both"/>
        <w:rPr>
          <w:b/>
          <w:i/>
          <w:color w:val="0000FF"/>
          <w:sz w:val="26"/>
          <w:szCs w:val="26"/>
        </w:rPr>
      </w:pPr>
      <w:r w:rsidRPr="00A75B69">
        <w:rPr>
          <w:b/>
          <w:i/>
          <w:color w:val="0000FF"/>
          <w:sz w:val="26"/>
          <w:szCs w:val="26"/>
        </w:rPr>
        <w:t>*Mục tiêu</w:t>
      </w:r>
    </w:p>
    <w:p w:rsidR="00ED2DB6" w:rsidRPr="00A75B69" w:rsidRDefault="00ED2DB6" w:rsidP="00A75B69">
      <w:pPr>
        <w:spacing w:before="0" w:after="0" w:line="288" w:lineRule="auto"/>
        <w:ind w:firstLine="709"/>
        <w:jc w:val="both"/>
        <w:rPr>
          <w:sz w:val="26"/>
          <w:szCs w:val="26"/>
        </w:rPr>
      </w:pPr>
      <w:r w:rsidRPr="00A75B69">
        <w:rPr>
          <w:sz w:val="26"/>
          <w:szCs w:val="26"/>
        </w:rPr>
        <w:t>- HS vận dụng được những kiến thức, kĩ năng đã học để giải quyết vấn đề.</w:t>
      </w:r>
    </w:p>
    <w:p w:rsidR="00ED2DB6" w:rsidRPr="00A75B69" w:rsidRDefault="00ED2DB6" w:rsidP="00A75B69">
      <w:pPr>
        <w:spacing w:before="0" w:after="0" w:line="288" w:lineRule="auto"/>
        <w:ind w:firstLine="709"/>
        <w:jc w:val="both"/>
        <w:rPr>
          <w:sz w:val="26"/>
          <w:szCs w:val="26"/>
        </w:rPr>
      </w:pPr>
      <w:r w:rsidRPr="00A75B69">
        <w:rPr>
          <w:sz w:val="26"/>
          <w:szCs w:val="26"/>
        </w:rPr>
        <w:t>- Rèn luyện kĩ năng viết báo cáo ngắn.</w:t>
      </w:r>
    </w:p>
    <w:p w:rsidR="00ED2DB6" w:rsidRPr="00A75B69" w:rsidRDefault="00ED2DB6" w:rsidP="00A75B69">
      <w:pPr>
        <w:tabs>
          <w:tab w:val="left" w:pos="10080"/>
        </w:tabs>
        <w:spacing w:before="0" w:after="0" w:line="288" w:lineRule="auto"/>
        <w:jc w:val="both"/>
        <w:rPr>
          <w:b/>
          <w:i/>
          <w:color w:val="0000FF"/>
          <w:sz w:val="26"/>
          <w:szCs w:val="26"/>
        </w:rPr>
      </w:pPr>
      <w:r w:rsidRPr="00A75B69">
        <w:rPr>
          <w:b/>
          <w:i/>
          <w:color w:val="0000FF"/>
          <w:sz w:val="26"/>
          <w:szCs w:val="26"/>
        </w:rPr>
        <w:t>*Nội dung hoạt động</w:t>
      </w:r>
    </w:p>
    <w:p w:rsidR="00ED2DB6" w:rsidRDefault="00ED2DB6" w:rsidP="00A75B69">
      <w:pPr>
        <w:spacing w:before="0" w:after="0" w:line="288" w:lineRule="auto"/>
        <w:ind w:firstLine="709"/>
        <w:jc w:val="both"/>
        <w:rPr>
          <w:sz w:val="26"/>
          <w:szCs w:val="26"/>
        </w:rPr>
      </w:pPr>
      <w:r w:rsidRPr="00A75B69">
        <w:rPr>
          <w:sz w:val="26"/>
          <w:szCs w:val="26"/>
        </w:rPr>
        <w:tab/>
        <w:t>- Vận dụng kiến thức đã học hoàn thành bản báo cáo ngắn.</w:t>
      </w:r>
    </w:p>
    <w:p w:rsidR="00A75B69" w:rsidRPr="00A75B69" w:rsidRDefault="00A75B69" w:rsidP="00A75B69">
      <w:pPr>
        <w:spacing w:before="0" w:after="0" w:line="288" w:lineRule="auto"/>
        <w:ind w:firstLine="709"/>
        <w:jc w:val="both"/>
        <w:rPr>
          <w:sz w:val="26"/>
          <w:szCs w:val="26"/>
        </w:rPr>
      </w:pPr>
    </w:p>
    <w:p w:rsidR="00ED2DB6" w:rsidRPr="00A75B69" w:rsidRDefault="00ED2DB6" w:rsidP="00A75B69">
      <w:pPr>
        <w:tabs>
          <w:tab w:val="left" w:pos="10080"/>
        </w:tabs>
        <w:spacing w:before="0" w:after="0" w:line="288" w:lineRule="auto"/>
        <w:jc w:val="both"/>
        <w:rPr>
          <w:b/>
          <w:i/>
          <w:color w:val="0000FF"/>
          <w:sz w:val="26"/>
          <w:szCs w:val="26"/>
        </w:rPr>
      </w:pPr>
      <w:r w:rsidRPr="00A75B69">
        <w:rPr>
          <w:b/>
          <w:i/>
          <w:color w:val="0000FF"/>
          <w:sz w:val="26"/>
          <w:szCs w:val="26"/>
        </w:rPr>
        <w:t>*Tổ chức hoạt động</w:t>
      </w:r>
    </w:p>
    <w:p w:rsidR="00DB5371" w:rsidRPr="00CF21A8" w:rsidRDefault="00DB5371" w:rsidP="00DB5371">
      <w:pPr>
        <w:spacing w:before="0" w:after="0" w:line="288" w:lineRule="auto"/>
        <w:jc w:val="center"/>
        <w:rPr>
          <w:b/>
          <w:bCs/>
          <w:iCs/>
          <w:color w:val="765A00"/>
          <w:sz w:val="26"/>
          <w:szCs w:val="26"/>
        </w:rPr>
      </w:pPr>
      <w:r w:rsidRPr="00CF21A8">
        <w:rPr>
          <w:b/>
          <w:bCs/>
          <w:iCs/>
          <w:color w:val="765A00"/>
          <w:sz w:val="26"/>
          <w:szCs w:val="26"/>
        </w:rPr>
        <w:t>HS thực hiện ở nhà</w:t>
      </w:r>
    </w:p>
    <w:p w:rsidR="00DB5371" w:rsidRPr="00CF21A8" w:rsidRDefault="00DB5371" w:rsidP="00DB5371">
      <w:pPr>
        <w:spacing w:before="0" w:after="0" w:line="288" w:lineRule="auto"/>
        <w:jc w:val="both"/>
        <w:rPr>
          <w:b/>
          <w:i/>
          <w:color w:val="001746"/>
          <w:sz w:val="26"/>
          <w:szCs w:val="26"/>
        </w:rPr>
      </w:pPr>
      <w:r w:rsidRPr="00CF21A8">
        <w:rPr>
          <w:rFonts w:eastAsia="Cambria"/>
          <w:b/>
          <w:i/>
          <w:color w:val="001746"/>
          <w:sz w:val="26"/>
          <w:szCs w:val="26"/>
        </w:rPr>
        <w:t xml:space="preserve">Bước 1. </w:t>
      </w:r>
      <w:r w:rsidRPr="00CF21A8">
        <w:rPr>
          <w:b/>
          <w:i/>
          <w:color w:val="001746"/>
          <w:sz w:val="26"/>
          <w:szCs w:val="26"/>
        </w:rPr>
        <w:t>G</w:t>
      </w:r>
      <w:r w:rsidRPr="00CF21A8">
        <w:rPr>
          <w:b/>
          <w:i/>
          <w:color w:val="001746"/>
          <w:sz w:val="26"/>
          <w:szCs w:val="26"/>
          <w:lang w:val="vi-VN"/>
        </w:rPr>
        <w:t>iao nhiệm vụ</w:t>
      </w:r>
      <w:r w:rsidRPr="00CF21A8">
        <w:rPr>
          <w:b/>
          <w:i/>
          <w:color w:val="001746"/>
          <w:sz w:val="26"/>
          <w:szCs w:val="26"/>
        </w:rPr>
        <w:t xml:space="preserve"> học tập</w:t>
      </w:r>
    </w:p>
    <w:p w:rsidR="00D4008B" w:rsidRPr="00A75B69" w:rsidRDefault="00D4008B" w:rsidP="00A75B69">
      <w:pPr>
        <w:spacing w:before="0" w:after="0" w:line="288" w:lineRule="auto"/>
        <w:ind w:firstLine="709"/>
        <w:jc w:val="both"/>
        <w:rPr>
          <w:sz w:val="26"/>
          <w:szCs w:val="26"/>
        </w:rPr>
      </w:pPr>
      <w:r w:rsidRPr="00A75B69">
        <w:rPr>
          <w:sz w:val="26"/>
          <w:szCs w:val="26"/>
        </w:rPr>
        <w:lastRenderedPageBreak/>
        <w:t>- HS làm hai bài tập sau đây:</w:t>
      </w:r>
    </w:p>
    <w:p w:rsidR="00D4008B" w:rsidRPr="00A75B69" w:rsidRDefault="00D4008B" w:rsidP="00A75B69">
      <w:pPr>
        <w:spacing w:before="0" w:after="0" w:line="288" w:lineRule="auto"/>
        <w:ind w:firstLine="709"/>
        <w:jc w:val="both"/>
        <w:rPr>
          <w:sz w:val="26"/>
          <w:szCs w:val="26"/>
        </w:rPr>
      </w:pPr>
      <w:r w:rsidRPr="00A75B69">
        <w:rPr>
          <w:b/>
          <w:i/>
          <w:sz w:val="26"/>
          <w:szCs w:val="26"/>
        </w:rPr>
        <w:t>Bài tập 1.</w:t>
      </w:r>
      <w:r w:rsidRPr="00A75B69">
        <w:rPr>
          <w:sz w:val="26"/>
          <w:szCs w:val="26"/>
        </w:rPr>
        <w:t xml:space="preserve"> Hãy sử dụng các cụm từ được cho trong hộp thông tin để hoàn thành những câu dưới đây.</w:t>
      </w:r>
    </w:p>
    <w:tbl>
      <w:tblPr>
        <w:tblStyle w:val="TableGrid"/>
        <w:tblW w:w="0" w:type="auto"/>
        <w:jc w:val="center"/>
        <w:shd w:val="clear" w:color="auto" w:fill="FFC000"/>
        <w:tblLook w:val="04A0"/>
      </w:tblPr>
      <w:tblGrid>
        <w:gridCol w:w="9322"/>
      </w:tblGrid>
      <w:tr w:rsidR="00D4008B" w:rsidRPr="00A75B69" w:rsidTr="00D4008B">
        <w:trPr>
          <w:jc w:val="center"/>
        </w:trPr>
        <w:tc>
          <w:tcPr>
            <w:tcW w:w="9322" w:type="dxa"/>
            <w:shd w:val="clear" w:color="auto" w:fill="FFC000"/>
          </w:tcPr>
          <w:p w:rsidR="00D4008B" w:rsidRPr="00A75B69" w:rsidRDefault="00D4008B" w:rsidP="00A75B69">
            <w:pPr>
              <w:spacing w:before="0" w:after="0" w:line="360" w:lineRule="auto"/>
              <w:jc w:val="both"/>
              <w:rPr>
                <w:sz w:val="26"/>
                <w:szCs w:val="26"/>
              </w:rPr>
            </w:pPr>
            <w:r w:rsidRPr="00A75B69">
              <w:rPr>
                <w:sz w:val="26"/>
                <w:szCs w:val="26"/>
              </w:rPr>
              <w:t>1. Quả địa cầu.</w:t>
            </w:r>
            <w:r w:rsidRPr="00A75B69">
              <w:rPr>
                <w:sz w:val="26"/>
                <w:szCs w:val="26"/>
              </w:rPr>
              <w:tab/>
            </w:r>
            <w:r w:rsidRPr="00A75B69">
              <w:rPr>
                <w:sz w:val="26"/>
                <w:szCs w:val="26"/>
              </w:rPr>
              <w:tab/>
              <w:t>5. Vĩ tuyến.</w:t>
            </w:r>
            <w:r w:rsidRPr="00A75B69">
              <w:rPr>
                <w:sz w:val="26"/>
                <w:szCs w:val="26"/>
              </w:rPr>
              <w:tab/>
            </w:r>
            <w:r w:rsidRPr="00A75B69">
              <w:rPr>
                <w:sz w:val="26"/>
                <w:szCs w:val="26"/>
              </w:rPr>
              <w:tab/>
            </w:r>
            <w:r w:rsidRPr="00A75B69">
              <w:rPr>
                <w:sz w:val="26"/>
                <w:szCs w:val="26"/>
              </w:rPr>
              <w:tab/>
              <w:t>9. Xích đạo.</w:t>
            </w:r>
          </w:p>
          <w:p w:rsidR="00D4008B" w:rsidRPr="00A75B69" w:rsidRDefault="00D4008B" w:rsidP="00A75B69">
            <w:pPr>
              <w:spacing w:before="0" w:after="0" w:line="360" w:lineRule="auto"/>
              <w:jc w:val="both"/>
              <w:rPr>
                <w:sz w:val="26"/>
                <w:szCs w:val="26"/>
              </w:rPr>
            </w:pPr>
            <w:r w:rsidRPr="00A75B69">
              <w:rPr>
                <w:sz w:val="26"/>
                <w:szCs w:val="26"/>
              </w:rPr>
              <w:t>2. Tọa độ địa lí.</w:t>
            </w:r>
            <w:r w:rsidRPr="00A75B69">
              <w:rPr>
                <w:sz w:val="26"/>
                <w:szCs w:val="26"/>
              </w:rPr>
              <w:tab/>
            </w:r>
            <w:r w:rsidRPr="00A75B69">
              <w:rPr>
                <w:sz w:val="26"/>
                <w:szCs w:val="26"/>
              </w:rPr>
              <w:tab/>
              <w:t>6. Vĩ độ.</w:t>
            </w:r>
            <w:r w:rsidRPr="00A75B69">
              <w:rPr>
                <w:sz w:val="26"/>
                <w:szCs w:val="26"/>
              </w:rPr>
              <w:tab/>
            </w:r>
            <w:r w:rsidRPr="00A75B69">
              <w:rPr>
                <w:sz w:val="26"/>
                <w:szCs w:val="26"/>
              </w:rPr>
              <w:tab/>
            </w:r>
            <w:r w:rsidRPr="00A75B69">
              <w:rPr>
                <w:sz w:val="26"/>
                <w:szCs w:val="26"/>
              </w:rPr>
              <w:tab/>
              <w:t>10. Bán cầu Nam.</w:t>
            </w:r>
          </w:p>
          <w:p w:rsidR="00D4008B" w:rsidRPr="00A75B69" w:rsidRDefault="00D4008B" w:rsidP="00A75B69">
            <w:pPr>
              <w:spacing w:before="0" w:after="0" w:line="360" w:lineRule="auto"/>
              <w:jc w:val="both"/>
              <w:rPr>
                <w:sz w:val="26"/>
                <w:szCs w:val="26"/>
              </w:rPr>
            </w:pPr>
            <w:r w:rsidRPr="00A75B69">
              <w:rPr>
                <w:sz w:val="26"/>
                <w:szCs w:val="26"/>
              </w:rPr>
              <w:t>3. Kinh tuyến.</w:t>
            </w:r>
            <w:r w:rsidRPr="00A75B69">
              <w:rPr>
                <w:sz w:val="26"/>
                <w:szCs w:val="26"/>
              </w:rPr>
              <w:tab/>
            </w:r>
            <w:r w:rsidRPr="00A75B69">
              <w:rPr>
                <w:sz w:val="26"/>
                <w:szCs w:val="26"/>
              </w:rPr>
              <w:tab/>
              <w:t>7. Kinh tuyến gốc.</w:t>
            </w:r>
          </w:p>
          <w:p w:rsidR="00D4008B" w:rsidRPr="00A75B69" w:rsidRDefault="00D4008B" w:rsidP="00A75B69">
            <w:pPr>
              <w:spacing w:before="0" w:after="0" w:line="360" w:lineRule="auto"/>
              <w:jc w:val="both"/>
              <w:rPr>
                <w:sz w:val="26"/>
                <w:szCs w:val="26"/>
              </w:rPr>
            </w:pPr>
            <w:r w:rsidRPr="00A75B69">
              <w:rPr>
                <w:sz w:val="26"/>
                <w:szCs w:val="26"/>
              </w:rPr>
              <w:t>4. Kinh độ.</w:t>
            </w:r>
            <w:r w:rsidRPr="00A75B69">
              <w:rPr>
                <w:sz w:val="26"/>
                <w:szCs w:val="26"/>
              </w:rPr>
              <w:tab/>
            </w:r>
            <w:r w:rsidRPr="00A75B69">
              <w:rPr>
                <w:sz w:val="26"/>
                <w:szCs w:val="26"/>
              </w:rPr>
              <w:tab/>
            </w:r>
            <w:r w:rsidRPr="00A75B69">
              <w:rPr>
                <w:sz w:val="26"/>
                <w:szCs w:val="26"/>
              </w:rPr>
              <w:tab/>
              <w:t>8. Bán cầu Bắc.</w:t>
            </w:r>
          </w:p>
        </w:tc>
      </w:tr>
    </w:tbl>
    <w:p w:rsidR="00D4008B" w:rsidRPr="00A75B69" w:rsidRDefault="00D4008B" w:rsidP="00A75B69">
      <w:pPr>
        <w:spacing w:before="0" w:after="0" w:line="288" w:lineRule="auto"/>
        <w:jc w:val="both"/>
        <w:rPr>
          <w:sz w:val="26"/>
          <w:szCs w:val="26"/>
        </w:rPr>
      </w:pPr>
    </w:p>
    <w:tbl>
      <w:tblPr>
        <w:tblStyle w:val="TableGrid"/>
        <w:tblW w:w="0" w:type="auto"/>
        <w:jc w:val="center"/>
        <w:shd w:val="clear" w:color="auto" w:fill="B8E08C"/>
        <w:tblLook w:val="04A0"/>
      </w:tblPr>
      <w:tblGrid>
        <w:gridCol w:w="9326"/>
      </w:tblGrid>
      <w:tr w:rsidR="00D4008B" w:rsidRPr="00A75B69" w:rsidTr="00326830">
        <w:trPr>
          <w:jc w:val="center"/>
        </w:trPr>
        <w:tc>
          <w:tcPr>
            <w:tcW w:w="9326" w:type="dxa"/>
            <w:shd w:val="clear" w:color="auto" w:fill="B8E08C"/>
          </w:tcPr>
          <w:p w:rsidR="00D4008B" w:rsidRPr="00A75B69" w:rsidRDefault="00D4008B" w:rsidP="00A75B69">
            <w:pPr>
              <w:spacing w:before="0" w:after="0" w:line="360" w:lineRule="auto"/>
              <w:jc w:val="both"/>
              <w:rPr>
                <w:sz w:val="26"/>
                <w:szCs w:val="26"/>
              </w:rPr>
            </w:pPr>
            <w:r w:rsidRPr="00A75B69">
              <w:rPr>
                <w:sz w:val="26"/>
                <w:szCs w:val="26"/>
              </w:rPr>
              <w:t>1...................được đánh số 0</w:t>
            </w:r>
            <w:r w:rsidRPr="00A75B69">
              <w:rPr>
                <w:sz w:val="26"/>
                <w:szCs w:val="26"/>
                <w:vertAlign w:val="superscript"/>
              </w:rPr>
              <w:t>0</w:t>
            </w:r>
            <w:r w:rsidRPr="00A75B69">
              <w:rPr>
                <w:sz w:val="26"/>
                <w:szCs w:val="26"/>
              </w:rPr>
              <w:t>, đi qua đài thiên văn Grin-uých (Greenwich) ở ngoại ô thủ đô Luân Đôn (Vương quốc Anh).</w:t>
            </w:r>
          </w:p>
          <w:p w:rsidR="00D4008B" w:rsidRPr="00A75B69" w:rsidRDefault="00D4008B" w:rsidP="00A75B69">
            <w:pPr>
              <w:spacing w:before="0" w:after="0" w:line="360" w:lineRule="auto"/>
              <w:jc w:val="both"/>
              <w:rPr>
                <w:sz w:val="26"/>
                <w:szCs w:val="26"/>
              </w:rPr>
            </w:pPr>
            <w:r w:rsidRPr="00A75B69">
              <w:rPr>
                <w:sz w:val="26"/>
                <w:szCs w:val="26"/>
              </w:rPr>
              <w:t>2...................của một điểm là khoảng cách bằng số độ tính từ điểm đó đến kinh tuyến gốc.</w:t>
            </w:r>
          </w:p>
          <w:p w:rsidR="00D4008B" w:rsidRPr="00A75B69" w:rsidRDefault="00D4008B" w:rsidP="00A75B69">
            <w:pPr>
              <w:spacing w:before="0" w:after="0" w:line="360" w:lineRule="auto"/>
              <w:jc w:val="both"/>
              <w:rPr>
                <w:sz w:val="26"/>
                <w:szCs w:val="26"/>
              </w:rPr>
            </w:pPr>
            <w:r w:rsidRPr="00A75B69">
              <w:rPr>
                <w:sz w:val="26"/>
                <w:szCs w:val="26"/>
              </w:rPr>
              <w:t>3...................là các đường nối cực Bắc và cực Nam trên bề mặt quả địa cầu.</w:t>
            </w:r>
          </w:p>
          <w:p w:rsidR="00D4008B" w:rsidRPr="00A75B69" w:rsidRDefault="00D4008B" w:rsidP="00A75B69">
            <w:pPr>
              <w:spacing w:before="0" w:after="0" w:line="360" w:lineRule="auto"/>
              <w:jc w:val="both"/>
              <w:rPr>
                <w:sz w:val="26"/>
                <w:szCs w:val="26"/>
              </w:rPr>
            </w:pPr>
            <w:r w:rsidRPr="00A75B69">
              <w:rPr>
                <w:sz w:val="26"/>
                <w:szCs w:val="26"/>
              </w:rPr>
              <w:t>4....................là vòng tròn chia quả địa cầu thành hai phần bằng nhau, phần phía bắc là bán cầu Bắc, phần phía nam là bán cầu Nam.</w:t>
            </w:r>
          </w:p>
          <w:p w:rsidR="00D4008B" w:rsidRPr="00A75B69" w:rsidRDefault="00D4008B" w:rsidP="00A75B69">
            <w:pPr>
              <w:spacing w:before="0" w:after="0" w:line="360" w:lineRule="auto"/>
              <w:jc w:val="both"/>
              <w:rPr>
                <w:sz w:val="26"/>
                <w:szCs w:val="26"/>
              </w:rPr>
            </w:pPr>
            <w:r w:rsidRPr="00A75B69">
              <w:rPr>
                <w:sz w:val="26"/>
                <w:szCs w:val="26"/>
              </w:rPr>
              <w:t>5...................của một điểm là khoảng cách bằng số độ từ địa điểm đó đến Xích đạo.</w:t>
            </w:r>
          </w:p>
          <w:p w:rsidR="00D4008B" w:rsidRPr="00A75B69" w:rsidRDefault="00D4008B" w:rsidP="00A75B69">
            <w:pPr>
              <w:spacing w:before="0" w:after="0" w:line="360" w:lineRule="auto"/>
              <w:jc w:val="both"/>
              <w:rPr>
                <w:sz w:val="26"/>
                <w:szCs w:val="26"/>
              </w:rPr>
            </w:pPr>
            <w:r w:rsidRPr="00A75B69">
              <w:rPr>
                <w:sz w:val="26"/>
                <w:szCs w:val="26"/>
              </w:rPr>
              <w:t>6...................là các vòng tròn bao quanh quả địa cầu, song song với xích đạo.</w:t>
            </w:r>
          </w:p>
          <w:p w:rsidR="00D4008B" w:rsidRPr="00A75B69" w:rsidRDefault="00D4008B" w:rsidP="00A75B69">
            <w:pPr>
              <w:spacing w:before="0" w:after="0" w:line="360" w:lineRule="auto"/>
              <w:jc w:val="both"/>
              <w:rPr>
                <w:sz w:val="26"/>
                <w:szCs w:val="26"/>
              </w:rPr>
            </w:pPr>
            <w:r w:rsidRPr="00A75B69">
              <w:rPr>
                <w:sz w:val="26"/>
                <w:szCs w:val="26"/>
              </w:rPr>
              <w:t>7...................là nửa cầu nằm ở phía bắc của Xích đạo.</w:t>
            </w:r>
          </w:p>
          <w:p w:rsidR="00D4008B" w:rsidRPr="00A75B69" w:rsidRDefault="00D4008B" w:rsidP="00A75B69">
            <w:pPr>
              <w:spacing w:before="0" w:after="0" w:line="360" w:lineRule="auto"/>
              <w:jc w:val="both"/>
              <w:rPr>
                <w:sz w:val="26"/>
                <w:szCs w:val="26"/>
              </w:rPr>
            </w:pPr>
            <w:r w:rsidRPr="00A75B69">
              <w:rPr>
                <w:sz w:val="26"/>
                <w:szCs w:val="26"/>
              </w:rPr>
              <w:t>8...................là nửa cầu nằm ở phía nam của Xích đạo.</w:t>
            </w:r>
          </w:p>
          <w:p w:rsidR="00D4008B" w:rsidRPr="00A75B69" w:rsidRDefault="00D4008B" w:rsidP="00A75B69">
            <w:pPr>
              <w:spacing w:before="0" w:after="0" w:line="360" w:lineRule="auto"/>
              <w:jc w:val="both"/>
              <w:rPr>
                <w:sz w:val="26"/>
                <w:szCs w:val="26"/>
              </w:rPr>
            </w:pPr>
            <w:r w:rsidRPr="00A75B69">
              <w:rPr>
                <w:sz w:val="26"/>
                <w:szCs w:val="26"/>
              </w:rPr>
              <w:t>9...................của một điểm được xác định là số kinh độ và vĩ độ của điểm đó trên bản đồ hay quả địa cầu.</w:t>
            </w:r>
          </w:p>
        </w:tc>
      </w:tr>
    </w:tbl>
    <w:p w:rsidR="00D4008B" w:rsidRPr="00A75B69" w:rsidRDefault="00D4008B" w:rsidP="00A75B69">
      <w:pPr>
        <w:spacing w:before="0" w:after="0" w:line="288" w:lineRule="auto"/>
        <w:jc w:val="both"/>
        <w:rPr>
          <w:sz w:val="26"/>
          <w:szCs w:val="26"/>
        </w:rPr>
      </w:pPr>
    </w:p>
    <w:p w:rsidR="00D4008B" w:rsidRPr="00A75B69" w:rsidRDefault="00D4008B" w:rsidP="00A75B69">
      <w:pPr>
        <w:spacing w:before="0" w:after="0" w:line="288" w:lineRule="auto"/>
        <w:ind w:firstLine="709"/>
        <w:jc w:val="both"/>
        <w:rPr>
          <w:sz w:val="26"/>
          <w:szCs w:val="26"/>
        </w:rPr>
      </w:pPr>
      <w:r w:rsidRPr="00A75B69">
        <w:rPr>
          <w:b/>
          <w:i/>
          <w:sz w:val="26"/>
          <w:szCs w:val="26"/>
        </w:rPr>
        <w:t>Bài tập 2.</w:t>
      </w:r>
      <w:r w:rsidRPr="00A75B69">
        <w:rPr>
          <w:sz w:val="26"/>
          <w:szCs w:val="26"/>
        </w:rPr>
        <w:t xml:space="preserve"> Tra cứu thông tin, ghi tọa độ các điểm cực Bắc, Nam, Đông, Tây trên phần đất liền của nước ta.</w:t>
      </w:r>
      <w:r w:rsidR="00E4526E" w:rsidRPr="00A75B69">
        <w:rPr>
          <w:sz w:val="26"/>
          <w:szCs w:val="26"/>
        </w:rPr>
        <w:t xml:space="preserve"> </w:t>
      </w:r>
    </w:p>
    <w:p w:rsidR="00DB5371" w:rsidRPr="00CF21A8" w:rsidRDefault="00DB5371" w:rsidP="00DB5371">
      <w:pPr>
        <w:spacing w:before="0" w:after="0" w:line="288" w:lineRule="auto"/>
        <w:jc w:val="both"/>
        <w:rPr>
          <w:b/>
          <w:i/>
          <w:color w:val="001746"/>
          <w:sz w:val="26"/>
          <w:szCs w:val="26"/>
        </w:rPr>
      </w:pPr>
      <w:r w:rsidRPr="00CF21A8">
        <w:rPr>
          <w:rFonts w:eastAsia="Cambria"/>
          <w:b/>
          <w:i/>
          <w:color w:val="001746"/>
          <w:sz w:val="26"/>
          <w:szCs w:val="26"/>
        </w:rPr>
        <w:t xml:space="preserve">Bước 2. </w:t>
      </w:r>
      <w:r w:rsidRPr="00CF21A8">
        <w:rPr>
          <w:b/>
          <w:i/>
          <w:color w:val="001746"/>
          <w:sz w:val="26"/>
          <w:szCs w:val="26"/>
        </w:rPr>
        <w:t xml:space="preserve">Thực hiện </w:t>
      </w:r>
      <w:r w:rsidRPr="00CF21A8">
        <w:rPr>
          <w:b/>
          <w:i/>
          <w:color w:val="001746"/>
          <w:sz w:val="26"/>
          <w:szCs w:val="26"/>
          <w:lang w:val="vi-VN"/>
        </w:rPr>
        <w:t>nhiệm vụ</w:t>
      </w:r>
      <w:r w:rsidRPr="00CF21A8">
        <w:rPr>
          <w:b/>
          <w:i/>
          <w:color w:val="001746"/>
          <w:sz w:val="26"/>
          <w:szCs w:val="26"/>
        </w:rPr>
        <w:t xml:space="preserve"> học tập</w:t>
      </w:r>
    </w:p>
    <w:p w:rsidR="00DB5371" w:rsidRPr="00CF21A8" w:rsidRDefault="00DB5371" w:rsidP="00DB5371">
      <w:pPr>
        <w:spacing w:before="0" w:after="0" w:line="288" w:lineRule="auto"/>
        <w:ind w:firstLine="426"/>
        <w:jc w:val="both"/>
        <w:rPr>
          <w:rFonts w:eastAsia="Cambria"/>
          <w:sz w:val="26"/>
          <w:szCs w:val="26"/>
        </w:rPr>
      </w:pPr>
      <w:r w:rsidRPr="00CF21A8">
        <w:rPr>
          <w:rFonts w:eastAsia="Cambria"/>
          <w:sz w:val="26"/>
          <w:szCs w:val="26"/>
        </w:rPr>
        <w:t>- HS hỏi và đáp ngắn gọn những vấn đế cần tham khảo.</w:t>
      </w:r>
    </w:p>
    <w:p w:rsidR="00DB5371" w:rsidRPr="00CF21A8" w:rsidRDefault="00DB5371" w:rsidP="00DB5371">
      <w:pPr>
        <w:spacing w:before="0" w:after="0" w:line="288" w:lineRule="auto"/>
        <w:jc w:val="both"/>
        <w:rPr>
          <w:rFonts w:eastAsia="Cambria"/>
          <w:b/>
          <w:i/>
          <w:color w:val="001746"/>
          <w:sz w:val="26"/>
          <w:szCs w:val="26"/>
        </w:rPr>
      </w:pPr>
      <w:r w:rsidRPr="00CF21A8">
        <w:rPr>
          <w:rFonts w:eastAsia="Cambria"/>
          <w:b/>
          <w:i/>
          <w:color w:val="001746"/>
          <w:sz w:val="26"/>
          <w:szCs w:val="26"/>
        </w:rPr>
        <w:t xml:space="preserve">Bước 3. Báo cáo, thảo luận </w:t>
      </w:r>
    </w:p>
    <w:p w:rsidR="00DB5371" w:rsidRPr="00CF21A8" w:rsidRDefault="00DB5371" w:rsidP="00DB5371">
      <w:pPr>
        <w:spacing w:before="0" w:after="0" w:line="288" w:lineRule="auto"/>
        <w:ind w:firstLine="426"/>
        <w:jc w:val="both"/>
        <w:rPr>
          <w:rFonts w:eastAsia="Cambria"/>
          <w:sz w:val="26"/>
          <w:szCs w:val="26"/>
        </w:rPr>
      </w:pPr>
      <w:r w:rsidRPr="00CF21A8">
        <w:rPr>
          <w:rFonts w:eastAsia="Cambria"/>
          <w:sz w:val="26"/>
          <w:szCs w:val="26"/>
        </w:rPr>
        <w:t>- GV dặn dò HS tự làm ở nhà tiết sau nhận xét.</w:t>
      </w:r>
    </w:p>
    <w:p w:rsidR="00DB5371" w:rsidRPr="00CF21A8" w:rsidRDefault="00DB5371" w:rsidP="00DB5371">
      <w:pPr>
        <w:spacing w:before="0" w:after="0" w:line="288" w:lineRule="auto"/>
        <w:jc w:val="both"/>
        <w:rPr>
          <w:rFonts w:eastAsia="Cambria"/>
          <w:b/>
          <w:i/>
          <w:color w:val="001746"/>
          <w:sz w:val="26"/>
          <w:szCs w:val="26"/>
        </w:rPr>
      </w:pPr>
      <w:r w:rsidRPr="00CF21A8">
        <w:rPr>
          <w:rFonts w:eastAsia="Cambria"/>
          <w:b/>
          <w:i/>
          <w:color w:val="001746"/>
          <w:sz w:val="26"/>
          <w:szCs w:val="26"/>
        </w:rPr>
        <w:t>Bước 4. Kết luận, nhận định</w:t>
      </w:r>
    </w:p>
    <w:p w:rsidR="00DB5371" w:rsidRPr="00CF21A8" w:rsidRDefault="00DB5371" w:rsidP="00DB5371">
      <w:pPr>
        <w:spacing w:before="0" w:after="0" w:line="288" w:lineRule="auto"/>
        <w:ind w:firstLine="426"/>
        <w:jc w:val="both"/>
        <w:rPr>
          <w:rFonts w:eastAsia="Cambria"/>
          <w:sz w:val="26"/>
          <w:szCs w:val="26"/>
        </w:rPr>
      </w:pPr>
      <w:r w:rsidRPr="00CF21A8">
        <w:rPr>
          <w:rFonts w:eastAsia="Cambria"/>
          <w:sz w:val="26"/>
          <w:szCs w:val="26"/>
        </w:rPr>
        <w:t>- GV nhận xét về các phương án lí giải của HS đưa ra, hướng dẫn HS về nhà tìm hiểu, giờ sau trả lời (báo cáo).</w:t>
      </w:r>
    </w:p>
    <w:p w:rsidR="00DB5371" w:rsidRPr="00CF21A8" w:rsidRDefault="00DB5371" w:rsidP="00DB5371">
      <w:pPr>
        <w:spacing w:before="0" w:after="0" w:line="288" w:lineRule="auto"/>
        <w:rPr>
          <w:b/>
          <w:i/>
          <w:color w:val="FF3300"/>
          <w:sz w:val="26"/>
          <w:szCs w:val="26"/>
          <w:lang w:val="pt-BR"/>
        </w:rPr>
      </w:pPr>
      <w:r w:rsidRPr="00CF21A8">
        <w:rPr>
          <w:b/>
          <w:i/>
          <w:color w:val="FF3300"/>
          <w:sz w:val="26"/>
          <w:szCs w:val="26"/>
          <w:lang w:val="pt-BR"/>
        </w:rPr>
        <w:t>* Sản phẩm hoạt động</w:t>
      </w:r>
    </w:p>
    <w:p w:rsidR="00DB5371" w:rsidRPr="00CF21A8" w:rsidRDefault="00DB5371" w:rsidP="00DB5371">
      <w:pPr>
        <w:spacing w:before="0" w:after="0" w:line="288" w:lineRule="auto"/>
        <w:ind w:firstLine="426"/>
        <w:jc w:val="both"/>
        <w:rPr>
          <w:rFonts w:eastAsia="Cambria"/>
          <w:sz w:val="26"/>
          <w:szCs w:val="26"/>
        </w:rPr>
      </w:pPr>
      <w:r w:rsidRPr="00CF21A8">
        <w:rPr>
          <w:rFonts w:eastAsia="Cambria"/>
          <w:sz w:val="26"/>
          <w:szCs w:val="26"/>
        </w:rPr>
        <w:t>- HS về nhà tự tìm tòi, khám phá, mở rộng kiến thứ, sự hiểu biết của bản thân qua một số trang website, đường link, sách tham khảo...liên quan đến nội dung, yêu cầu của GV.</w:t>
      </w:r>
    </w:p>
    <w:p w:rsidR="00DB5371" w:rsidRPr="00CF21A8" w:rsidRDefault="00DB5371" w:rsidP="00DB5371">
      <w:pPr>
        <w:spacing w:before="0" w:after="0" w:line="288" w:lineRule="auto"/>
        <w:jc w:val="center"/>
        <w:rPr>
          <w:b/>
          <w:sz w:val="26"/>
          <w:szCs w:val="26"/>
        </w:rPr>
      </w:pPr>
      <w:r w:rsidRPr="00CF21A8">
        <w:rPr>
          <w:b/>
          <w:sz w:val="26"/>
          <w:szCs w:val="26"/>
        </w:rPr>
        <w:t>------------------------------------------------------</w:t>
      </w:r>
    </w:p>
    <w:p w:rsidR="00DB5371" w:rsidRPr="00CF21A8" w:rsidRDefault="00DB5371" w:rsidP="00DB5371">
      <w:pPr>
        <w:spacing w:before="0" w:after="0" w:line="288" w:lineRule="auto"/>
        <w:rPr>
          <w:color w:val="auto"/>
          <w:sz w:val="26"/>
          <w:szCs w:val="26"/>
        </w:rPr>
      </w:pPr>
    </w:p>
    <w:p w:rsidR="00DB5371" w:rsidRPr="00CF21A8" w:rsidRDefault="00DB5371" w:rsidP="00DB5371">
      <w:pPr>
        <w:spacing w:before="0" w:after="0" w:line="288" w:lineRule="auto"/>
        <w:rPr>
          <w:sz w:val="26"/>
          <w:szCs w:val="26"/>
        </w:rPr>
      </w:pPr>
    </w:p>
    <w:sectPr w:rsidR="00DB5371" w:rsidRPr="00CF21A8" w:rsidSect="00467512">
      <w:pgSz w:w="11906" w:h="16838" w:code="9"/>
      <w:pgMar w:top="851" w:right="851" w:bottom="851" w:left="1418" w:header="340" w:footer="340" w:gutter="113"/>
      <w:cols w:space="708"/>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0558" w:rsidRDefault="00B50558" w:rsidP="00467512">
      <w:pPr>
        <w:spacing w:before="0" w:after="0"/>
      </w:pPr>
      <w:r>
        <w:separator/>
      </w:r>
    </w:p>
  </w:endnote>
  <w:endnote w:type="continuationSeparator" w:id="1">
    <w:p w:rsidR="00B50558" w:rsidRDefault="00B50558" w:rsidP="00467512">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Noto Sans Symbols">
    <w:altName w:val="Calibri"/>
    <w:charset w:val="00"/>
    <w:family w:val="auto"/>
    <w:pitch w:val="default"/>
    <w:sig w:usb0="00000000" w:usb1="00000000" w:usb2="00000000" w:usb3="00000000" w:csb0="00000000"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ngsana New">
    <w:panose1 w:val="02020603050405020304"/>
    <w:charset w:val="00"/>
    <w:family w:val="roman"/>
    <w:pitch w:val="variable"/>
    <w:sig w:usb0="81000003" w:usb1="00000000" w:usb2="00000000" w:usb3="00000000" w:csb0="00010001" w:csb1="00000000"/>
  </w:font>
  <w:font w:name="VNI-Times">
    <w:panose1 w:val="00000000000000000000"/>
    <w:charset w:val="00"/>
    <w:family w:val="auto"/>
    <w:pitch w:val="variable"/>
    <w:sig w:usb0="00000007" w:usb1="00000000" w:usb2="00000000" w:usb3="00000000" w:csb0="00000013" w:csb1="00000000"/>
  </w:font>
  <w:font w:name="Tahoma">
    <w:panose1 w:val="020B0604030504040204"/>
    <w:charset w:val="00"/>
    <w:family w:val="swiss"/>
    <w:pitch w:val="variable"/>
    <w:sig w:usb0="2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20002A87" w:usb1="80000000" w:usb2="00000008" w:usb3="00000000" w:csb0="000001FF" w:csb1="00000000"/>
  </w:font>
  <w:font w:name="Calibri Light">
    <w:altName w:val="Arial"/>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0558" w:rsidRDefault="00B50558" w:rsidP="00467512">
      <w:pPr>
        <w:spacing w:before="0" w:after="0"/>
      </w:pPr>
      <w:r>
        <w:separator/>
      </w:r>
    </w:p>
  </w:footnote>
  <w:footnote w:type="continuationSeparator" w:id="1">
    <w:p w:rsidR="00B50558" w:rsidRDefault="00B50558" w:rsidP="00467512">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B0EBB"/>
    <w:multiLevelType w:val="multilevel"/>
    <w:tmpl w:val="9880DEF0"/>
    <w:lvl w:ilvl="0">
      <w:start w:val="1"/>
      <w:numFmt w:val="decimal"/>
      <w:lvlText w:val="%1."/>
      <w:lvlJc w:val="left"/>
      <w:pPr>
        <w:ind w:left="1004" w:hanging="360"/>
      </w:pPr>
    </w:lvl>
    <w:lvl w:ilvl="1">
      <w:start w:val="1"/>
      <w:numFmt w:val="lowerLetter"/>
      <w:lvlText w:val="%2."/>
      <w:lvlJc w:val="left"/>
      <w:pPr>
        <w:ind w:left="1724" w:hanging="360"/>
      </w:pPr>
    </w:lvl>
    <w:lvl w:ilvl="2">
      <w:start w:val="1"/>
      <w:numFmt w:val="lowerRoman"/>
      <w:lvlText w:val="%3."/>
      <w:lvlJc w:val="right"/>
      <w:pPr>
        <w:ind w:left="2444" w:hanging="180"/>
      </w:pPr>
    </w:lvl>
    <w:lvl w:ilvl="3">
      <w:start w:val="1"/>
      <w:numFmt w:val="decimal"/>
      <w:lvlText w:val="%4."/>
      <w:lvlJc w:val="left"/>
      <w:pPr>
        <w:ind w:left="3164" w:hanging="360"/>
      </w:pPr>
    </w:lvl>
    <w:lvl w:ilvl="4">
      <w:start w:val="1"/>
      <w:numFmt w:val="lowerLetter"/>
      <w:lvlText w:val="%5."/>
      <w:lvlJc w:val="left"/>
      <w:pPr>
        <w:ind w:left="3884" w:hanging="360"/>
      </w:pPr>
    </w:lvl>
    <w:lvl w:ilvl="5">
      <w:start w:val="1"/>
      <w:numFmt w:val="lowerRoman"/>
      <w:lvlText w:val="%6."/>
      <w:lvlJc w:val="right"/>
      <w:pPr>
        <w:ind w:left="4604" w:hanging="180"/>
      </w:pPr>
    </w:lvl>
    <w:lvl w:ilvl="6">
      <w:start w:val="1"/>
      <w:numFmt w:val="decimal"/>
      <w:lvlText w:val="%7."/>
      <w:lvlJc w:val="left"/>
      <w:pPr>
        <w:ind w:left="5324" w:hanging="360"/>
      </w:pPr>
    </w:lvl>
    <w:lvl w:ilvl="7">
      <w:start w:val="1"/>
      <w:numFmt w:val="lowerLetter"/>
      <w:lvlText w:val="%8."/>
      <w:lvlJc w:val="left"/>
      <w:pPr>
        <w:ind w:left="6044" w:hanging="360"/>
      </w:pPr>
    </w:lvl>
    <w:lvl w:ilvl="8">
      <w:start w:val="1"/>
      <w:numFmt w:val="lowerRoman"/>
      <w:lvlText w:val="%9."/>
      <w:lvlJc w:val="right"/>
      <w:pPr>
        <w:ind w:left="6764" w:hanging="180"/>
      </w:pPr>
    </w:lvl>
  </w:abstractNum>
  <w:abstractNum w:abstractNumId="1">
    <w:nsid w:val="160B486E"/>
    <w:multiLevelType w:val="multilevel"/>
    <w:tmpl w:val="C742D8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nsid w:val="1E985E3B"/>
    <w:multiLevelType w:val="hybridMultilevel"/>
    <w:tmpl w:val="2FA08A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0A2F26"/>
    <w:multiLevelType w:val="multilevel"/>
    <w:tmpl w:val="0AC2F2A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nsid w:val="33BF71BE"/>
    <w:multiLevelType w:val="multilevel"/>
    <w:tmpl w:val="C074C0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nsid w:val="449253AA"/>
    <w:multiLevelType w:val="multilevel"/>
    <w:tmpl w:val="BFD60FA0"/>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6F172163"/>
    <w:multiLevelType w:val="multilevel"/>
    <w:tmpl w:val="FD86A1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7211571B"/>
    <w:multiLevelType w:val="hybridMultilevel"/>
    <w:tmpl w:val="BA7CADC4"/>
    <w:lvl w:ilvl="0" w:tplc="524490E0">
      <w:start w:val="2"/>
      <w:numFmt w:val="bullet"/>
      <w:lvlText w:val="-"/>
      <w:lvlJc w:val="left"/>
      <w:pPr>
        <w:ind w:left="936" w:hanging="360"/>
      </w:pPr>
      <w:rPr>
        <w:rFonts w:ascii="Times New Roman" w:eastAsia="Times New Roman" w:hAnsi="Times New Roman" w:cs="Times New Roman" w:hint="default"/>
      </w:rPr>
    </w:lvl>
    <w:lvl w:ilvl="1" w:tplc="04090003">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8">
    <w:nsid w:val="79A05203"/>
    <w:multiLevelType w:val="hybridMultilevel"/>
    <w:tmpl w:val="7EB2E89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CEA75EC"/>
    <w:multiLevelType w:val="multilevel"/>
    <w:tmpl w:val="60644854"/>
    <w:lvl w:ilvl="0">
      <w:start w:val="3"/>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7"/>
  </w:num>
  <w:num w:numId="3">
    <w:abstractNumId w:val="2"/>
  </w:num>
  <w:num w:numId="4">
    <w:abstractNumId w:val="8"/>
  </w:num>
  <w:num w:numId="5">
    <w:abstractNumId w:val="3"/>
  </w:num>
  <w:num w:numId="6">
    <w:abstractNumId w:val="9"/>
  </w:num>
  <w:num w:numId="7">
    <w:abstractNumId w:val="5"/>
  </w:num>
  <w:num w:numId="8">
    <w:abstractNumId w:val="1"/>
  </w:num>
  <w:num w:numId="9">
    <w:abstractNumId w:val="4"/>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20"/>
  <w:drawingGridHorizontalSpacing w:val="140"/>
  <w:displayHorizontalDrawingGridEvery w:val="2"/>
  <w:characterSpacingControl w:val="doNotCompress"/>
  <w:footnotePr>
    <w:footnote w:id="0"/>
    <w:footnote w:id="1"/>
  </w:footnotePr>
  <w:endnotePr>
    <w:endnote w:id="0"/>
    <w:endnote w:id="1"/>
  </w:endnotePr>
  <w:compat/>
  <w:rsids>
    <w:rsidRoot w:val="00165BA4"/>
    <w:rsid w:val="00007C41"/>
    <w:rsid w:val="00025BAB"/>
    <w:rsid w:val="00040669"/>
    <w:rsid w:val="00066FF7"/>
    <w:rsid w:val="00080077"/>
    <w:rsid w:val="000C7C1F"/>
    <w:rsid w:val="000D1FA1"/>
    <w:rsid w:val="001422D3"/>
    <w:rsid w:val="001601CE"/>
    <w:rsid w:val="00165BA4"/>
    <w:rsid w:val="00171BF7"/>
    <w:rsid w:val="001809B6"/>
    <w:rsid w:val="001852B9"/>
    <w:rsid w:val="001A475D"/>
    <w:rsid w:val="001C1211"/>
    <w:rsid w:val="001F00A1"/>
    <w:rsid w:val="00221F43"/>
    <w:rsid w:val="0022769F"/>
    <w:rsid w:val="00237D36"/>
    <w:rsid w:val="00253535"/>
    <w:rsid w:val="002B07F6"/>
    <w:rsid w:val="002B3A84"/>
    <w:rsid w:val="002F0393"/>
    <w:rsid w:val="00310B7A"/>
    <w:rsid w:val="00326830"/>
    <w:rsid w:val="003528BB"/>
    <w:rsid w:val="0035704A"/>
    <w:rsid w:val="00391184"/>
    <w:rsid w:val="003A733C"/>
    <w:rsid w:val="003D1004"/>
    <w:rsid w:val="003D4256"/>
    <w:rsid w:val="00411D9D"/>
    <w:rsid w:val="00430ADD"/>
    <w:rsid w:val="00467512"/>
    <w:rsid w:val="00487BD3"/>
    <w:rsid w:val="0049275A"/>
    <w:rsid w:val="004D47ED"/>
    <w:rsid w:val="004E1B83"/>
    <w:rsid w:val="004E2636"/>
    <w:rsid w:val="004E4030"/>
    <w:rsid w:val="004F79C4"/>
    <w:rsid w:val="0052031C"/>
    <w:rsid w:val="0054093B"/>
    <w:rsid w:val="00547EF0"/>
    <w:rsid w:val="005546B6"/>
    <w:rsid w:val="0058352C"/>
    <w:rsid w:val="005D5353"/>
    <w:rsid w:val="006227E3"/>
    <w:rsid w:val="00630A46"/>
    <w:rsid w:val="006719E5"/>
    <w:rsid w:val="006938B4"/>
    <w:rsid w:val="006C09C3"/>
    <w:rsid w:val="006E6EAF"/>
    <w:rsid w:val="006F3DE8"/>
    <w:rsid w:val="007178DC"/>
    <w:rsid w:val="007540A5"/>
    <w:rsid w:val="007B696C"/>
    <w:rsid w:val="007C27EF"/>
    <w:rsid w:val="007E0DA1"/>
    <w:rsid w:val="00805004"/>
    <w:rsid w:val="00884365"/>
    <w:rsid w:val="008A223A"/>
    <w:rsid w:val="008B5C15"/>
    <w:rsid w:val="008F2A7D"/>
    <w:rsid w:val="0092490A"/>
    <w:rsid w:val="00931DA8"/>
    <w:rsid w:val="00936587"/>
    <w:rsid w:val="00966A05"/>
    <w:rsid w:val="0098342B"/>
    <w:rsid w:val="0099327A"/>
    <w:rsid w:val="009D182B"/>
    <w:rsid w:val="009E398E"/>
    <w:rsid w:val="009E50D1"/>
    <w:rsid w:val="00A65E2B"/>
    <w:rsid w:val="00A71D47"/>
    <w:rsid w:val="00A73857"/>
    <w:rsid w:val="00A75B69"/>
    <w:rsid w:val="00AD78FC"/>
    <w:rsid w:val="00B37AB9"/>
    <w:rsid w:val="00B50558"/>
    <w:rsid w:val="00B62C97"/>
    <w:rsid w:val="00B72F79"/>
    <w:rsid w:val="00B9659F"/>
    <w:rsid w:val="00BB41AC"/>
    <w:rsid w:val="00BE05E9"/>
    <w:rsid w:val="00BF02F4"/>
    <w:rsid w:val="00C204AE"/>
    <w:rsid w:val="00C925AD"/>
    <w:rsid w:val="00C9338D"/>
    <w:rsid w:val="00CD7195"/>
    <w:rsid w:val="00CE3FB5"/>
    <w:rsid w:val="00D4008B"/>
    <w:rsid w:val="00D65199"/>
    <w:rsid w:val="00D74769"/>
    <w:rsid w:val="00DB5371"/>
    <w:rsid w:val="00DF24D7"/>
    <w:rsid w:val="00DF2D73"/>
    <w:rsid w:val="00E01446"/>
    <w:rsid w:val="00E439F2"/>
    <w:rsid w:val="00E4526E"/>
    <w:rsid w:val="00E66FCE"/>
    <w:rsid w:val="00ED2DB6"/>
    <w:rsid w:val="00EE0F4F"/>
    <w:rsid w:val="00EE1944"/>
    <w:rsid w:val="00F30EF1"/>
    <w:rsid w:val="00F40C40"/>
    <w:rsid w:val="00F6167F"/>
    <w:rsid w:val="00F6387B"/>
    <w:rsid w:val="00F73F60"/>
    <w:rsid w:val="00FA6CE3"/>
    <w:rsid w:val="00FC5F76"/>
    <w:rsid w:val="00FE6E4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 w:type="paragraph" w:styleId="Header">
    <w:name w:val="header"/>
    <w:basedOn w:val="Normal"/>
    <w:link w:val="HeaderChar"/>
    <w:rsid w:val="00467512"/>
    <w:pPr>
      <w:tabs>
        <w:tab w:val="center" w:pos="4680"/>
        <w:tab w:val="right" w:pos="9360"/>
      </w:tabs>
      <w:spacing w:before="0" w:after="0"/>
    </w:pPr>
  </w:style>
  <w:style w:type="character" w:customStyle="1" w:styleId="HeaderChar">
    <w:name w:val="Header Char"/>
    <w:basedOn w:val="DefaultParagraphFont"/>
    <w:link w:val="Header"/>
    <w:rsid w:val="00467512"/>
    <w:rPr>
      <w:rFonts w:eastAsiaTheme="minorHAnsi"/>
      <w:color w:val="000000"/>
      <w:sz w:val="28"/>
      <w:szCs w:val="18"/>
    </w:rPr>
  </w:style>
  <w:style w:type="paragraph" w:styleId="Footer">
    <w:name w:val="footer"/>
    <w:basedOn w:val="Normal"/>
    <w:link w:val="FooterChar"/>
    <w:rsid w:val="00467512"/>
    <w:pPr>
      <w:tabs>
        <w:tab w:val="center" w:pos="4680"/>
        <w:tab w:val="right" w:pos="9360"/>
      </w:tabs>
      <w:spacing w:before="0" w:after="0"/>
    </w:pPr>
  </w:style>
  <w:style w:type="character" w:customStyle="1" w:styleId="FooterChar">
    <w:name w:val="Footer Char"/>
    <w:basedOn w:val="DefaultParagraphFont"/>
    <w:link w:val="Footer"/>
    <w:rsid w:val="00467512"/>
    <w:rPr>
      <w:rFonts w:eastAsiaTheme="minorHAnsi"/>
      <w:color w:val="000000"/>
      <w:sz w:val="2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A475D"/>
    <w:pPr>
      <w:spacing w:before="0" w:after="0"/>
      <w:ind w:left="720"/>
      <w:contextualSpacing/>
    </w:pPr>
    <w:rPr>
      <w:rFonts w:eastAsia="Times New Roman" w:cs="Angsana New"/>
      <w:color w:val="auto"/>
      <w:sz w:val="24"/>
      <w:szCs w:val="30"/>
      <w:lang w:val="vi-VN" w:eastAsia="vi-VN" w:bidi="th-TH"/>
    </w:rPr>
  </w:style>
  <w:style w:type="paragraph" w:styleId="BodyText3">
    <w:name w:val="Body Text 3"/>
    <w:basedOn w:val="Normal"/>
    <w:link w:val="BodyText3Char"/>
    <w:rsid w:val="006E6EAF"/>
    <w:pPr>
      <w:spacing w:before="0" w:after="0"/>
    </w:pPr>
    <w:rPr>
      <w:rFonts w:ascii="VNI-Times" w:eastAsia="Times New Roman" w:hAnsi="VNI-Times" w:cs="VNI-Times"/>
      <w:color w:val="auto"/>
      <w:sz w:val="26"/>
      <w:szCs w:val="26"/>
    </w:rPr>
  </w:style>
  <w:style w:type="character" w:customStyle="1" w:styleId="BodyText3Char">
    <w:name w:val="Body Text 3 Char"/>
    <w:basedOn w:val="DefaultParagraphFont"/>
    <w:link w:val="BodyText3"/>
    <w:rsid w:val="006E6EAF"/>
    <w:rPr>
      <w:rFonts w:ascii="VNI-Times" w:hAnsi="VNI-Times" w:cs="VNI-Times"/>
      <w:sz w:val="26"/>
      <w:szCs w:val="26"/>
    </w:rPr>
  </w:style>
  <w:style w:type="paragraph" w:styleId="BalloonText">
    <w:name w:val="Balloon Text"/>
    <w:basedOn w:val="Normal"/>
    <w:link w:val="BalloonTextChar"/>
    <w:rsid w:val="007C27EF"/>
    <w:pPr>
      <w:spacing w:before="0" w:after="0"/>
    </w:pPr>
    <w:rPr>
      <w:rFonts w:ascii="Tahoma" w:hAnsi="Tahoma" w:cs="Tahoma"/>
      <w:sz w:val="16"/>
      <w:szCs w:val="16"/>
    </w:rPr>
  </w:style>
  <w:style w:type="character" w:customStyle="1" w:styleId="BalloonTextChar">
    <w:name w:val="Balloon Text Char"/>
    <w:basedOn w:val="DefaultParagraphFont"/>
    <w:link w:val="BalloonText"/>
    <w:rsid w:val="007C27EF"/>
    <w:rPr>
      <w:rFonts w:ascii="Tahoma" w:eastAsiaTheme="minorHAnsi" w:hAnsi="Tahoma" w:cs="Tahoma"/>
      <w:color w:val="000000"/>
      <w:sz w:val="16"/>
      <w:szCs w:val="16"/>
    </w:rPr>
  </w:style>
  <w:style w:type="character" w:customStyle="1" w:styleId="4-BangChar">
    <w:name w:val="4-Bang Char"/>
    <w:link w:val="4-Bang"/>
    <w:qFormat/>
    <w:rsid w:val="001F00A1"/>
    <w:rPr>
      <w:rFonts w:eastAsia="Calibri"/>
      <w:szCs w:val="26"/>
    </w:rPr>
  </w:style>
  <w:style w:type="paragraph" w:customStyle="1" w:styleId="4-Bang">
    <w:name w:val="4-Bang"/>
    <w:basedOn w:val="Normal"/>
    <w:link w:val="4-BangChar"/>
    <w:qFormat/>
    <w:rsid w:val="001F00A1"/>
    <w:pPr>
      <w:widowControl w:val="0"/>
      <w:spacing w:before="40" w:after="40" w:line="276" w:lineRule="auto"/>
      <w:jc w:val="both"/>
    </w:pPr>
    <w:rPr>
      <w:rFonts w:eastAsia="Calibri"/>
      <w:color w:val="auto"/>
      <w:sz w:val="20"/>
      <w:szCs w:val="26"/>
    </w:rPr>
  </w:style>
</w:styles>
</file>

<file path=word/webSettings.xml><?xml version="1.0" encoding="utf-8"?>
<w:webSettings xmlns:r="http://schemas.openxmlformats.org/officeDocument/2006/relationships" xmlns:w="http://schemas.openxmlformats.org/wordprocessingml/2006/main">
  <w:divs>
    <w:div w:id="304430345">
      <w:bodyDiv w:val="1"/>
      <w:marLeft w:val="0"/>
      <w:marRight w:val="0"/>
      <w:marTop w:val="0"/>
      <w:marBottom w:val="0"/>
      <w:divBdr>
        <w:top w:val="none" w:sz="0" w:space="0" w:color="auto"/>
        <w:left w:val="none" w:sz="0" w:space="0" w:color="auto"/>
        <w:bottom w:val="none" w:sz="0" w:space="0" w:color="auto"/>
        <w:right w:val="none" w:sz="0" w:space="0" w:color="auto"/>
      </w:divBdr>
    </w:div>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Office_PowerPoint_Slide1.sldx"/><Relationship Id="rId13" Type="http://schemas.openxmlformats.org/officeDocument/2006/relationships/image" Target="media/image6.png"/><Relationship Id="rId18" Type="http://schemas.openxmlformats.org/officeDocument/2006/relationships/image" Target="media/image11.jpeg"/><Relationship Id="rId3" Type="http://schemas.openxmlformats.org/officeDocument/2006/relationships/settings" Target="settings.xml"/><Relationship Id="rId34" Type="http://schemas.microsoft.com/office/2007/relationships/stylesWithEffects" Target="stylesWithEffects.xml"/><Relationship Id="rId7" Type="http://schemas.openxmlformats.org/officeDocument/2006/relationships/image" Target="media/image1.emf"/><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249</TotalTime>
  <Pages>8</Pages>
  <Words>1608</Words>
  <Characters>9170</Characters>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2020-11-15T14:43:00Z</dcterms:created>
  <dcterms:modified xsi:type="dcterms:W3CDTF">2022-08-05T14:04:00Z</dcterms:modified>
</cp:coreProperties>
</file>