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1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120ECE" w:rsidRPr="00A2000A" w:rsidTr="00411874">
        <w:tc>
          <w:tcPr>
            <w:tcW w:w="4253" w:type="dxa"/>
          </w:tcPr>
          <w:p w:rsidR="00120ECE" w:rsidRPr="00A2000A" w:rsidRDefault="00120ECE" w:rsidP="00411874">
            <w:pPr>
              <w:spacing w:line="259" w:lineRule="auto"/>
              <w:jc w:val="center"/>
              <w:rPr>
                <w:rFonts w:ascii="Times New Roman" w:eastAsia="Arial" w:hAnsi="Times New Roman" w:cs="Times New Roman"/>
                <w:color w:val="000000"/>
                <w:szCs w:val="26"/>
              </w:rPr>
            </w:pPr>
            <w:r w:rsidRPr="00A2000A">
              <w:rPr>
                <w:rFonts w:ascii="Times New Roman" w:eastAsia="Arial" w:hAnsi="Times New Roman" w:cs="Times New Roman"/>
                <w:color w:val="000000"/>
                <w:szCs w:val="26"/>
              </w:rPr>
              <w:t>UBND HUYỆN BAVÌ</w:t>
            </w:r>
          </w:p>
          <w:p w:rsidR="00120ECE" w:rsidRPr="00A2000A" w:rsidRDefault="00120ECE" w:rsidP="00411874">
            <w:pPr>
              <w:spacing w:line="259" w:lineRule="auto"/>
              <w:jc w:val="center"/>
              <w:rPr>
                <w:rFonts w:ascii="Times New Roman" w:eastAsia="Arial" w:hAnsi="Times New Roman" w:cs="Times New Roman"/>
                <w:b/>
                <w:color w:val="000000"/>
                <w:szCs w:val="26"/>
              </w:rPr>
            </w:pPr>
            <w:r w:rsidRPr="00A2000A">
              <w:rPr>
                <w:rFonts w:ascii="Times New Roman" w:eastAsia="Arial" w:hAnsi="Times New Roman" w:cs="Times New Roman"/>
                <w:b/>
                <w:noProof/>
                <w:color w:val="000000"/>
                <w:szCs w:val="26"/>
              </w:rPr>
              <mc:AlternateContent>
                <mc:Choice Requires="wps">
                  <w:drawing>
                    <wp:anchor distT="0" distB="0" distL="114300" distR="114300" simplePos="0" relativeHeight="251678720" behindDoc="0" locked="0" layoutInCell="1" allowOverlap="1" wp14:anchorId="5DB00C52" wp14:editId="45D58612">
                      <wp:simplePos x="0" y="0"/>
                      <wp:positionH relativeFrom="column">
                        <wp:posOffset>751205</wp:posOffset>
                      </wp:positionH>
                      <wp:positionV relativeFrom="paragraph">
                        <wp:posOffset>222250</wp:posOffset>
                      </wp:positionV>
                      <wp:extent cx="979715" cy="0"/>
                      <wp:effectExtent l="0" t="0" r="30480" b="19050"/>
                      <wp:wrapNone/>
                      <wp:docPr id="6" name="Straight Connector 6"/>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196B34D" id="Straight Connector 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"/>
                  </w:pict>
                </mc:Fallback>
              </mc:AlternateContent>
            </w:r>
            <w:r w:rsidRPr="00A2000A">
              <w:rPr>
                <w:rFonts w:ascii="Times New Roman" w:eastAsia="Arial" w:hAnsi="Times New Roman" w:cs="Times New Roman"/>
                <w:b/>
                <w:color w:val="000000"/>
                <w:szCs w:val="26"/>
              </w:rPr>
              <w:t>TRƯỜNG THCS PHÚ ĐÔNG</w:t>
            </w:r>
          </w:p>
        </w:tc>
        <w:tc>
          <w:tcPr>
            <w:tcW w:w="5924" w:type="dxa"/>
          </w:tcPr>
          <w:p w:rsidR="00120ECE" w:rsidRPr="00A2000A" w:rsidRDefault="00120ECE" w:rsidP="00411874">
            <w:pPr>
              <w:spacing w:line="259" w:lineRule="auto"/>
              <w:jc w:val="center"/>
              <w:rPr>
                <w:rFonts w:ascii="Times New Roman" w:eastAsia="Arial" w:hAnsi="Times New Roman" w:cs="Times New Roman"/>
                <w:b/>
                <w:color w:val="000000"/>
                <w:szCs w:val="26"/>
              </w:rPr>
            </w:pPr>
            <w:r w:rsidRPr="00A2000A">
              <w:rPr>
                <w:rFonts w:ascii="Times New Roman" w:eastAsia="Arial" w:hAnsi="Times New Roman" w:cs="Times New Roman"/>
                <w:b/>
                <w:color w:val="000000"/>
                <w:szCs w:val="26"/>
              </w:rPr>
              <w:t xml:space="preserve">  CỘNG HÒA XÃ HỘI CHỦ NGHĨA VIỆT NAM</w:t>
            </w:r>
          </w:p>
          <w:p w:rsidR="00120ECE" w:rsidRPr="00A2000A" w:rsidRDefault="00120ECE" w:rsidP="00411874">
            <w:pPr>
              <w:spacing w:line="259" w:lineRule="auto"/>
              <w:jc w:val="center"/>
              <w:rPr>
                <w:rFonts w:ascii="Times New Roman" w:eastAsia="Arial" w:hAnsi="Times New Roman" w:cs="Times New Roman"/>
                <w:b/>
                <w:color w:val="000000"/>
                <w:sz w:val="28"/>
                <w:szCs w:val="28"/>
              </w:rPr>
            </w:pPr>
            <w:r w:rsidRPr="00A2000A">
              <w:rPr>
                <w:rFonts w:ascii="Times New Roman" w:eastAsia="Arial" w:hAnsi="Times New Roman" w:cs="Times New Roman"/>
                <w:b/>
                <w:color w:val="000000"/>
                <w:sz w:val="28"/>
                <w:szCs w:val="28"/>
              </w:rPr>
              <w:t>Độc lập - Tự do - Hạnh phúc</w:t>
            </w:r>
          </w:p>
          <w:p w:rsidR="00120ECE" w:rsidRPr="00A2000A" w:rsidRDefault="00120ECE" w:rsidP="00411874">
            <w:pPr>
              <w:spacing w:line="259" w:lineRule="auto"/>
              <w:jc w:val="center"/>
              <w:rPr>
                <w:rFonts w:ascii="Times New Roman" w:eastAsia="Arial" w:hAnsi="Times New Roman" w:cs="Times New Roman"/>
                <w:b/>
                <w:color w:val="000000"/>
                <w:szCs w:val="26"/>
              </w:rPr>
            </w:pPr>
            <w:r w:rsidRPr="00A2000A">
              <w:rPr>
                <w:rFonts w:ascii="Times New Roman" w:eastAsia="Arial" w:hAnsi="Times New Roman" w:cs="Times New Roman"/>
                <w:b/>
                <w:noProof/>
                <w:color w:val="000000"/>
                <w:szCs w:val="26"/>
              </w:rPr>
              <mc:AlternateContent>
                <mc:Choice Requires="wps">
                  <w:drawing>
                    <wp:anchor distT="0" distB="0" distL="114300" distR="114300" simplePos="0" relativeHeight="251677696" behindDoc="0" locked="0" layoutInCell="1" allowOverlap="1" wp14:anchorId="2B854A0A" wp14:editId="337631E2">
                      <wp:simplePos x="0" y="0"/>
                      <wp:positionH relativeFrom="column">
                        <wp:posOffset>855980</wp:posOffset>
                      </wp:positionH>
                      <wp:positionV relativeFrom="paragraph">
                        <wp:posOffset>27305</wp:posOffset>
                      </wp:positionV>
                      <wp:extent cx="19526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2CEFACA" id="Straight Connector 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"/>
                  </w:pict>
                </mc:Fallback>
              </mc:AlternateContent>
            </w:r>
          </w:p>
        </w:tc>
      </w:tr>
    </w:tbl>
    <w:p w:rsidR="00120ECE" w:rsidRPr="00A2000A" w:rsidRDefault="00120ECE" w:rsidP="00120ECE">
      <w:pPr>
        <w:spacing w:after="0" w:line="240" w:lineRule="auto"/>
        <w:rPr>
          <w:rFonts w:ascii="Times New Roman" w:eastAsia="Arial" w:hAnsi="Times New Roman" w:cs="Times New Roman"/>
          <w:b/>
          <w:color w:val="000000"/>
          <w:sz w:val="26"/>
          <w:szCs w:val="26"/>
        </w:rPr>
      </w:pPr>
    </w:p>
    <w:p w:rsidR="00120ECE" w:rsidRPr="00A2000A" w:rsidRDefault="00120ECE" w:rsidP="00120ECE">
      <w:pPr>
        <w:spacing w:after="0" w:line="240" w:lineRule="auto"/>
        <w:jc w:val="center"/>
        <w:rPr>
          <w:rFonts w:ascii="Times New Roman" w:eastAsia="Arial" w:hAnsi="Times New Roman" w:cs="Times New Roman"/>
          <w:b/>
          <w:color w:val="000000"/>
          <w:sz w:val="26"/>
          <w:szCs w:val="26"/>
        </w:rPr>
      </w:pPr>
      <w:r w:rsidRPr="00A2000A">
        <w:rPr>
          <w:rFonts w:ascii="Times New Roman" w:eastAsia="Arial" w:hAnsi="Times New Roman" w:cs="Times New Roman"/>
          <w:b/>
          <w:color w:val="000000"/>
          <w:sz w:val="26"/>
          <w:szCs w:val="26"/>
        </w:rPr>
        <w:t xml:space="preserve">DUYỆT ĐỀ KIỂM TRA </w:t>
      </w:r>
      <w:r w:rsidRPr="00A2000A">
        <w:rPr>
          <w:rFonts w:ascii="Times New Roman" w:eastAsia="Arial" w:hAnsi="Times New Roman" w:cs="Times New Roman"/>
          <w:b/>
          <w:color w:val="000000"/>
          <w:sz w:val="26"/>
          <w:szCs w:val="26"/>
          <w:lang w:val="vi-VN"/>
        </w:rPr>
        <w:t xml:space="preserve">GIỮA </w:t>
      </w:r>
      <w:r w:rsidRPr="00A2000A">
        <w:rPr>
          <w:rFonts w:ascii="Times New Roman" w:eastAsia="Arial" w:hAnsi="Times New Roman" w:cs="Times New Roman"/>
          <w:b/>
          <w:color w:val="000000"/>
          <w:sz w:val="26"/>
          <w:szCs w:val="26"/>
        </w:rPr>
        <w:t>KÌ I</w:t>
      </w:r>
      <w:r w:rsidRPr="00A2000A">
        <w:rPr>
          <w:rFonts w:ascii="Times New Roman" w:eastAsia="Arial" w:hAnsi="Times New Roman" w:cs="Times New Roman"/>
          <w:b/>
          <w:color w:val="000000"/>
          <w:sz w:val="26"/>
          <w:szCs w:val="26"/>
          <w:lang w:val="vi-VN"/>
        </w:rPr>
        <w:t>I</w:t>
      </w:r>
      <w:r w:rsidRPr="00A2000A">
        <w:rPr>
          <w:rFonts w:ascii="Times New Roman" w:eastAsia="Arial" w:hAnsi="Times New Roman" w:cs="Times New Roman"/>
          <w:b/>
          <w:color w:val="000000"/>
          <w:sz w:val="26"/>
          <w:szCs w:val="26"/>
        </w:rPr>
        <w:t xml:space="preserve"> - NĂM HỌC 2023-2024</w:t>
      </w:r>
    </w:p>
    <w:p w:rsidR="00120ECE" w:rsidRPr="00A2000A" w:rsidRDefault="00120ECE" w:rsidP="00120ECE">
      <w:pPr>
        <w:spacing w:after="0" w:line="240" w:lineRule="auto"/>
        <w:jc w:val="center"/>
        <w:rPr>
          <w:rFonts w:ascii="Times New Roman" w:eastAsia="Arial" w:hAnsi="Times New Roman" w:cs="Times New Roman"/>
          <w:b/>
          <w:color w:val="000000"/>
          <w:sz w:val="26"/>
          <w:szCs w:val="26"/>
          <w:lang w:val="vi-VN"/>
        </w:rPr>
      </w:pPr>
      <w:r w:rsidRPr="00A2000A">
        <w:rPr>
          <w:rFonts w:ascii="Times New Roman" w:eastAsia="Arial" w:hAnsi="Times New Roman" w:cs="Times New Roman"/>
          <w:b/>
          <w:color w:val="000000"/>
          <w:sz w:val="26"/>
          <w:szCs w:val="26"/>
        </w:rPr>
        <w:t xml:space="preserve">Môn: </w:t>
      </w:r>
      <w:r w:rsidRPr="00A2000A">
        <w:rPr>
          <w:rFonts w:ascii="Times New Roman" w:eastAsia="Arial" w:hAnsi="Times New Roman" w:cs="Times New Roman"/>
          <w:b/>
          <w:color w:val="000000"/>
          <w:sz w:val="26"/>
          <w:szCs w:val="26"/>
          <w:lang w:val="vi-VN"/>
        </w:rPr>
        <w:t>Công nghệ 8</w:t>
      </w:r>
    </w:p>
    <w:p w:rsidR="00120ECE" w:rsidRPr="00A2000A" w:rsidRDefault="00120ECE" w:rsidP="00120ECE">
      <w:pPr>
        <w:spacing w:after="0" w:line="240" w:lineRule="auto"/>
        <w:jc w:val="center"/>
        <w:rPr>
          <w:rFonts w:ascii="Times New Roman" w:eastAsia="Times New Roman" w:hAnsi="Times New Roman" w:cs="Times New Roman"/>
          <w:b/>
          <w:color w:val="000000"/>
          <w:sz w:val="26"/>
          <w:szCs w:val="26"/>
          <w:lang w:val="pt-BR"/>
        </w:rPr>
      </w:pPr>
      <w:r w:rsidRPr="00A2000A">
        <w:rPr>
          <w:rFonts w:ascii="Times New Roman" w:eastAsia="Arial" w:hAnsi="Times New Roman" w:cs="Times New Roman"/>
          <w:b/>
          <w:color w:val="000000"/>
          <w:sz w:val="26"/>
          <w:szCs w:val="26"/>
        </w:rPr>
        <w:t>Thờ</w:t>
      </w:r>
      <w:r w:rsidR="00AE5B7C" w:rsidRPr="00A2000A">
        <w:rPr>
          <w:rFonts w:ascii="Times New Roman" w:eastAsia="Arial" w:hAnsi="Times New Roman" w:cs="Times New Roman"/>
          <w:b/>
          <w:color w:val="000000"/>
          <w:sz w:val="26"/>
          <w:szCs w:val="26"/>
        </w:rPr>
        <w:t xml:space="preserve">i gian làm bài: 45 </w:t>
      </w:r>
      <w:r w:rsidRPr="00A2000A">
        <w:rPr>
          <w:rFonts w:ascii="Times New Roman" w:eastAsia="Arial" w:hAnsi="Times New Roman" w:cs="Times New Roman"/>
          <w:b/>
          <w:color w:val="000000"/>
          <w:sz w:val="26"/>
          <w:szCs w:val="26"/>
        </w:rPr>
        <w:t>phút</w:t>
      </w:r>
    </w:p>
    <w:p w:rsidR="00120ECE" w:rsidRPr="00A2000A" w:rsidRDefault="00120ECE" w:rsidP="00120ECE">
      <w:pPr>
        <w:spacing w:after="0" w:line="240" w:lineRule="auto"/>
        <w:rPr>
          <w:rFonts w:ascii="Times New Roman" w:eastAsia="Times New Roman" w:hAnsi="Times New Roman" w:cs="Times New Roman"/>
          <w:b/>
          <w:i/>
          <w:sz w:val="26"/>
          <w:szCs w:val="26"/>
        </w:rPr>
      </w:pPr>
    </w:p>
    <w:p w:rsidR="00120ECE" w:rsidRPr="00A2000A" w:rsidRDefault="00120ECE" w:rsidP="00120ECE">
      <w:pPr>
        <w:spacing w:after="0" w:line="240" w:lineRule="auto"/>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I.</w:t>
      </w:r>
      <w:r w:rsidRPr="00A2000A">
        <w:rPr>
          <w:rFonts w:ascii="Times New Roman" w:eastAsia="Times New Roman" w:hAnsi="Times New Roman" w:cs="Times New Roman"/>
          <w:b/>
          <w:sz w:val="26"/>
          <w:szCs w:val="26"/>
          <w:u w:val="single"/>
          <w:lang w:val="vi-VN"/>
        </w:rPr>
        <w:t>MỤC TIÊU.</w:t>
      </w:r>
    </w:p>
    <w:p w:rsidR="00120ECE" w:rsidRPr="00A2000A" w:rsidRDefault="00120ECE" w:rsidP="00120ECE">
      <w:pPr>
        <w:spacing w:after="0" w:line="240" w:lineRule="auto"/>
        <w:rPr>
          <w:rFonts w:ascii="Times New Roman" w:eastAsia="Times New Roman" w:hAnsi="Times New Roman" w:cs="Times New Roman"/>
          <w:b/>
          <w:i/>
          <w:sz w:val="26"/>
          <w:szCs w:val="26"/>
          <w:lang w:val="vi-VN"/>
        </w:rPr>
      </w:pPr>
      <w:r w:rsidRPr="00A2000A">
        <w:rPr>
          <w:rFonts w:ascii="Times New Roman" w:eastAsia="Times New Roman" w:hAnsi="Times New Roman" w:cs="Times New Roman"/>
          <w:b/>
          <w:i/>
          <w:sz w:val="26"/>
          <w:szCs w:val="26"/>
        </w:rPr>
        <w:t>1. Năng lực</w:t>
      </w:r>
    </w:p>
    <w:p w:rsidR="00120ECE" w:rsidRPr="00A2000A" w:rsidRDefault="00120ECE" w:rsidP="00120ECE">
      <w:pPr>
        <w:pStyle w:val="ListParagraph"/>
        <w:numPr>
          <w:ilvl w:val="0"/>
          <w:numId w:val="1"/>
        </w:numPr>
        <w:spacing w:after="0" w:line="240" w:lineRule="auto"/>
        <w:jc w:val="both"/>
        <w:rPr>
          <w:rFonts w:ascii="Times New Roman" w:eastAsia="Times New Roman" w:hAnsi="Times New Roman" w:cs="Times New Roman"/>
          <w:b/>
          <w:i/>
          <w:sz w:val="26"/>
          <w:szCs w:val="26"/>
        </w:rPr>
      </w:pPr>
      <w:r w:rsidRPr="00A2000A">
        <w:rPr>
          <w:rFonts w:ascii="Times New Roman" w:eastAsia="Times New Roman" w:hAnsi="Times New Roman" w:cs="Times New Roman"/>
          <w:b/>
          <w:i/>
          <w:sz w:val="26"/>
          <w:szCs w:val="26"/>
        </w:rPr>
        <w:t xml:space="preserve">Năng lực công nghệ </w:t>
      </w:r>
    </w:p>
    <w:p w:rsidR="00120ECE" w:rsidRPr="00A2000A" w:rsidRDefault="00120ECE" w:rsidP="00120ECE">
      <w:pPr>
        <w:spacing w:after="0" w:line="240" w:lineRule="auto"/>
        <w:rPr>
          <w:rFonts w:ascii="Times New Roman" w:eastAsia="Times New Roman" w:hAnsi="Times New Roman" w:cs="Times New Roman"/>
          <w:sz w:val="26"/>
          <w:szCs w:val="26"/>
          <w:lang w:val="vi-VN"/>
        </w:rPr>
      </w:pPr>
      <w:r w:rsidRPr="00A2000A">
        <w:rPr>
          <w:rFonts w:ascii="Times New Roman" w:eastAsia="Times New Roman" w:hAnsi="Times New Roman" w:cs="Times New Roman"/>
          <w:sz w:val="26"/>
          <w:szCs w:val="26"/>
        </w:rPr>
        <w:t xml:space="preserve">- </w:t>
      </w:r>
      <w:r w:rsidRPr="00A2000A">
        <w:rPr>
          <w:rFonts w:ascii="Times New Roman" w:eastAsia="Times New Roman" w:hAnsi="Times New Roman" w:cs="Times New Roman"/>
          <w:sz w:val="26"/>
          <w:szCs w:val="26"/>
          <w:lang w:val="vi-VN"/>
        </w:rPr>
        <w:t xml:space="preserve">Nhận biết được </w:t>
      </w:r>
      <w:r w:rsidR="000F3470" w:rsidRPr="00A2000A">
        <w:rPr>
          <w:rFonts w:ascii="Times New Roman" w:eastAsia="Times New Roman" w:hAnsi="Times New Roman" w:cs="Times New Roman"/>
          <w:sz w:val="26"/>
          <w:szCs w:val="26"/>
          <w:lang w:val="vi-VN"/>
        </w:rPr>
        <w:t xml:space="preserve">các vật liệu cơ khí, các loại </w:t>
      </w:r>
      <w:r w:rsidR="00F6301C" w:rsidRPr="00A2000A">
        <w:rPr>
          <w:rFonts w:ascii="Times New Roman" w:eastAsia="Times New Roman" w:hAnsi="Times New Roman" w:cs="Times New Roman"/>
          <w:sz w:val="26"/>
          <w:szCs w:val="26"/>
          <w:lang w:val="vi-VN"/>
        </w:rPr>
        <w:t>dụng cụ bảo vệ an toàn điện.</w:t>
      </w:r>
    </w:p>
    <w:p w:rsidR="00120ECE" w:rsidRPr="00A2000A" w:rsidRDefault="00120ECE" w:rsidP="00120ECE">
      <w:pPr>
        <w:spacing w:after="0" w:line="240" w:lineRule="auto"/>
        <w:rPr>
          <w:rFonts w:ascii="Times New Roman" w:eastAsia="Times New Roman" w:hAnsi="Times New Roman" w:cs="Times New Roman"/>
          <w:sz w:val="26"/>
          <w:szCs w:val="26"/>
          <w:lang w:val="vi-VN"/>
        </w:rPr>
      </w:pPr>
      <w:r w:rsidRPr="00A2000A">
        <w:rPr>
          <w:rFonts w:ascii="Times New Roman" w:eastAsia="Times New Roman" w:hAnsi="Times New Roman" w:cs="Times New Roman"/>
          <w:sz w:val="26"/>
          <w:szCs w:val="26"/>
          <w:lang w:val="vi-VN"/>
        </w:rPr>
        <w:t xml:space="preserve">- Phân biệt được </w:t>
      </w:r>
      <w:r w:rsidR="00F6301C" w:rsidRPr="00A2000A">
        <w:rPr>
          <w:rFonts w:ascii="Times New Roman" w:eastAsia="Times New Roman" w:hAnsi="Times New Roman" w:cs="Times New Roman"/>
          <w:sz w:val="26"/>
          <w:szCs w:val="26"/>
          <w:lang w:val="vi-VN"/>
        </w:rPr>
        <w:t>cơ cấu truyền và biến đổi chuyển động, vận dụng tính toán được các bài toán truyền chuyển động trong thực tế</w:t>
      </w:r>
      <w:r w:rsidRPr="00A2000A">
        <w:rPr>
          <w:rFonts w:ascii="Times New Roman" w:eastAsia="Times New Roman" w:hAnsi="Times New Roman" w:cs="Times New Roman"/>
          <w:sz w:val="26"/>
          <w:szCs w:val="26"/>
          <w:lang w:val="vi-VN"/>
        </w:rPr>
        <w:t>.</w:t>
      </w:r>
    </w:p>
    <w:p w:rsidR="00120ECE" w:rsidRPr="00A2000A" w:rsidRDefault="00120ECE" w:rsidP="00120ECE">
      <w:pPr>
        <w:spacing w:after="0" w:line="240" w:lineRule="auto"/>
        <w:rPr>
          <w:rFonts w:ascii="Times New Roman" w:eastAsia="Times New Roman" w:hAnsi="Times New Roman" w:cs="Times New Roman"/>
          <w:sz w:val="26"/>
          <w:szCs w:val="26"/>
          <w:lang w:val="vi-VN"/>
        </w:rPr>
      </w:pPr>
      <w:r w:rsidRPr="00A2000A">
        <w:rPr>
          <w:rFonts w:ascii="Times New Roman" w:eastAsia="Times New Roman" w:hAnsi="Times New Roman" w:cs="Times New Roman"/>
          <w:sz w:val="26"/>
          <w:szCs w:val="26"/>
          <w:lang w:val="vi-VN"/>
        </w:rPr>
        <w:t>- Trình bày, làm rõ được</w:t>
      </w:r>
      <w:r w:rsidR="00F6301C" w:rsidRPr="00A2000A">
        <w:rPr>
          <w:rFonts w:ascii="Times New Roman" w:eastAsia="Times New Roman" w:hAnsi="Times New Roman" w:cs="Times New Roman"/>
          <w:sz w:val="26"/>
          <w:szCs w:val="26"/>
          <w:lang w:val="vi-VN"/>
        </w:rPr>
        <w:t xml:space="preserve"> cách gia công cơ khí bằng tay: cưa, dũa kim loại</w:t>
      </w:r>
      <w:r w:rsidRPr="00A2000A">
        <w:rPr>
          <w:rFonts w:ascii="Times New Roman" w:eastAsia="Times New Roman" w:hAnsi="Times New Roman" w:cs="Times New Roman"/>
          <w:sz w:val="26"/>
          <w:szCs w:val="26"/>
          <w:lang w:val="vi-VN"/>
        </w:rPr>
        <w:t>.</w:t>
      </w:r>
    </w:p>
    <w:p w:rsidR="00120ECE" w:rsidRPr="00A2000A" w:rsidRDefault="00120ECE" w:rsidP="00120ECE">
      <w:pPr>
        <w:spacing w:after="0" w:line="240" w:lineRule="auto"/>
        <w:jc w:val="both"/>
        <w:rPr>
          <w:rFonts w:ascii="Times New Roman" w:eastAsia="Times New Roman" w:hAnsi="Times New Roman" w:cs="Times New Roman"/>
          <w:sz w:val="26"/>
          <w:szCs w:val="26"/>
          <w:lang w:val="vi-VN"/>
        </w:rPr>
      </w:pPr>
      <w:r w:rsidRPr="00A2000A">
        <w:rPr>
          <w:rFonts w:ascii="Times New Roman" w:eastAsia="Times New Roman" w:hAnsi="Times New Roman" w:cs="Times New Roman"/>
          <w:sz w:val="26"/>
          <w:szCs w:val="26"/>
          <w:lang w:val="vi-VN"/>
        </w:rPr>
        <w:t xml:space="preserve">- Vận dụng </w:t>
      </w:r>
      <w:r w:rsidR="00F6301C" w:rsidRPr="00A2000A">
        <w:rPr>
          <w:rFonts w:ascii="Times New Roman" w:eastAsia="Times New Roman" w:hAnsi="Times New Roman" w:cs="Times New Roman"/>
          <w:sz w:val="26"/>
          <w:szCs w:val="26"/>
          <w:lang w:val="vi-VN"/>
        </w:rPr>
        <w:t>giải thích được cách sử dụng bút thử điện trong thực tế</w:t>
      </w:r>
      <w:r w:rsidRPr="00A2000A">
        <w:rPr>
          <w:rFonts w:ascii="Times New Roman" w:eastAsia="Times New Roman" w:hAnsi="Times New Roman" w:cs="Times New Roman"/>
          <w:sz w:val="26"/>
          <w:szCs w:val="26"/>
          <w:lang w:val="vi-VN"/>
        </w:rPr>
        <w:t>.</w:t>
      </w:r>
    </w:p>
    <w:p w:rsidR="00120ECE" w:rsidRPr="00A2000A" w:rsidRDefault="00120ECE" w:rsidP="00120ECE">
      <w:pPr>
        <w:spacing w:after="0" w:line="240" w:lineRule="auto"/>
        <w:jc w:val="both"/>
        <w:rPr>
          <w:rFonts w:ascii="Times New Roman" w:eastAsia="Times New Roman" w:hAnsi="Times New Roman" w:cs="Times New Roman"/>
          <w:b/>
          <w:i/>
          <w:sz w:val="26"/>
          <w:szCs w:val="26"/>
        </w:rPr>
      </w:pPr>
      <w:r w:rsidRPr="00A2000A">
        <w:rPr>
          <w:rFonts w:ascii="Times New Roman" w:eastAsia="Times New Roman" w:hAnsi="Times New Roman" w:cs="Times New Roman"/>
          <w:sz w:val="26"/>
          <w:szCs w:val="26"/>
          <w:lang w:val="vi-VN"/>
        </w:rPr>
        <w:t xml:space="preserve">- </w:t>
      </w:r>
      <w:r w:rsidR="00F6301C" w:rsidRPr="00A2000A">
        <w:rPr>
          <w:rFonts w:ascii="Times New Roman" w:eastAsia="Times New Roman" w:hAnsi="Times New Roman" w:cs="Times New Roman"/>
          <w:sz w:val="26"/>
          <w:szCs w:val="26"/>
          <w:lang w:val="vi-VN"/>
        </w:rPr>
        <w:t>Nhận biết được nguyên nhân gây tai nạn điện, hình thành kỹ năng sơ cứu người bị tai nạn điên.</w:t>
      </w:r>
    </w:p>
    <w:p w:rsidR="00120ECE" w:rsidRPr="00A2000A" w:rsidRDefault="00120ECE" w:rsidP="00120ECE">
      <w:pPr>
        <w:pStyle w:val="ListParagraph"/>
        <w:numPr>
          <w:ilvl w:val="0"/>
          <w:numId w:val="1"/>
        </w:numPr>
        <w:spacing w:after="0" w:line="240" w:lineRule="auto"/>
        <w:jc w:val="both"/>
        <w:rPr>
          <w:rFonts w:ascii="Times New Roman" w:eastAsia="Times New Roman" w:hAnsi="Times New Roman" w:cs="Times New Roman"/>
          <w:sz w:val="26"/>
          <w:szCs w:val="26"/>
          <w:lang w:val="vi-VN"/>
        </w:rPr>
      </w:pPr>
      <w:r w:rsidRPr="00A2000A">
        <w:rPr>
          <w:rFonts w:ascii="Times New Roman" w:eastAsia="Times New Roman" w:hAnsi="Times New Roman" w:cs="Times New Roman"/>
          <w:b/>
          <w:i/>
          <w:sz w:val="26"/>
          <w:szCs w:val="26"/>
        </w:rPr>
        <w:t>Năng lực chung</w:t>
      </w:r>
    </w:p>
    <w:p w:rsidR="00120ECE" w:rsidRPr="00A2000A" w:rsidRDefault="00120ECE" w:rsidP="00120ECE">
      <w:pPr>
        <w:spacing w:after="0" w:line="240" w:lineRule="auto"/>
        <w:jc w:val="both"/>
        <w:rPr>
          <w:rFonts w:ascii="Times New Roman" w:eastAsia="Times New Roman" w:hAnsi="Times New Roman" w:cs="Times New Roman"/>
          <w:sz w:val="26"/>
          <w:szCs w:val="26"/>
        </w:rPr>
      </w:pPr>
      <w:r w:rsidRPr="00A2000A">
        <w:rPr>
          <w:rFonts w:ascii="Times New Roman" w:eastAsia="Times New Roman" w:hAnsi="Times New Roman" w:cs="Times New Roman"/>
          <w:sz w:val="26"/>
          <w:szCs w:val="26"/>
        </w:rPr>
        <w:t>- Năng lực tự chủ, tự học.</w:t>
      </w:r>
      <w:r w:rsidRPr="00A2000A">
        <w:rPr>
          <w:rFonts w:ascii="Times New Roman" w:eastAsia="Times New Roman" w:hAnsi="Times New Roman" w:cs="Times New Roman"/>
          <w:sz w:val="26"/>
          <w:szCs w:val="26"/>
        </w:rPr>
        <w:tab/>
      </w:r>
    </w:p>
    <w:p w:rsidR="00120ECE" w:rsidRPr="00A2000A" w:rsidRDefault="00120ECE" w:rsidP="00120ECE">
      <w:pPr>
        <w:spacing w:after="0" w:line="240" w:lineRule="auto"/>
        <w:jc w:val="both"/>
        <w:rPr>
          <w:rFonts w:ascii="Times New Roman" w:eastAsia="Times New Roman" w:hAnsi="Times New Roman" w:cs="Times New Roman"/>
          <w:sz w:val="26"/>
          <w:szCs w:val="26"/>
        </w:rPr>
      </w:pPr>
      <w:r w:rsidRPr="00A2000A">
        <w:rPr>
          <w:rFonts w:ascii="Times New Roman" w:eastAsia="Times New Roman" w:hAnsi="Times New Roman" w:cs="Times New Roman"/>
          <w:sz w:val="26"/>
          <w:szCs w:val="26"/>
        </w:rPr>
        <w:t xml:space="preserve">- Năng lực giải quyết vấn đề: </w:t>
      </w:r>
      <w:r w:rsidRPr="00A2000A">
        <w:rPr>
          <w:rFonts w:ascii="Times New Roman" w:eastAsia="Times New Roman" w:hAnsi="Times New Roman" w:cs="Times New Roman"/>
          <w:sz w:val="26"/>
          <w:szCs w:val="26"/>
          <w:lang w:val="vi-VN"/>
        </w:rPr>
        <w:t xml:space="preserve">Biết đọc hiểu, khai thác thông tin và </w:t>
      </w:r>
      <w:r w:rsidRPr="00A2000A">
        <w:rPr>
          <w:rFonts w:ascii="Times New Roman" w:eastAsia="Times New Roman" w:hAnsi="Times New Roman" w:cs="Times New Roman"/>
          <w:sz w:val="26"/>
          <w:szCs w:val="26"/>
        </w:rPr>
        <w:t xml:space="preserve">giải quyết được các </w:t>
      </w:r>
      <w:r w:rsidRPr="00A2000A">
        <w:rPr>
          <w:rFonts w:ascii="Times New Roman" w:eastAsia="Times New Roman" w:hAnsi="Times New Roman" w:cs="Times New Roman"/>
          <w:sz w:val="26"/>
          <w:szCs w:val="26"/>
          <w:lang w:val="vi-VN"/>
        </w:rPr>
        <w:t>vấn đề nêu ra trong câu hỏi</w:t>
      </w:r>
      <w:r w:rsidRPr="00A2000A">
        <w:rPr>
          <w:rFonts w:ascii="Times New Roman" w:eastAsia="Times New Roman" w:hAnsi="Times New Roman" w:cs="Times New Roman"/>
          <w:sz w:val="26"/>
          <w:szCs w:val="26"/>
        </w:rPr>
        <w:t>.</w:t>
      </w:r>
    </w:p>
    <w:p w:rsidR="00120ECE" w:rsidRPr="00A2000A" w:rsidRDefault="00120ECE" w:rsidP="00120ECE">
      <w:pPr>
        <w:spacing w:after="0" w:line="240" w:lineRule="auto"/>
        <w:jc w:val="both"/>
        <w:rPr>
          <w:rFonts w:ascii="Times New Roman" w:eastAsia="Times New Roman" w:hAnsi="Times New Roman" w:cs="Times New Roman"/>
          <w:b/>
          <w:i/>
          <w:sz w:val="26"/>
          <w:szCs w:val="26"/>
        </w:rPr>
      </w:pPr>
      <w:r w:rsidRPr="00A2000A">
        <w:rPr>
          <w:rFonts w:ascii="Times New Roman" w:eastAsia="Times New Roman" w:hAnsi="Times New Roman" w:cs="Times New Roman"/>
          <w:b/>
          <w:i/>
          <w:sz w:val="26"/>
          <w:szCs w:val="26"/>
        </w:rPr>
        <w:t>2. Phẩm chất</w:t>
      </w:r>
    </w:p>
    <w:p w:rsidR="00120ECE" w:rsidRPr="00A2000A" w:rsidRDefault="00120ECE" w:rsidP="00120ECE">
      <w:pPr>
        <w:spacing w:after="0" w:line="240" w:lineRule="auto"/>
        <w:jc w:val="both"/>
        <w:rPr>
          <w:rFonts w:ascii="Times New Roman" w:eastAsia="Times New Roman" w:hAnsi="Times New Roman" w:cs="Times New Roman"/>
          <w:sz w:val="26"/>
          <w:szCs w:val="26"/>
        </w:rPr>
      </w:pPr>
      <w:r w:rsidRPr="00A2000A">
        <w:rPr>
          <w:rFonts w:ascii="Times New Roman" w:eastAsia="Times New Roman" w:hAnsi="Times New Roman" w:cs="Times New Roman"/>
          <w:sz w:val="26"/>
          <w:szCs w:val="26"/>
        </w:rPr>
        <w:t>- Chăm chỉ: Có ý thức vận dụng kiến thức đã học vào thực tiễn cuộc sống.</w:t>
      </w:r>
    </w:p>
    <w:p w:rsidR="00120ECE" w:rsidRPr="00A2000A" w:rsidRDefault="00120ECE" w:rsidP="00120ECE">
      <w:pPr>
        <w:spacing w:after="0" w:line="240" w:lineRule="auto"/>
        <w:rPr>
          <w:rFonts w:ascii="Times New Roman" w:eastAsia="Times New Roman" w:hAnsi="Times New Roman" w:cs="Times New Roman"/>
          <w:b/>
          <w:sz w:val="26"/>
          <w:szCs w:val="26"/>
          <w:lang w:val="pt-BR"/>
        </w:rPr>
      </w:pPr>
      <w:r w:rsidRPr="00A2000A">
        <w:rPr>
          <w:rFonts w:ascii="Times New Roman" w:eastAsia="Times New Roman" w:hAnsi="Times New Roman" w:cs="Times New Roman"/>
          <w:sz w:val="26"/>
          <w:szCs w:val="26"/>
        </w:rPr>
        <w:t xml:space="preserve">- Trách nhiệm: </w:t>
      </w:r>
      <w:r w:rsidRPr="00A2000A">
        <w:rPr>
          <w:rFonts w:ascii="Times New Roman" w:eastAsia="Times New Roman" w:hAnsi="Times New Roman" w:cs="Times New Roman"/>
          <w:sz w:val="26"/>
          <w:szCs w:val="26"/>
          <w:lang w:val="pt-BR"/>
        </w:rPr>
        <w:t>Có</w:t>
      </w:r>
      <w:r w:rsidRPr="00A2000A">
        <w:rPr>
          <w:rFonts w:ascii="Times New Roman" w:eastAsia="Times New Roman" w:hAnsi="Times New Roman" w:cs="Times New Roman"/>
          <w:b/>
          <w:sz w:val="26"/>
          <w:szCs w:val="26"/>
          <w:lang w:val="pt-BR"/>
        </w:rPr>
        <w:t xml:space="preserve"> </w:t>
      </w:r>
      <w:r w:rsidRPr="00A2000A">
        <w:rPr>
          <w:rFonts w:ascii="Times New Roman" w:eastAsia="Times New Roman" w:hAnsi="Times New Roman" w:cs="Times New Roman"/>
          <w:sz w:val="26"/>
          <w:szCs w:val="26"/>
          <w:lang w:val="pt-BR"/>
        </w:rPr>
        <w:t>trách nhiệm làm bài, trung thực trong quá trình kiểm tra.</w:t>
      </w:r>
    </w:p>
    <w:p w:rsidR="00120ECE" w:rsidRPr="00A2000A" w:rsidRDefault="00120ECE" w:rsidP="00120ECE">
      <w:pPr>
        <w:spacing w:after="0" w:line="240" w:lineRule="auto"/>
        <w:ind w:left="90"/>
        <w:jc w:val="both"/>
        <w:rPr>
          <w:rFonts w:ascii="Times New Roman" w:eastAsia="Times New Roman" w:hAnsi="Times New Roman" w:cs="Times New Roman"/>
          <w:sz w:val="26"/>
          <w:szCs w:val="26"/>
          <w:lang w:val="vi-VN"/>
        </w:rPr>
      </w:pPr>
      <w:r w:rsidRPr="00A2000A">
        <w:rPr>
          <w:rFonts w:ascii="Times New Roman" w:eastAsia="Times New Roman" w:hAnsi="Times New Roman" w:cs="Times New Roman"/>
          <w:b/>
          <w:sz w:val="26"/>
          <w:szCs w:val="26"/>
          <w:lang w:val="pt-BR"/>
        </w:rPr>
        <w:t xml:space="preserve">II. </w:t>
      </w:r>
      <w:r w:rsidRPr="00A2000A">
        <w:rPr>
          <w:rFonts w:ascii="Times New Roman" w:eastAsia="Times New Roman" w:hAnsi="Times New Roman" w:cs="Times New Roman"/>
          <w:b/>
          <w:sz w:val="26"/>
          <w:szCs w:val="26"/>
          <w:u w:val="single"/>
          <w:lang w:val="vi-VN"/>
        </w:rPr>
        <w:t>HÌNH THỨC KIỂM TRA, ĐÁNH GIÁ</w:t>
      </w:r>
      <w:r w:rsidRPr="00A2000A">
        <w:rPr>
          <w:rFonts w:ascii="Times New Roman" w:eastAsia="Times New Roman" w:hAnsi="Times New Roman" w:cs="Times New Roman"/>
          <w:b/>
          <w:sz w:val="26"/>
          <w:szCs w:val="26"/>
          <w:lang w:val="vi-VN"/>
        </w:rPr>
        <w:t>: Trắc nghiệm + Tự luận.</w:t>
      </w:r>
    </w:p>
    <w:p w:rsidR="00120ECE" w:rsidRPr="00A2000A" w:rsidRDefault="00120ECE" w:rsidP="00120ECE">
      <w:pPr>
        <w:spacing w:after="0" w:line="240" w:lineRule="auto"/>
        <w:ind w:left="90"/>
        <w:rPr>
          <w:rFonts w:ascii="Times New Roman" w:eastAsia="Times New Roman" w:hAnsi="Times New Roman" w:cs="Times New Roman"/>
          <w:b/>
          <w:i/>
          <w:sz w:val="26"/>
          <w:szCs w:val="26"/>
        </w:rPr>
      </w:pPr>
      <w:r w:rsidRPr="00A2000A">
        <w:rPr>
          <w:rFonts w:ascii="Times New Roman" w:eastAsia="Times New Roman" w:hAnsi="Times New Roman" w:cs="Times New Roman"/>
          <w:b/>
          <w:sz w:val="26"/>
          <w:szCs w:val="26"/>
          <w:lang w:val="pt-BR"/>
        </w:rPr>
        <w:t xml:space="preserve">III. </w:t>
      </w:r>
      <w:r w:rsidRPr="00A2000A">
        <w:rPr>
          <w:rFonts w:ascii="Times New Roman" w:eastAsia="Times New Roman" w:hAnsi="Times New Roman" w:cs="Times New Roman"/>
          <w:b/>
          <w:sz w:val="26"/>
          <w:szCs w:val="26"/>
          <w:u w:val="single"/>
          <w:lang w:val="vi-VN"/>
        </w:rPr>
        <w:t>CÔNG CỤ</w:t>
      </w:r>
      <w:r w:rsidRPr="00A2000A">
        <w:rPr>
          <w:rFonts w:ascii="Times New Roman" w:eastAsia="Times New Roman" w:hAnsi="Times New Roman" w:cs="Times New Roman"/>
          <w:b/>
          <w:sz w:val="26"/>
          <w:szCs w:val="26"/>
          <w:lang w:val="vi-VN"/>
        </w:rPr>
        <w:t>:</w:t>
      </w:r>
      <w:r w:rsidRPr="00A2000A">
        <w:rPr>
          <w:rFonts w:ascii="Times New Roman" w:eastAsia="Times New Roman" w:hAnsi="Times New Roman" w:cs="Times New Roman"/>
          <w:sz w:val="26"/>
          <w:szCs w:val="26"/>
          <w:lang w:val="pt-BR"/>
        </w:rPr>
        <w:t xml:space="preserve"> Câu hỏi.</w:t>
      </w:r>
      <w:r w:rsidRPr="00A2000A">
        <w:rPr>
          <w:rFonts w:ascii="Times New Roman" w:eastAsia="Times New Roman" w:hAnsi="Times New Roman" w:cs="Times New Roman"/>
          <w:b/>
          <w:sz w:val="26"/>
          <w:szCs w:val="26"/>
          <w:lang w:val="it-IT"/>
        </w:rPr>
        <w:t xml:space="preserve"> </w:t>
      </w:r>
    </w:p>
    <w:p w:rsidR="00120ECE" w:rsidRPr="00A2000A" w:rsidRDefault="00120ECE" w:rsidP="00120ECE">
      <w:pPr>
        <w:spacing w:after="0" w:line="240" w:lineRule="auto"/>
        <w:ind w:left="90"/>
        <w:rPr>
          <w:rFonts w:ascii="Times New Roman" w:eastAsia="Times New Roman" w:hAnsi="Times New Roman" w:cs="Times New Roman"/>
          <w:b/>
          <w:sz w:val="26"/>
          <w:szCs w:val="26"/>
          <w:u w:val="single"/>
          <w:lang w:val="vi-VN"/>
        </w:rPr>
      </w:pPr>
      <w:r w:rsidRPr="00A2000A">
        <w:rPr>
          <w:rFonts w:ascii="Times New Roman" w:eastAsia="Times New Roman" w:hAnsi="Times New Roman" w:cs="Times New Roman"/>
          <w:b/>
          <w:sz w:val="26"/>
          <w:szCs w:val="26"/>
          <w:lang w:val="vi-VN"/>
        </w:rPr>
        <w:t xml:space="preserve">IV. </w:t>
      </w:r>
      <w:r w:rsidRPr="00A2000A">
        <w:rPr>
          <w:rFonts w:ascii="Times New Roman" w:eastAsia="Times New Roman" w:hAnsi="Times New Roman" w:cs="Times New Roman"/>
          <w:b/>
          <w:sz w:val="26"/>
          <w:szCs w:val="26"/>
          <w:u w:val="single"/>
          <w:lang w:val="vi-VN"/>
        </w:rPr>
        <w:t>MA TRẬN KIỂM TRA, ĐÁNH GIÁ.</w:t>
      </w:r>
    </w:p>
    <w:p w:rsidR="00120ECE" w:rsidRPr="00A2000A" w:rsidRDefault="00120ECE" w:rsidP="00120ECE">
      <w:pPr>
        <w:spacing w:after="0" w:line="240" w:lineRule="auto"/>
        <w:ind w:left="90"/>
        <w:rPr>
          <w:rFonts w:ascii="Times New Roman" w:eastAsia="Times New Roman" w:hAnsi="Times New Roman" w:cs="Times New Roman"/>
          <w:b/>
          <w:sz w:val="26"/>
          <w:szCs w:val="26"/>
          <w:u w:val="single"/>
          <w:lang w:val="vi-VN"/>
        </w:rPr>
      </w:pPr>
    </w:p>
    <w:tbl>
      <w:tblPr>
        <w:tblStyle w:val="BngTK1"/>
        <w:tblpPr w:leftFromText="180" w:rightFromText="180" w:vertAnchor="text" w:tblpY="1"/>
        <w:tblOverlap w:val="never"/>
        <w:tblW w:w="9634" w:type="dxa"/>
        <w:tblLayout w:type="fixed"/>
        <w:tblLook w:val="04A0" w:firstRow="1" w:lastRow="0" w:firstColumn="1" w:lastColumn="0" w:noHBand="0" w:noVBand="1"/>
      </w:tblPr>
      <w:tblGrid>
        <w:gridCol w:w="421"/>
        <w:gridCol w:w="2693"/>
        <w:gridCol w:w="567"/>
        <w:gridCol w:w="567"/>
        <w:gridCol w:w="567"/>
        <w:gridCol w:w="567"/>
        <w:gridCol w:w="567"/>
        <w:gridCol w:w="567"/>
        <w:gridCol w:w="567"/>
        <w:gridCol w:w="567"/>
        <w:gridCol w:w="567"/>
        <w:gridCol w:w="567"/>
        <w:gridCol w:w="850"/>
      </w:tblGrid>
      <w:tr w:rsidR="00120ECE" w:rsidRPr="00A2000A" w:rsidTr="00AE5B7C">
        <w:trPr>
          <w:trHeight w:val="412"/>
        </w:trPr>
        <w:tc>
          <w:tcPr>
            <w:tcW w:w="421" w:type="dxa"/>
            <w:vMerge w:val="restart"/>
          </w:tcPr>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TT</w:t>
            </w:r>
          </w:p>
        </w:tc>
        <w:tc>
          <w:tcPr>
            <w:tcW w:w="2693" w:type="dxa"/>
            <w:vMerge w:val="restart"/>
          </w:tcPr>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Nội dung kiến thức</w:t>
            </w:r>
          </w:p>
        </w:tc>
        <w:tc>
          <w:tcPr>
            <w:tcW w:w="4536" w:type="dxa"/>
            <w:gridSpan w:val="8"/>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Mức độ nhận thức</w:t>
            </w:r>
          </w:p>
        </w:tc>
        <w:tc>
          <w:tcPr>
            <w:tcW w:w="1134" w:type="dxa"/>
            <w:gridSpan w:val="2"/>
            <w:vMerge w:val="restart"/>
          </w:tcPr>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Tổng số câu</w:t>
            </w:r>
          </w:p>
          <w:p w:rsidR="00120ECE" w:rsidRPr="00A2000A" w:rsidRDefault="00120ECE" w:rsidP="00411874">
            <w:pPr>
              <w:jc w:val="center"/>
              <w:rPr>
                <w:rFonts w:eastAsia="Calibri" w:cs="Times New Roman"/>
                <w:b/>
                <w:bCs/>
                <w:sz w:val="24"/>
                <w:szCs w:val="24"/>
              </w:rPr>
            </w:pPr>
          </w:p>
        </w:tc>
        <w:tc>
          <w:tcPr>
            <w:tcW w:w="850" w:type="dxa"/>
            <w:vMerge w:val="restart"/>
          </w:tcPr>
          <w:p w:rsidR="00120ECE" w:rsidRPr="00A2000A" w:rsidRDefault="00120ECE" w:rsidP="00411874">
            <w:pPr>
              <w:rPr>
                <w:rFonts w:eastAsia="Calibri" w:cs="Times New Roman"/>
                <w:b/>
                <w:bCs/>
                <w:sz w:val="24"/>
                <w:szCs w:val="24"/>
              </w:rPr>
            </w:pPr>
            <w:r w:rsidRPr="00A2000A">
              <w:rPr>
                <w:rFonts w:eastAsia="Calibri" w:cs="Times New Roman"/>
                <w:b/>
                <w:bCs/>
                <w:sz w:val="24"/>
                <w:szCs w:val="24"/>
              </w:rPr>
              <w:t>Tổng điểm</w:t>
            </w:r>
          </w:p>
        </w:tc>
      </w:tr>
      <w:tr w:rsidR="00120ECE" w:rsidRPr="00A2000A" w:rsidTr="00AE5B7C">
        <w:trPr>
          <w:trHeight w:val="412"/>
        </w:trPr>
        <w:tc>
          <w:tcPr>
            <w:tcW w:w="421" w:type="dxa"/>
            <w:vMerge/>
          </w:tcPr>
          <w:p w:rsidR="00120ECE" w:rsidRPr="00A2000A" w:rsidRDefault="00120ECE" w:rsidP="00411874">
            <w:pPr>
              <w:jc w:val="center"/>
              <w:rPr>
                <w:rFonts w:eastAsia="Calibri" w:cs="Times New Roman"/>
                <w:b/>
                <w:bCs/>
                <w:sz w:val="24"/>
                <w:szCs w:val="24"/>
                <w:lang w:val="vi-VN"/>
              </w:rPr>
            </w:pPr>
          </w:p>
        </w:tc>
        <w:tc>
          <w:tcPr>
            <w:tcW w:w="2693" w:type="dxa"/>
            <w:vMerge/>
          </w:tcPr>
          <w:p w:rsidR="00120ECE" w:rsidRPr="00A2000A" w:rsidRDefault="00120ECE" w:rsidP="00411874">
            <w:pPr>
              <w:jc w:val="center"/>
              <w:rPr>
                <w:rFonts w:eastAsia="Calibri" w:cs="Times New Roman"/>
                <w:b/>
                <w:bCs/>
                <w:sz w:val="24"/>
                <w:szCs w:val="24"/>
                <w:lang w:val="vi-VN"/>
              </w:rPr>
            </w:pPr>
          </w:p>
        </w:tc>
        <w:tc>
          <w:tcPr>
            <w:tcW w:w="1134" w:type="dxa"/>
            <w:gridSpan w:val="2"/>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Nhận biết</w:t>
            </w:r>
          </w:p>
        </w:tc>
        <w:tc>
          <w:tcPr>
            <w:tcW w:w="1134" w:type="dxa"/>
            <w:gridSpan w:val="2"/>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Thông hiểu</w:t>
            </w:r>
          </w:p>
        </w:tc>
        <w:tc>
          <w:tcPr>
            <w:tcW w:w="1134" w:type="dxa"/>
            <w:gridSpan w:val="2"/>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Vận dụng</w:t>
            </w:r>
          </w:p>
        </w:tc>
        <w:tc>
          <w:tcPr>
            <w:tcW w:w="1134" w:type="dxa"/>
            <w:gridSpan w:val="2"/>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Vận dụng cao</w:t>
            </w:r>
          </w:p>
        </w:tc>
        <w:tc>
          <w:tcPr>
            <w:tcW w:w="1134" w:type="dxa"/>
            <w:gridSpan w:val="2"/>
            <w:vMerge/>
          </w:tcPr>
          <w:p w:rsidR="00120ECE" w:rsidRPr="00A2000A" w:rsidRDefault="00120ECE" w:rsidP="00411874">
            <w:pPr>
              <w:jc w:val="center"/>
              <w:rPr>
                <w:rFonts w:eastAsia="Calibri" w:cs="Times New Roman"/>
                <w:b/>
                <w:bCs/>
                <w:sz w:val="24"/>
                <w:szCs w:val="24"/>
              </w:rPr>
            </w:pPr>
          </w:p>
        </w:tc>
        <w:tc>
          <w:tcPr>
            <w:tcW w:w="850" w:type="dxa"/>
            <w:vMerge/>
          </w:tcPr>
          <w:p w:rsidR="00120ECE" w:rsidRPr="00A2000A" w:rsidRDefault="00120ECE" w:rsidP="00411874">
            <w:pPr>
              <w:jc w:val="center"/>
              <w:rPr>
                <w:rFonts w:eastAsia="Calibri" w:cs="Times New Roman"/>
                <w:b/>
                <w:bCs/>
                <w:sz w:val="24"/>
                <w:szCs w:val="24"/>
                <w:lang w:val="vi-VN"/>
              </w:rPr>
            </w:pPr>
          </w:p>
        </w:tc>
      </w:tr>
      <w:tr w:rsidR="00120ECE" w:rsidRPr="00A2000A" w:rsidTr="00AE5B7C">
        <w:trPr>
          <w:trHeight w:val="580"/>
        </w:trPr>
        <w:tc>
          <w:tcPr>
            <w:tcW w:w="421" w:type="dxa"/>
            <w:vMerge/>
          </w:tcPr>
          <w:p w:rsidR="00120ECE" w:rsidRPr="00A2000A" w:rsidRDefault="00120ECE" w:rsidP="00411874">
            <w:pPr>
              <w:jc w:val="center"/>
              <w:rPr>
                <w:rFonts w:eastAsia="Calibri" w:cs="Times New Roman"/>
                <w:b/>
                <w:bCs/>
                <w:sz w:val="24"/>
                <w:szCs w:val="24"/>
                <w:lang w:val="vi-VN"/>
              </w:rPr>
            </w:pPr>
          </w:p>
        </w:tc>
        <w:tc>
          <w:tcPr>
            <w:tcW w:w="2693" w:type="dxa"/>
            <w:vMerge/>
          </w:tcPr>
          <w:p w:rsidR="00120ECE" w:rsidRPr="00A2000A" w:rsidRDefault="00120ECE" w:rsidP="00411874">
            <w:pPr>
              <w:jc w:val="center"/>
              <w:rPr>
                <w:rFonts w:eastAsia="Calibri" w:cs="Times New Roman"/>
                <w:b/>
                <w:bCs/>
                <w:sz w:val="24"/>
                <w:szCs w:val="24"/>
                <w:lang w:val="vi-VN"/>
              </w:rPr>
            </w:pP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TN</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TL</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TN</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TL</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TN</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TL</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TN</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TL</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TN</w:t>
            </w:r>
          </w:p>
        </w:tc>
        <w:tc>
          <w:tcPr>
            <w:tcW w:w="567" w:type="dxa"/>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TL</w:t>
            </w:r>
          </w:p>
        </w:tc>
        <w:tc>
          <w:tcPr>
            <w:tcW w:w="850" w:type="dxa"/>
          </w:tcPr>
          <w:p w:rsidR="00120ECE" w:rsidRPr="00A2000A" w:rsidRDefault="00120ECE" w:rsidP="00411874">
            <w:pPr>
              <w:jc w:val="center"/>
              <w:rPr>
                <w:rFonts w:eastAsia="Calibri" w:cs="Times New Roman"/>
                <w:b/>
                <w:bCs/>
                <w:sz w:val="24"/>
                <w:szCs w:val="24"/>
                <w:lang w:val="vi-VN"/>
              </w:rPr>
            </w:pPr>
          </w:p>
        </w:tc>
      </w:tr>
      <w:tr w:rsidR="00120ECE" w:rsidRPr="00A2000A" w:rsidTr="00AE5B7C">
        <w:trPr>
          <w:trHeight w:val="576"/>
        </w:trPr>
        <w:tc>
          <w:tcPr>
            <w:tcW w:w="421" w:type="dxa"/>
          </w:tcPr>
          <w:p w:rsidR="00120ECE" w:rsidRPr="00A2000A" w:rsidRDefault="00120ECE" w:rsidP="00411874">
            <w:pPr>
              <w:jc w:val="center"/>
              <w:rPr>
                <w:rFonts w:eastAsia="Calibri" w:cs="Times New Roman"/>
                <w:b/>
                <w:bCs/>
                <w:color w:val="FF0000"/>
                <w:sz w:val="24"/>
                <w:szCs w:val="24"/>
              </w:rPr>
            </w:pPr>
            <w:r w:rsidRPr="00A2000A">
              <w:rPr>
                <w:rFonts w:eastAsia="Calibri" w:cs="Times New Roman"/>
                <w:b/>
                <w:bCs/>
                <w:color w:val="FF0000"/>
                <w:sz w:val="24"/>
                <w:szCs w:val="24"/>
              </w:rPr>
              <w:t>1</w:t>
            </w:r>
          </w:p>
        </w:tc>
        <w:tc>
          <w:tcPr>
            <w:tcW w:w="2693" w:type="dxa"/>
            <w:tcBorders>
              <w:top w:val="single" w:sz="4" w:space="0" w:color="auto"/>
              <w:left w:val="single" w:sz="4" w:space="0" w:color="auto"/>
            </w:tcBorders>
            <w:shd w:val="clear" w:color="auto" w:fill="FFFFFF"/>
          </w:tcPr>
          <w:p w:rsidR="00120ECE" w:rsidRPr="00A2000A" w:rsidRDefault="00CF6E9C" w:rsidP="005749B7">
            <w:pPr>
              <w:widowControl w:val="0"/>
              <w:jc w:val="both"/>
              <w:rPr>
                <w:rFonts w:eastAsia="Times New Roman" w:cs="Times New Roman"/>
                <w:b/>
                <w:sz w:val="24"/>
                <w:szCs w:val="24"/>
                <w:lang w:val="vi-VN"/>
              </w:rPr>
            </w:pPr>
            <w:r w:rsidRPr="00A2000A">
              <w:rPr>
                <w:rFonts w:eastAsia="Times New Roman" w:cs="Times New Roman"/>
                <w:b/>
                <w:sz w:val="24"/>
                <w:szCs w:val="24"/>
                <w:lang w:val="vi-VN"/>
              </w:rPr>
              <w:t>Vật liệu cơ khí.</w:t>
            </w:r>
          </w:p>
        </w:tc>
        <w:tc>
          <w:tcPr>
            <w:tcW w:w="567" w:type="dxa"/>
          </w:tcPr>
          <w:p w:rsidR="00120ECE" w:rsidRPr="00A2000A" w:rsidRDefault="009F7961" w:rsidP="005749B7">
            <w:pPr>
              <w:jc w:val="center"/>
              <w:rPr>
                <w:rFonts w:eastAsia="Calibri" w:cs="Times New Roman"/>
                <w:sz w:val="24"/>
                <w:szCs w:val="24"/>
                <w:lang w:val="vi-VN"/>
              </w:rPr>
            </w:pPr>
            <w:r w:rsidRPr="00A2000A">
              <w:rPr>
                <w:rFonts w:eastAsia="Calibri" w:cs="Times New Roman"/>
                <w:sz w:val="24"/>
                <w:szCs w:val="24"/>
                <w:lang w:val="vi-VN"/>
              </w:rPr>
              <w:t>1</w:t>
            </w:r>
          </w:p>
        </w:tc>
        <w:tc>
          <w:tcPr>
            <w:tcW w:w="567" w:type="dxa"/>
          </w:tcPr>
          <w:p w:rsidR="00120ECE" w:rsidRPr="00A2000A" w:rsidRDefault="00120ECE" w:rsidP="005749B7">
            <w:pPr>
              <w:jc w:val="center"/>
              <w:rPr>
                <w:rFonts w:eastAsia="Calibri" w:cs="Times New Roman"/>
                <w:bCs/>
                <w:sz w:val="24"/>
                <w:szCs w:val="24"/>
              </w:rPr>
            </w:pPr>
          </w:p>
        </w:tc>
        <w:tc>
          <w:tcPr>
            <w:tcW w:w="567" w:type="dxa"/>
          </w:tcPr>
          <w:p w:rsidR="00120ECE" w:rsidRPr="00A2000A" w:rsidRDefault="009F7961" w:rsidP="005749B7">
            <w:pPr>
              <w:jc w:val="center"/>
              <w:rPr>
                <w:rFonts w:eastAsia="Calibri" w:cs="Times New Roman"/>
                <w:bCs/>
                <w:sz w:val="24"/>
                <w:szCs w:val="24"/>
                <w:lang w:val="vi-VN"/>
              </w:rPr>
            </w:pPr>
            <w:r w:rsidRPr="00A2000A">
              <w:rPr>
                <w:rFonts w:eastAsia="Calibri" w:cs="Times New Roman"/>
                <w:bCs/>
                <w:sz w:val="24"/>
                <w:szCs w:val="24"/>
                <w:lang w:val="vi-VN"/>
              </w:rPr>
              <w:t>1</w:t>
            </w:r>
          </w:p>
        </w:tc>
        <w:tc>
          <w:tcPr>
            <w:tcW w:w="567" w:type="dxa"/>
          </w:tcPr>
          <w:p w:rsidR="00120ECE" w:rsidRPr="00A2000A" w:rsidRDefault="00120ECE" w:rsidP="005749B7">
            <w:pPr>
              <w:jc w:val="center"/>
              <w:rPr>
                <w:rFonts w:eastAsia="Calibri" w:cs="Times New Roman"/>
                <w:bCs/>
                <w:sz w:val="24"/>
                <w:szCs w:val="24"/>
              </w:rPr>
            </w:pPr>
          </w:p>
        </w:tc>
        <w:tc>
          <w:tcPr>
            <w:tcW w:w="567" w:type="dxa"/>
          </w:tcPr>
          <w:p w:rsidR="00120ECE" w:rsidRPr="00A2000A" w:rsidRDefault="00120ECE" w:rsidP="005749B7">
            <w:pPr>
              <w:jc w:val="center"/>
              <w:rPr>
                <w:rFonts w:eastAsia="Calibri" w:cs="Times New Roman"/>
                <w:bCs/>
                <w:sz w:val="24"/>
                <w:szCs w:val="24"/>
              </w:rPr>
            </w:pPr>
          </w:p>
        </w:tc>
        <w:tc>
          <w:tcPr>
            <w:tcW w:w="567" w:type="dxa"/>
          </w:tcPr>
          <w:p w:rsidR="00120ECE" w:rsidRPr="00A2000A" w:rsidRDefault="00120ECE" w:rsidP="005749B7">
            <w:pPr>
              <w:jc w:val="center"/>
              <w:rPr>
                <w:rFonts w:eastAsia="Calibri" w:cs="Times New Roman"/>
                <w:bCs/>
                <w:sz w:val="24"/>
                <w:szCs w:val="24"/>
              </w:rPr>
            </w:pPr>
          </w:p>
        </w:tc>
        <w:tc>
          <w:tcPr>
            <w:tcW w:w="567" w:type="dxa"/>
          </w:tcPr>
          <w:p w:rsidR="00120ECE" w:rsidRPr="00A2000A" w:rsidRDefault="00120ECE" w:rsidP="005749B7">
            <w:pPr>
              <w:jc w:val="center"/>
              <w:rPr>
                <w:rFonts w:eastAsia="Calibri" w:cs="Times New Roman"/>
                <w:bCs/>
                <w:sz w:val="24"/>
                <w:szCs w:val="24"/>
              </w:rPr>
            </w:pPr>
          </w:p>
        </w:tc>
        <w:tc>
          <w:tcPr>
            <w:tcW w:w="567" w:type="dxa"/>
          </w:tcPr>
          <w:p w:rsidR="00120ECE" w:rsidRPr="00A2000A" w:rsidRDefault="00120ECE" w:rsidP="005749B7">
            <w:pPr>
              <w:jc w:val="center"/>
              <w:rPr>
                <w:rFonts w:eastAsia="Calibri" w:cs="Times New Roman"/>
                <w:bCs/>
                <w:sz w:val="24"/>
                <w:szCs w:val="24"/>
              </w:rPr>
            </w:pPr>
          </w:p>
        </w:tc>
        <w:tc>
          <w:tcPr>
            <w:tcW w:w="567"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2</w:t>
            </w:r>
          </w:p>
        </w:tc>
        <w:tc>
          <w:tcPr>
            <w:tcW w:w="567" w:type="dxa"/>
          </w:tcPr>
          <w:p w:rsidR="00120ECE" w:rsidRPr="00A2000A" w:rsidRDefault="00120ECE" w:rsidP="005749B7">
            <w:pPr>
              <w:jc w:val="center"/>
              <w:rPr>
                <w:rFonts w:eastAsia="Calibri" w:cs="Times New Roman"/>
                <w:bCs/>
                <w:sz w:val="24"/>
                <w:szCs w:val="24"/>
              </w:rPr>
            </w:pPr>
          </w:p>
        </w:tc>
        <w:tc>
          <w:tcPr>
            <w:tcW w:w="850"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0.5</w:t>
            </w:r>
          </w:p>
        </w:tc>
      </w:tr>
      <w:tr w:rsidR="00120ECE" w:rsidRPr="00A2000A" w:rsidTr="00AE5B7C">
        <w:trPr>
          <w:trHeight w:val="698"/>
        </w:trPr>
        <w:tc>
          <w:tcPr>
            <w:tcW w:w="421" w:type="dxa"/>
          </w:tcPr>
          <w:p w:rsidR="00120ECE" w:rsidRPr="00A2000A" w:rsidRDefault="00120ECE" w:rsidP="00411874">
            <w:pPr>
              <w:jc w:val="center"/>
              <w:rPr>
                <w:rFonts w:eastAsia="Calibri" w:cs="Times New Roman"/>
                <w:b/>
                <w:bCs/>
                <w:color w:val="FF0000"/>
                <w:sz w:val="24"/>
                <w:szCs w:val="24"/>
              </w:rPr>
            </w:pPr>
            <w:r w:rsidRPr="00A2000A">
              <w:rPr>
                <w:rFonts w:eastAsia="Calibri" w:cs="Times New Roman"/>
                <w:b/>
                <w:bCs/>
                <w:color w:val="FF0000"/>
                <w:sz w:val="24"/>
                <w:szCs w:val="24"/>
              </w:rPr>
              <w:t>2</w:t>
            </w:r>
          </w:p>
        </w:tc>
        <w:tc>
          <w:tcPr>
            <w:tcW w:w="2693" w:type="dxa"/>
            <w:tcBorders>
              <w:top w:val="single" w:sz="4" w:space="0" w:color="auto"/>
              <w:left w:val="single" w:sz="4" w:space="0" w:color="auto"/>
            </w:tcBorders>
            <w:shd w:val="clear" w:color="auto" w:fill="FFFFFF"/>
          </w:tcPr>
          <w:p w:rsidR="00120ECE" w:rsidRPr="00A2000A" w:rsidRDefault="00CF6E9C" w:rsidP="005749B7">
            <w:pPr>
              <w:widowControl w:val="0"/>
              <w:autoSpaceDE w:val="0"/>
              <w:autoSpaceDN w:val="0"/>
              <w:jc w:val="both"/>
              <w:rPr>
                <w:rFonts w:eastAsia="Times New Roman" w:cs="Times New Roman"/>
                <w:b/>
                <w:sz w:val="24"/>
                <w:szCs w:val="24"/>
                <w:lang w:val="vi"/>
              </w:rPr>
            </w:pPr>
            <w:r w:rsidRPr="00A2000A">
              <w:rPr>
                <w:rFonts w:eastAsia="Times New Roman" w:cs="Times New Roman"/>
                <w:b/>
                <w:sz w:val="24"/>
                <w:szCs w:val="24"/>
                <w:lang w:val="vi"/>
              </w:rPr>
              <w:t>Truyền và biến đổi chuyển động.</w:t>
            </w:r>
          </w:p>
        </w:tc>
        <w:tc>
          <w:tcPr>
            <w:tcW w:w="567" w:type="dxa"/>
            <w:vAlign w:val="center"/>
          </w:tcPr>
          <w:p w:rsidR="00120ECE" w:rsidRPr="00A2000A" w:rsidRDefault="00120ECE" w:rsidP="005749B7">
            <w:pPr>
              <w:jc w:val="center"/>
              <w:rPr>
                <w:rFonts w:eastAsia="Calibri" w:cs="Times New Roman"/>
                <w:color w:val="000000"/>
                <w:sz w:val="24"/>
                <w:szCs w:val="24"/>
                <w:lang w:val="vi-VN"/>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BA649C"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2</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9F7961"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1</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lang w:val="vi-VN"/>
              </w:rPr>
            </w:pPr>
          </w:p>
        </w:tc>
        <w:tc>
          <w:tcPr>
            <w:tcW w:w="567" w:type="dxa"/>
          </w:tcPr>
          <w:p w:rsidR="005749B7" w:rsidRPr="00A2000A" w:rsidRDefault="005749B7" w:rsidP="005749B7">
            <w:pPr>
              <w:jc w:val="center"/>
              <w:rPr>
                <w:rFonts w:eastAsia="Calibri" w:cs="Times New Roman"/>
                <w:bCs/>
                <w:sz w:val="24"/>
                <w:szCs w:val="24"/>
                <w:lang w:val="vi-VN"/>
              </w:rPr>
            </w:pPr>
          </w:p>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2</w:t>
            </w:r>
          </w:p>
        </w:tc>
        <w:tc>
          <w:tcPr>
            <w:tcW w:w="567" w:type="dxa"/>
          </w:tcPr>
          <w:p w:rsidR="005749B7" w:rsidRPr="00A2000A" w:rsidRDefault="005749B7" w:rsidP="005749B7">
            <w:pPr>
              <w:jc w:val="center"/>
              <w:rPr>
                <w:rFonts w:eastAsia="Calibri" w:cs="Times New Roman"/>
                <w:bCs/>
                <w:sz w:val="24"/>
                <w:szCs w:val="24"/>
                <w:lang w:val="vi-VN"/>
              </w:rPr>
            </w:pPr>
          </w:p>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1</w:t>
            </w:r>
          </w:p>
        </w:tc>
        <w:tc>
          <w:tcPr>
            <w:tcW w:w="850" w:type="dxa"/>
          </w:tcPr>
          <w:p w:rsidR="005749B7" w:rsidRPr="00A2000A" w:rsidRDefault="005749B7" w:rsidP="005749B7">
            <w:pPr>
              <w:jc w:val="center"/>
              <w:rPr>
                <w:rFonts w:eastAsia="Calibri" w:cs="Times New Roman"/>
                <w:bCs/>
                <w:sz w:val="24"/>
                <w:szCs w:val="24"/>
                <w:lang w:val="vi-VN"/>
              </w:rPr>
            </w:pPr>
          </w:p>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2.5</w:t>
            </w:r>
          </w:p>
        </w:tc>
      </w:tr>
      <w:tr w:rsidR="00120ECE" w:rsidRPr="00A2000A" w:rsidTr="00AE5B7C">
        <w:trPr>
          <w:trHeight w:val="699"/>
        </w:trPr>
        <w:tc>
          <w:tcPr>
            <w:tcW w:w="421" w:type="dxa"/>
          </w:tcPr>
          <w:p w:rsidR="00120ECE" w:rsidRPr="00A2000A" w:rsidRDefault="00120ECE" w:rsidP="00411874">
            <w:pPr>
              <w:jc w:val="center"/>
              <w:rPr>
                <w:rFonts w:eastAsia="Calibri" w:cs="Times New Roman"/>
                <w:b/>
                <w:bCs/>
                <w:color w:val="FF0000"/>
                <w:sz w:val="24"/>
                <w:szCs w:val="24"/>
                <w:lang w:val="vi-VN"/>
              </w:rPr>
            </w:pPr>
            <w:r w:rsidRPr="00A2000A">
              <w:rPr>
                <w:rFonts w:eastAsia="Calibri" w:cs="Times New Roman"/>
                <w:b/>
                <w:bCs/>
                <w:color w:val="FF0000"/>
                <w:sz w:val="24"/>
                <w:szCs w:val="24"/>
                <w:lang w:val="vi-VN"/>
              </w:rPr>
              <w:t>3</w:t>
            </w:r>
          </w:p>
        </w:tc>
        <w:tc>
          <w:tcPr>
            <w:tcW w:w="2693" w:type="dxa"/>
            <w:tcBorders>
              <w:top w:val="single" w:sz="4" w:space="0" w:color="auto"/>
              <w:left w:val="single" w:sz="4" w:space="0" w:color="auto"/>
            </w:tcBorders>
            <w:shd w:val="clear" w:color="auto" w:fill="FFFFFF"/>
          </w:tcPr>
          <w:p w:rsidR="00120ECE" w:rsidRPr="00A2000A" w:rsidRDefault="00CF6E9C" w:rsidP="005749B7">
            <w:pPr>
              <w:widowControl w:val="0"/>
              <w:jc w:val="both"/>
              <w:rPr>
                <w:rFonts w:eastAsia="Times New Roman" w:cs="Times New Roman"/>
                <w:b/>
                <w:sz w:val="24"/>
                <w:szCs w:val="24"/>
                <w:lang w:val="vi-VN"/>
              </w:rPr>
            </w:pPr>
            <w:r w:rsidRPr="00A2000A">
              <w:rPr>
                <w:rFonts w:eastAsia="Times New Roman" w:cs="Times New Roman"/>
                <w:b/>
                <w:sz w:val="24"/>
                <w:szCs w:val="24"/>
                <w:lang w:val="vi-VN"/>
              </w:rPr>
              <w:t>Gia công cơ khí bằng tay.</w:t>
            </w:r>
          </w:p>
        </w:tc>
        <w:tc>
          <w:tcPr>
            <w:tcW w:w="567" w:type="dxa"/>
            <w:vAlign w:val="center"/>
          </w:tcPr>
          <w:p w:rsidR="00120ECE" w:rsidRPr="00A2000A" w:rsidRDefault="009F7961"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2</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BA649C"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3</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tcPr>
          <w:p w:rsidR="005749B7" w:rsidRPr="00A2000A" w:rsidRDefault="005749B7" w:rsidP="005749B7">
            <w:pPr>
              <w:jc w:val="center"/>
              <w:rPr>
                <w:rFonts w:eastAsia="Calibri" w:cs="Times New Roman"/>
                <w:bCs/>
                <w:sz w:val="24"/>
                <w:szCs w:val="24"/>
                <w:lang w:val="vi-VN"/>
              </w:rPr>
            </w:pPr>
          </w:p>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5</w:t>
            </w:r>
          </w:p>
        </w:tc>
        <w:tc>
          <w:tcPr>
            <w:tcW w:w="567" w:type="dxa"/>
          </w:tcPr>
          <w:p w:rsidR="00120ECE" w:rsidRPr="00A2000A" w:rsidRDefault="00120ECE" w:rsidP="005749B7">
            <w:pPr>
              <w:jc w:val="center"/>
              <w:rPr>
                <w:rFonts w:eastAsia="Calibri" w:cs="Times New Roman"/>
                <w:bCs/>
                <w:sz w:val="24"/>
                <w:szCs w:val="24"/>
              </w:rPr>
            </w:pPr>
          </w:p>
        </w:tc>
        <w:tc>
          <w:tcPr>
            <w:tcW w:w="850" w:type="dxa"/>
          </w:tcPr>
          <w:p w:rsidR="005749B7" w:rsidRPr="00A2000A" w:rsidRDefault="005749B7" w:rsidP="005749B7">
            <w:pPr>
              <w:jc w:val="center"/>
              <w:rPr>
                <w:rFonts w:eastAsia="Calibri" w:cs="Times New Roman"/>
                <w:bCs/>
                <w:sz w:val="24"/>
                <w:szCs w:val="24"/>
                <w:lang w:val="vi-VN"/>
              </w:rPr>
            </w:pPr>
          </w:p>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1.25</w:t>
            </w:r>
          </w:p>
        </w:tc>
      </w:tr>
      <w:tr w:rsidR="00120ECE" w:rsidRPr="00A2000A" w:rsidTr="00AE5B7C">
        <w:trPr>
          <w:trHeight w:val="422"/>
        </w:trPr>
        <w:tc>
          <w:tcPr>
            <w:tcW w:w="421" w:type="dxa"/>
          </w:tcPr>
          <w:p w:rsidR="00120ECE" w:rsidRPr="00A2000A" w:rsidRDefault="00120ECE" w:rsidP="00411874">
            <w:pPr>
              <w:jc w:val="center"/>
              <w:rPr>
                <w:rFonts w:eastAsia="Calibri" w:cs="Times New Roman"/>
                <w:b/>
                <w:bCs/>
                <w:color w:val="FF0000"/>
                <w:sz w:val="24"/>
                <w:szCs w:val="24"/>
                <w:lang w:val="vi-VN"/>
              </w:rPr>
            </w:pPr>
            <w:r w:rsidRPr="00A2000A">
              <w:rPr>
                <w:rFonts w:eastAsia="Calibri" w:cs="Times New Roman"/>
                <w:b/>
                <w:bCs/>
                <w:color w:val="FF0000"/>
                <w:sz w:val="24"/>
                <w:szCs w:val="24"/>
                <w:lang w:val="vi-VN"/>
              </w:rPr>
              <w:t>4</w:t>
            </w:r>
          </w:p>
        </w:tc>
        <w:tc>
          <w:tcPr>
            <w:tcW w:w="2693" w:type="dxa"/>
            <w:tcBorders>
              <w:top w:val="single" w:sz="4" w:space="0" w:color="auto"/>
              <w:left w:val="single" w:sz="4" w:space="0" w:color="auto"/>
            </w:tcBorders>
            <w:shd w:val="clear" w:color="auto" w:fill="FFFFFF"/>
          </w:tcPr>
          <w:p w:rsidR="00120ECE" w:rsidRPr="00A2000A" w:rsidRDefault="00CF6E9C" w:rsidP="005749B7">
            <w:pPr>
              <w:widowControl w:val="0"/>
              <w:jc w:val="both"/>
              <w:rPr>
                <w:rFonts w:eastAsia="Calibri" w:cs="Times New Roman"/>
                <w:b/>
                <w:spacing w:val="-6"/>
                <w:sz w:val="24"/>
                <w:szCs w:val="24"/>
                <w:lang w:val="vi-VN"/>
              </w:rPr>
            </w:pPr>
            <w:r w:rsidRPr="00A2000A">
              <w:rPr>
                <w:rFonts w:eastAsia="Calibri" w:cs="Times New Roman"/>
                <w:b/>
                <w:spacing w:val="-6"/>
                <w:sz w:val="24"/>
                <w:szCs w:val="24"/>
                <w:lang w:val="vi-VN"/>
              </w:rPr>
              <w:t>Ngành nghề trong lĩnh vực cơ khí.</w:t>
            </w:r>
          </w:p>
        </w:tc>
        <w:tc>
          <w:tcPr>
            <w:tcW w:w="567" w:type="dxa"/>
            <w:vAlign w:val="center"/>
          </w:tcPr>
          <w:p w:rsidR="00120ECE" w:rsidRPr="00A2000A" w:rsidRDefault="009F7961"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2</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lang w:val="vi-VN"/>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2</w:t>
            </w:r>
          </w:p>
        </w:tc>
        <w:tc>
          <w:tcPr>
            <w:tcW w:w="567" w:type="dxa"/>
          </w:tcPr>
          <w:p w:rsidR="00120ECE" w:rsidRPr="00A2000A" w:rsidRDefault="00120ECE" w:rsidP="005749B7">
            <w:pPr>
              <w:jc w:val="center"/>
              <w:rPr>
                <w:rFonts w:eastAsia="Calibri" w:cs="Times New Roman"/>
                <w:bCs/>
                <w:sz w:val="24"/>
                <w:szCs w:val="24"/>
              </w:rPr>
            </w:pPr>
          </w:p>
        </w:tc>
        <w:tc>
          <w:tcPr>
            <w:tcW w:w="850"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0.5</w:t>
            </w:r>
          </w:p>
        </w:tc>
      </w:tr>
      <w:tr w:rsidR="00120ECE" w:rsidRPr="00A2000A" w:rsidTr="00AE5B7C">
        <w:trPr>
          <w:trHeight w:val="400"/>
        </w:trPr>
        <w:tc>
          <w:tcPr>
            <w:tcW w:w="421" w:type="dxa"/>
          </w:tcPr>
          <w:p w:rsidR="00120ECE" w:rsidRPr="00A2000A" w:rsidRDefault="00120ECE" w:rsidP="00411874">
            <w:pPr>
              <w:jc w:val="center"/>
              <w:rPr>
                <w:rFonts w:eastAsia="Calibri" w:cs="Times New Roman"/>
                <w:b/>
                <w:bCs/>
                <w:sz w:val="24"/>
                <w:szCs w:val="24"/>
                <w:lang w:val="vi-VN"/>
              </w:rPr>
            </w:pPr>
            <w:r w:rsidRPr="00A2000A">
              <w:rPr>
                <w:rFonts w:eastAsia="Calibri" w:cs="Times New Roman"/>
                <w:b/>
                <w:bCs/>
                <w:sz w:val="24"/>
                <w:szCs w:val="24"/>
                <w:lang w:val="vi-VN"/>
              </w:rPr>
              <w:t>5</w:t>
            </w:r>
          </w:p>
        </w:tc>
        <w:tc>
          <w:tcPr>
            <w:tcW w:w="2693" w:type="dxa"/>
            <w:tcBorders>
              <w:top w:val="single" w:sz="4" w:space="0" w:color="auto"/>
              <w:left w:val="single" w:sz="4" w:space="0" w:color="auto"/>
            </w:tcBorders>
            <w:shd w:val="clear" w:color="auto" w:fill="FFFFFF"/>
          </w:tcPr>
          <w:p w:rsidR="00120ECE" w:rsidRPr="00A2000A" w:rsidRDefault="009F7961" w:rsidP="005749B7">
            <w:pPr>
              <w:widowControl w:val="0"/>
              <w:jc w:val="both"/>
              <w:rPr>
                <w:rFonts w:eastAsia="Calibri" w:cs="Times New Roman"/>
                <w:b/>
                <w:spacing w:val="-6"/>
                <w:sz w:val="24"/>
                <w:szCs w:val="24"/>
                <w:lang w:val="vi-VN"/>
              </w:rPr>
            </w:pPr>
            <w:r w:rsidRPr="00A2000A">
              <w:rPr>
                <w:rFonts w:eastAsia="Calibri" w:cs="Times New Roman"/>
                <w:b/>
                <w:spacing w:val="-6"/>
                <w:sz w:val="24"/>
                <w:szCs w:val="24"/>
                <w:lang w:val="vi-VN"/>
              </w:rPr>
              <w:t>Tai nạn điện và biện pháp an toàn điện.</w:t>
            </w:r>
          </w:p>
        </w:tc>
        <w:tc>
          <w:tcPr>
            <w:tcW w:w="567" w:type="dxa"/>
            <w:vAlign w:val="center"/>
          </w:tcPr>
          <w:p w:rsidR="00120ECE" w:rsidRPr="00A2000A" w:rsidRDefault="00BA649C"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6</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BA649C"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4</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10</w:t>
            </w:r>
          </w:p>
        </w:tc>
        <w:tc>
          <w:tcPr>
            <w:tcW w:w="567" w:type="dxa"/>
          </w:tcPr>
          <w:p w:rsidR="00120ECE" w:rsidRPr="00A2000A" w:rsidRDefault="00120ECE" w:rsidP="005749B7">
            <w:pPr>
              <w:jc w:val="center"/>
              <w:rPr>
                <w:rFonts w:eastAsia="Calibri" w:cs="Times New Roman"/>
                <w:bCs/>
                <w:sz w:val="24"/>
                <w:szCs w:val="24"/>
              </w:rPr>
            </w:pPr>
          </w:p>
        </w:tc>
        <w:tc>
          <w:tcPr>
            <w:tcW w:w="850"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2.5</w:t>
            </w:r>
          </w:p>
        </w:tc>
      </w:tr>
      <w:tr w:rsidR="00120ECE" w:rsidRPr="00A2000A" w:rsidTr="00AE5B7C">
        <w:trPr>
          <w:trHeight w:val="562"/>
        </w:trPr>
        <w:tc>
          <w:tcPr>
            <w:tcW w:w="421" w:type="dxa"/>
          </w:tcPr>
          <w:p w:rsidR="00120ECE" w:rsidRPr="00A2000A" w:rsidRDefault="00120ECE" w:rsidP="00411874">
            <w:pPr>
              <w:jc w:val="center"/>
              <w:rPr>
                <w:rFonts w:eastAsia="Calibri" w:cs="Times New Roman"/>
                <w:b/>
                <w:bCs/>
                <w:sz w:val="24"/>
                <w:szCs w:val="24"/>
                <w:lang w:val="vi-VN"/>
              </w:rPr>
            </w:pPr>
            <w:r w:rsidRPr="00A2000A">
              <w:rPr>
                <w:rFonts w:eastAsia="Calibri" w:cs="Times New Roman"/>
                <w:b/>
                <w:bCs/>
                <w:sz w:val="24"/>
                <w:szCs w:val="24"/>
                <w:lang w:val="vi-VN"/>
              </w:rPr>
              <w:t>6</w:t>
            </w:r>
          </w:p>
        </w:tc>
        <w:tc>
          <w:tcPr>
            <w:tcW w:w="2693" w:type="dxa"/>
            <w:tcBorders>
              <w:top w:val="single" w:sz="4" w:space="0" w:color="auto"/>
              <w:left w:val="single" w:sz="4" w:space="0" w:color="auto"/>
            </w:tcBorders>
            <w:shd w:val="clear" w:color="auto" w:fill="FFFFFF"/>
          </w:tcPr>
          <w:p w:rsidR="00120ECE" w:rsidRPr="00A2000A" w:rsidRDefault="009F7961" w:rsidP="005749B7">
            <w:pPr>
              <w:widowControl w:val="0"/>
              <w:jc w:val="both"/>
              <w:rPr>
                <w:rFonts w:eastAsia="Calibri" w:cs="Times New Roman"/>
                <w:b/>
                <w:spacing w:val="-6"/>
                <w:sz w:val="24"/>
                <w:szCs w:val="24"/>
                <w:lang w:val="vi-VN"/>
              </w:rPr>
            </w:pPr>
            <w:r w:rsidRPr="00A2000A">
              <w:rPr>
                <w:rFonts w:eastAsia="Calibri" w:cs="Times New Roman"/>
                <w:b/>
                <w:spacing w:val="-6"/>
                <w:sz w:val="24"/>
                <w:szCs w:val="24"/>
                <w:lang w:val="vi-VN"/>
              </w:rPr>
              <w:t>Sơ cứu người tai nạn điện.</w:t>
            </w:r>
          </w:p>
        </w:tc>
        <w:tc>
          <w:tcPr>
            <w:tcW w:w="567" w:type="dxa"/>
            <w:vAlign w:val="center"/>
          </w:tcPr>
          <w:p w:rsidR="00120ECE" w:rsidRPr="00A2000A" w:rsidRDefault="009F7961"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4</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9F7961"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2</w:t>
            </w: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rPr>
            </w:pPr>
          </w:p>
        </w:tc>
        <w:tc>
          <w:tcPr>
            <w:tcW w:w="567" w:type="dxa"/>
            <w:vAlign w:val="center"/>
          </w:tcPr>
          <w:p w:rsidR="00120ECE" w:rsidRPr="00A2000A" w:rsidRDefault="00120ECE" w:rsidP="005749B7">
            <w:pPr>
              <w:jc w:val="center"/>
              <w:rPr>
                <w:rFonts w:eastAsia="Calibri" w:cs="Times New Roman"/>
                <w:color w:val="000000"/>
                <w:sz w:val="24"/>
                <w:szCs w:val="24"/>
                <w:lang w:val="vi-VN"/>
              </w:rPr>
            </w:pPr>
          </w:p>
        </w:tc>
        <w:tc>
          <w:tcPr>
            <w:tcW w:w="567"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6</w:t>
            </w:r>
          </w:p>
        </w:tc>
        <w:tc>
          <w:tcPr>
            <w:tcW w:w="567" w:type="dxa"/>
          </w:tcPr>
          <w:p w:rsidR="00120ECE" w:rsidRPr="00A2000A" w:rsidRDefault="00120ECE" w:rsidP="005749B7">
            <w:pPr>
              <w:jc w:val="center"/>
              <w:rPr>
                <w:rFonts w:eastAsia="Calibri" w:cs="Times New Roman"/>
                <w:bCs/>
                <w:sz w:val="24"/>
                <w:szCs w:val="24"/>
                <w:lang w:val="vi-VN"/>
              </w:rPr>
            </w:pPr>
          </w:p>
        </w:tc>
        <w:tc>
          <w:tcPr>
            <w:tcW w:w="850" w:type="dxa"/>
          </w:tcPr>
          <w:p w:rsidR="00120ECE"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1.5</w:t>
            </w:r>
          </w:p>
        </w:tc>
      </w:tr>
      <w:tr w:rsidR="009F7961" w:rsidRPr="00A2000A" w:rsidTr="00AE5B7C">
        <w:trPr>
          <w:trHeight w:val="562"/>
        </w:trPr>
        <w:tc>
          <w:tcPr>
            <w:tcW w:w="421" w:type="dxa"/>
          </w:tcPr>
          <w:p w:rsidR="009F7961" w:rsidRPr="00A2000A" w:rsidRDefault="009F7961" w:rsidP="00411874">
            <w:pPr>
              <w:jc w:val="center"/>
              <w:rPr>
                <w:rFonts w:eastAsia="Calibri" w:cs="Times New Roman"/>
                <w:b/>
                <w:bCs/>
                <w:sz w:val="24"/>
                <w:szCs w:val="24"/>
                <w:lang w:val="vi-VN"/>
              </w:rPr>
            </w:pPr>
            <w:r w:rsidRPr="00A2000A">
              <w:rPr>
                <w:rFonts w:eastAsia="Calibri" w:cs="Times New Roman"/>
                <w:b/>
                <w:bCs/>
                <w:sz w:val="24"/>
                <w:szCs w:val="24"/>
                <w:lang w:val="vi-VN"/>
              </w:rPr>
              <w:t>7</w:t>
            </w:r>
          </w:p>
        </w:tc>
        <w:tc>
          <w:tcPr>
            <w:tcW w:w="2693" w:type="dxa"/>
            <w:tcBorders>
              <w:top w:val="single" w:sz="4" w:space="0" w:color="auto"/>
              <w:left w:val="single" w:sz="4" w:space="0" w:color="auto"/>
            </w:tcBorders>
            <w:shd w:val="clear" w:color="auto" w:fill="FFFFFF"/>
          </w:tcPr>
          <w:p w:rsidR="009F7961" w:rsidRPr="00A2000A" w:rsidRDefault="009F7961" w:rsidP="005749B7">
            <w:pPr>
              <w:widowControl w:val="0"/>
              <w:jc w:val="both"/>
              <w:rPr>
                <w:rFonts w:eastAsia="Calibri" w:cs="Times New Roman"/>
                <w:b/>
                <w:spacing w:val="-6"/>
                <w:sz w:val="24"/>
                <w:szCs w:val="24"/>
                <w:lang w:val="vi-VN"/>
              </w:rPr>
            </w:pPr>
            <w:r w:rsidRPr="00A2000A">
              <w:rPr>
                <w:rFonts w:eastAsia="Calibri" w:cs="Times New Roman"/>
                <w:b/>
                <w:spacing w:val="-6"/>
                <w:sz w:val="24"/>
                <w:szCs w:val="24"/>
                <w:lang w:val="vi-VN"/>
              </w:rPr>
              <w:t>Dụng cụ bảo vệ an toàn điện.</w:t>
            </w:r>
          </w:p>
        </w:tc>
        <w:tc>
          <w:tcPr>
            <w:tcW w:w="567" w:type="dxa"/>
            <w:vAlign w:val="center"/>
          </w:tcPr>
          <w:p w:rsidR="009F7961" w:rsidRPr="00A2000A" w:rsidRDefault="00BA649C"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1</w:t>
            </w:r>
          </w:p>
        </w:tc>
        <w:tc>
          <w:tcPr>
            <w:tcW w:w="567" w:type="dxa"/>
            <w:vAlign w:val="center"/>
          </w:tcPr>
          <w:p w:rsidR="009F7961" w:rsidRPr="00A2000A" w:rsidRDefault="009F7961" w:rsidP="005749B7">
            <w:pPr>
              <w:jc w:val="center"/>
              <w:rPr>
                <w:rFonts w:eastAsia="Calibri" w:cs="Times New Roman"/>
                <w:color w:val="000000"/>
                <w:sz w:val="24"/>
                <w:szCs w:val="24"/>
              </w:rPr>
            </w:pPr>
          </w:p>
        </w:tc>
        <w:tc>
          <w:tcPr>
            <w:tcW w:w="567" w:type="dxa"/>
            <w:vAlign w:val="center"/>
          </w:tcPr>
          <w:p w:rsidR="009F7961" w:rsidRPr="00A2000A" w:rsidRDefault="009F7961" w:rsidP="005749B7">
            <w:pPr>
              <w:jc w:val="center"/>
              <w:rPr>
                <w:rFonts w:eastAsia="Calibri" w:cs="Times New Roman"/>
                <w:color w:val="000000"/>
                <w:sz w:val="24"/>
                <w:szCs w:val="24"/>
                <w:lang w:val="vi-VN"/>
              </w:rPr>
            </w:pPr>
          </w:p>
        </w:tc>
        <w:tc>
          <w:tcPr>
            <w:tcW w:w="567" w:type="dxa"/>
            <w:vAlign w:val="center"/>
          </w:tcPr>
          <w:p w:rsidR="009F7961" w:rsidRPr="00A2000A" w:rsidRDefault="009F7961" w:rsidP="005749B7">
            <w:pPr>
              <w:jc w:val="center"/>
              <w:rPr>
                <w:rFonts w:eastAsia="Calibri" w:cs="Times New Roman"/>
                <w:color w:val="000000"/>
                <w:sz w:val="24"/>
                <w:szCs w:val="24"/>
              </w:rPr>
            </w:pPr>
          </w:p>
        </w:tc>
        <w:tc>
          <w:tcPr>
            <w:tcW w:w="567" w:type="dxa"/>
            <w:vAlign w:val="center"/>
          </w:tcPr>
          <w:p w:rsidR="009F7961" w:rsidRPr="00A2000A" w:rsidRDefault="009F7961" w:rsidP="005749B7">
            <w:pPr>
              <w:jc w:val="center"/>
              <w:rPr>
                <w:rFonts w:eastAsia="Calibri" w:cs="Times New Roman"/>
                <w:color w:val="000000"/>
                <w:sz w:val="24"/>
                <w:szCs w:val="24"/>
              </w:rPr>
            </w:pPr>
          </w:p>
        </w:tc>
        <w:tc>
          <w:tcPr>
            <w:tcW w:w="567" w:type="dxa"/>
            <w:vAlign w:val="center"/>
          </w:tcPr>
          <w:p w:rsidR="009F7961" w:rsidRPr="00A2000A" w:rsidRDefault="009F7961" w:rsidP="005749B7">
            <w:pPr>
              <w:jc w:val="center"/>
              <w:rPr>
                <w:rFonts w:eastAsia="Calibri" w:cs="Times New Roman"/>
                <w:color w:val="000000"/>
                <w:sz w:val="24"/>
                <w:szCs w:val="24"/>
              </w:rPr>
            </w:pPr>
          </w:p>
        </w:tc>
        <w:tc>
          <w:tcPr>
            <w:tcW w:w="567" w:type="dxa"/>
            <w:vAlign w:val="center"/>
          </w:tcPr>
          <w:p w:rsidR="009F7961" w:rsidRPr="00A2000A" w:rsidRDefault="009F7961" w:rsidP="005749B7">
            <w:pPr>
              <w:jc w:val="center"/>
              <w:rPr>
                <w:rFonts w:eastAsia="Calibri" w:cs="Times New Roman"/>
                <w:color w:val="000000"/>
                <w:sz w:val="24"/>
                <w:szCs w:val="24"/>
              </w:rPr>
            </w:pPr>
          </w:p>
        </w:tc>
        <w:tc>
          <w:tcPr>
            <w:tcW w:w="567" w:type="dxa"/>
            <w:vAlign w:val="center"/>
          </w:tcPr>
          <w:p w:rsidR="009F7961" w:rsidRPr="00A2000A" w:rsidRDefault="009F7961" w:rsidP="005749B7">
            <w:pPr>
              <w:jc w:val="center"/>
              <w:rPr>
                <w:rFonts w:eastAsia="Calibri" w:cs="Times New Roman"/>
                <w:color w:val="000000"/>
                <w:sz w:val="24"/>
                <w:szCs w:val="24"/>
                <w:lang w:val="vi-VN"/>
              </w:rPr>
            </w:pPr>
            <w:r w:rsidRPr="00A2000A">
              <w:rPr>
                <w:rFonts w:eastAsia="Calibri" w:cs="Times New Roman"/>
                <w:color w:val="000000"/>
                <w:sz w:val="24"/>
                <w:szCs w:val="24"/>
                <w:lang w:val="vi-VN"/>
              </w:rPr>
              <w:t>1</w:t>
            </w:r>
          </w:p>
        </w:tc>
        <w:tc>
          <w:tcPr>
            <w:tcW w:w="567" w:type="dxa"/>
          </w:tcPr>
          <w:p w:rsidR="009F7961" w:rsidRPr="00A2000A" w:rsidRDefault="00AE5B7C" w:rsidP="005749B7">
            <w:pPr>
              <w:rPr>
                <w:rFonts w:eastAsia="Calibri" w:cs="Times New Roman"/>
                <w:bCs/>
                <w:sz w:val="24"/>
                <w:szCs w:val="24"/>
                <w:lang w:val="vi-VN"/>
              </w:rPr>
            </w:pPr>
            <w:r w:rsidRPr="00A2000A">
              <w:rPr>
                <w:rFonts w:eastAsia="Calibri" w:cs="Times New Roman"/>
                <w:bCs/>
                <w:sz w:val="24"/>
                <w:szCs w:val="24"/>
                <w:lang w:val="vi-VN"/>
              </w:rPr>
              <w:t>1</w:t>
            </w:r>
          </w:p>
        </w:tc>
        <w:tc>
          <w:tcPr>
            <w:tcW w:w="567" w:type="dxa"/>
          </w:tcPr>
          <w:p w:rsidR="009F7961"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1</w:t>
            </w:r>
          </w:p>
        </w:tc>
        <w:tc>
          <w:tcPr>
            <w:tcW w:w="850" w:type="dxa"/>
          </w:tcPr>
          <w:p w:rsidR="009F7961" w:rsidRPr="00A2000A" w:rsidRDefault="00AE5B7C" w:rsidP="005749B7">
            <w:pPr>
              <w:jc w:val="center"/>
              <w:rPr>
                <w:rFonts w:eastAsia="Calibri" w:cs="Times New Roman"/>
                <w:bCs/>
                <w:sz w:val="24"/>
                <w:szCs w:val="24"/>
                <w:lang w:val="vi-VN"/>
              </w:rPr>
            </w:pPr>
            <w:r w:rsidRPr="00A2000A">
              <w:rPr>
                <w:rFonts w:eastAsia="Calibri" w:cs="Times New Roman"/>
                <w:bCs/>
                <w:sz w:val="24"/>
                <w:szCs w:val="24"/>
                <w:lang w:val="vi-VN"/>
              </w:rPr>
              <w:t>1.25</w:t>
            </w:r>
          </w:p>
        </w:tc>
      </w:tr>
      <w:tr w:rsidR="009A7A46" w:rsidRPr="00A2000A" w:rsidTr="00411874">
        <w:trPr>
          <w:trHeight w:val="497"/>
        </w:trPr>
        <w:tc>
          <w:tcPr>
            <w:tcW w:w="3114" w:type="dxa"/>
            <w:gridSpan w:val="2"/>
          </w:tcPr>
          <w:p w:rsidR="009A7A46" w:rsidRPr="00A2000A" w:rsidRDefault="009A7A46" w:rsidP="00411874">
            <w:pPr>
              <w:jc w:val="both"/>
              <w:rPr>
                <w:rFonts w:eastAsia="Calibri" w:cs="Times New Roman"/>
                <w:b/>
                <w:bCs/>
                <w:sz w:val="24"/>
                <w:szCs w:val="24"/>
                <w:lang w:val="vi-VN"/>
              </w:rPr>
            </w:pPr>
            <w:r w:rsidRPr="00A2000A">
              <w:rPr>
                <w:rFonts w:eastAsia="Calibri" w:cs="Times New Roman"/>
                <w:b/>
                <w:bCs/>
                <w:sz w:val="24"/>
                <w:szCs w:val="24"/>
              </w:rPr>
              <w:lastRenderedPageBreak/>
              <w:t>Tổng</w:t>
            </w:r>
            <w:r w:rsidRPr="00A2000A">
              <w:rPr>
                <w:rFonts w:eastAsia="Calibri" w:cs="Times New Roman"/>
                <w:b/>
                <w:bCs/>
                <w:sz w:val="24"/>
                <w:szCs w:val="24"/>
                <w:lang w:val="vi-VN"/>
              </w:rPr>
              <w:t xml:space="preserve"> số câu</w:t>
            </w:r>
          </w:p>
        </w:tc>
        <w:tc>
          <w:tcPr>
            <w:tcW w:w="567" w:type="dxa"/>
            <w:shd w:val="clear" w:color="auto" w:fill="auto"/>
          </w:tcPr>
          <w:p w:rsidR="009A7A46" w:rsidRPr="00A2000A" w:rsidRDefault="009A7A46" w:rsidP="00411874">
            <w:pPr>
              <w:jc w:val="center"/>
              <w:rPr>
                <w:rFonts w:eastAsia="Calibri" w:cs="Times New Roman"/>
                <w:b/>
                <w:bCs/>
                <w:sz w:val="24"/>
                <w:szCs w:val="24"/>
              </w:rPr>
            </w:pPr>
            <w:r w:rsidRPr="00A2000A">
              <w:rPr>
                <w:rFonts w:eastAsia="Calibri" w:cs="Times New Roman"/>
                <w:b/>
                <w:bCs/>
                <w:sz w:val="24"/>
                <w:szCs w:val="24"/>
              </w:rPr>
              <w:t>16</w:t>
            </w:r>
          </w:p>
        </w:tc>
        <w:tc>
          <w:tcPr>
            <w:tcW w:w="567" w:type="dxa"/>
            <w:shd w:val="clear" w:color="auto" w:fill="auto"/>
          </w:tcPr>
          <w:p w:rsidR="009A7A46" w:rsidRPr="00A2000A" w:rsidRDefault="009A7A46" w:rsidP="00411874">
            <w:pPr>
              <w:jc w:val="center"/>
              <w:rPr>
                <w:rFonts w:eastAsia="Calibri" w:cs="Times New Roman"/>
                <w:b/>
                <w:bCs/>
              </w:rPr>
            </w:pPr>
          </w:p>
        </w:tc>
        <w:tc>
          <w:tcPr>
            <w:tcW w:w="567" w:type="dxa"/>
            <w:shd w:val="clear" w:color="auto" w:fill="auto"/>
          </w:tcPr>
          <w:p w:rsidR="009A7A46" w:rsidRPr="00A2000A" w:rsidRDefault="009A7A46" w:rsidP="00411874">
            <w:pPr>
              <w:jc w:val="center"/>
              <w:rPr>
                <w:rFonts w:eastAsia="Calibri" w:cs="Times New Roman"/>
                <w:b/>
                <w:bCs/>
                <w:sz w:val="24"/>
                <w:szCs w:val="24"/>
              </w:rPr>
            </w:pPr>
            <w:r w:rsidRPr="00A2000A">
              <w:rPr>
                <w:rFonts w:eastAsia="Calibri" w:cs="Times New Roman"/>
                <w:b/>
                <w:bCs/>
                <w:sz w:val="24"/>
                <w:szCs w:val="24"/>
              </w:rPr>
              <w:t>12</w:t>
            </w:r>
          </w:p>
        </w:tc>
        <w:tc>
          <w:tcPr>
            <w:tcW w:w="567" w:type="dxa"/>
            <w:shd w:val="clear" w:color="auto" w:fill="auto"/>
          </w:tcPr>
          <w:p w:rsidR="009A7A46" w:rsidRPr="00A2000A" w:rsidRDefault="009A7A46" w:rsidP="00411874">
            <w:pPr>
              <w:jc w:val="center"/>
              <w:rPr>
                <w:rFonts w:eastAsia="Calibri" w:cs="Times New Roman"/>
                <w:b/>
                <w:bCs/>
              </w:rPr>
            </w:pPr>
          </w:p>
        </w:tc>
        <w:tc>
          <w:tcPr>
            <w:tcW w:w="567" w:type="dxa"/>
            <w:shd w:val="clear" w:color="auto" w:fill="auto"/>
          </w:tcPr>
          <w:p w:rsidR="009A7A46" w:rsidRPr="00A2000A" w:rsidRDefault="009A7A46" w:rsidP="00411874">
            <w:pPr>
              <w:jc w:val="center"/>
              <w:rPr>
                <w:rFonts w:eastAsia="Calibri" w:cs="Times New Roman"/>
                <w:b/>
                <w:bCs/>
                <w:sz w:val="24"/>
                <w:szCs w:val="24"/>
              </w:rPr>
            </w:pPr>
          </w:p>
        </w:tc>
        <w:tc>
          <w:tcPr>
            <w:tcW w:w="567" w:type="dxa"/>
            <w:shd w:val="clear" w:color="auto" w:fill="auto"/>
          </w:tcPr>
          <w:p w:rsidR="009A7A46" w:rsidRPr="00A2000A" w:rsidRDefault="009A7A46" w:rsidP="00411874">
            <w:pPr>
              <w:jc w:val="center"/>
              <w:rPr>
                <w:rFonts w:eastAsia="Calibri" w:cs="Times New Roman"/>
                <w:b/>
                <w:bCs/>
                <w:lang w:val="vi-VN"/>
              </w:rPr>
            </w:pPr>
            <w:r w:rsidRPr="00A2000A">
              <w:rPr>
                <w:rFonts w:eastAsia="Calibri" w:cs="Times New Roman"/>
                <w:b/>
                <w:bCs/>
                <w:lang w:val="vi-VN"/>
              </w:rPr>
              <w:t>1</w:t>
            </w:r>
          </w:p>
        </w:tc>
        <w:tc>
          <w:tcPr>
            <w:tcW w:w="567" w:type="dxa"/>
          </w:tcPr>
          <w:p w:rsidR="009A7A46" w:rsidRPr="00A2000A" w:rsidRDefault="009A7A46" w:rsidP="00411874">
            <w:pPr>
              <w:jc w:val="center"/>
              <w:rPr>
                <w:rFonts w:eastAsia="Calibri" w:cs="Times New Roman"/>
                <w:b/>
                <w:bCs/>
                <w:sz w:val="24"/>
                <w:szCs w:val="24"/>
              </w:rPr>
            </w:pPr>
          </w:p>
        </w:tc>
        <w:tc>
          <w:tcPr>
            <w:tcW w:w="567" w:type="dxa"/>
          </w:tcPr>
          <w:p w:rsidR="009A7A46" w:rsidRPr="00A2000A" w:rsidRDefault="009A7A46" w:rsidP="00411874">
            <w:pPr>
              <w:jc w:val="center"/>
              <w:rPr>
                <w:rFonts w:eastAsia="Calibri" w:cs="Times New Roman"/>
                <w:b/>
                <w:bCs/>
                <w:lang w:val="vi-VN"/>
              </w:rPr>
            </w:pPr>
            <w:r w:rsidRPr="00A2000A">
              <w:rPr>
                <w:rFonts w:eastAsia="Calibri" w:cs="Times New Roman"/>
                <w:b/>
                <w:bCs/>
                <w:lang w:val="vi-VN"/>
              </w:rPr>
              <w:t>1</w:t>
            </w:r>
          </w:p>
        </w:tc>
        <w:tc>
          <w:tcPr>
            <w:tcW w:w="567" w:type="dxa"/>
          </w:tcPr>
          <w:p w:rsidR="009A7A46" w:rsidRPr="00A2000A" w:rsidRDefault="009A7A46" w:rsidP="00411874">
            <w:pPr>
              <w:jc w:val="center"/>
              <w:rPr>
                <w:rFonts w:eastAsia="Calibri" w:cs="Times New Roman"/>
                <w:b/>
                <w:bCs/>
                <w:sz w:val="24"/>
                <w:szCs w:val="24"/>
              </w:rPr>
            </w:pPr>
            <w:r w:rsidRPr="00A2000A">
              <w:rPr>
                <w:rFonts w:eastAsia="Calibri" w:cs="Times New Roman"/>
                <w:b/>
                <w:bCs/>
                <w:sz w:val="24"/>
                <w:szCs w:val="24"/>
              </w:rPr>
              <w:t>28</w:t>
            </w:r>
          </w:p>
        </w:tc>
        <w:tc>
          <w:tcPr>
            <w:tcW w:w="567" w:type="dxa"/>
          </w:tcPr>
          <w:p w:rsidR="009A7A46" w:rsidRPr="00A2000A" w:rsidRDefault="009A7A46" w:rsidP="00411874">
            <w:pPr>
              <w:jc w:val="center"/>
              <w:rPr>
                <w:rFonts w:eastAsia="Calibri" w:cs="Times New Roman"/>
                <w:b/>
                <w:bCs/>
                <w:sz w:val="24"/>
                <w:szCs w:val="24"/>
              </w:rPr>
            </w:pPr>
            <w:r w:rsidRPr="00A2000A">
              <w:rPr>
                <w:rFonts w:eastAsia="Calibri" w:cs="Times New Roman"/>
                <w:b/>
                <w:bCs/>
                <w:sz w:val="24"/>
                <w:szCs w:val="24"/>
              </w:rPr>
              <w:t>2</w:t>
            </w:r>
          </w:p>
        </w:tc>
        <w:tc>
          <w:tcPr>
            <w:tcW w:w="850" w:type="dxa"/>
            <w:vMerge w:val="restart"/>
          </w:tcPr>
          <w:p w:rsidR="009A7A46" w:rsidRPr="00A2000A" w:rsidRDefault="009A7A46" w:rsidP="00411874">
            <w:pPr>
              <w:jc w:val="center"/>
              <w:rPr>
                <w:rFonts w:eastAsia="Calibri" w:cs="Times New Roman"/>
                <w:b/>
                <w:bCs/>
                <w:sz w:val="24"/>
                <w:szCs w:val="24"/>
              </w:rPr>
            </w:pPr>
          </w:p>
          <w:p w:rsidR="009A7A46" w:rsidRPr="00A2000A" w:rsidRDefault="009A7A46" w:rsidP="00411874">
            <w:pPr>
              <w:jc w:val="center"/>
              <w:rPr>
                <w:rFonts w:eastAsia="Calibri" w:cs="Times New Roman"/>
                <w:b/>
                <w:bCs/>
                <w:sz w:val="24"/>
                <w:szCs w:val="24"/>
              </w:rPr>
            </w:pPr>
            <w:r w:rsidRPr="00A2000A">
              <w:rPr>
                <w:rFonts w:eastAsia="Calibri" w:cs="Times New Roman"/>
                <w:b/>
                <w:bCs/>
                <w:sz w:val="24"/>
                <w:szCs w:val="24"/>
              </w:rPr>
              <w:t>10</w:t>
            </w:r>
          </w:p>
        </w:tc>
      </w:tr>
      <w:tr w:rsidR="009A7A46" w:rsidRPr="00A2000A" w:rsidTr="00411874">
        <w:trPr>
          <w:trHeight w:val="497"/>
        </w:trPr>
        <w:tc>
          <w:tcPr>
            <w:tcW w:w="3114" w:type="dxa"/>
            <w:gridSpan w:val="2"/>
          </w:tcPr>
          <w:p w:rsidR="009A7A46" w:rsidRPr="00A2000A" w:rsidRDefault="009A7A46" w:rsidP="00411874">
            <w:pPr>
              <w:jc w:val="both"/>
              <w:rPr>
                <w:rFonts w:eastAsia="Calibri" w:cs="Times New Roman"/>
                <w:b/>
                <w:bCs/>
                <w:sz w:val="24"/>
                <w:szCs w:val="24"/>
                <w:lang w:val="vi-VN"/>
              </w:rPr>
            </w:pPr>
            <w:r w:rsidRPr="00A2000A">
              <w:rPr>
                <w:rFonts w:eastAsia="Calibri" w:cs="Times New Roman"/>
                <w:b/>
                <w:bCs/>
                <w:sz w:val="24"/>
                <w:szCs w:val="24"/>
                <w:lang w:val="vi-VN"/>
              </w:rPr>
              <w:t>Số điểm</w:t>
            </w:r>
          </w:p>
        </w:tc>
        <w:tc>
          <w:tcPr>
            <w:tcW w:w="567" w:type="dxa"/>
            <w:shd w:val="clear" w:color="auto" w:fill="auto"/>
          </w:tcPr>
          <w:p w:rsidR="009A7A46" w:rsidRPr="00A2000A" w:rsidRDefault="009A7A46" w:rsidP="00411874">
            <w:pPr>
              <w:jc w:val="center"/>
              <w:rPr>
                <w:rFonts w:eastAsia="Calibri" w:cs="Times New Roman"/>
                <w:b/>
                <w:bCs/>
                <w:sz w:val="24"/>
                <w:szCs w:val="24"/>
                <w:lang w:val="vi-VN"/>
              </w:rPr>
            </w:pPr>
            <w:r w:rsidRPr="00A2000A">
              <w:rPr>
                <w:rFonts w:eastAsia="Calibri" w:cs="Times New Roman"/>
                <w:b/>
                <w:bCs/>
                <w:sz w:val="24"/>
                <w:szCs w:val="24"/>
                <w:lang w:val="vi-VN"/>
              </w:rPr>
              <w:t>4đ</w:t>
            </w:r>
          </w:p>
        </w:tc>
        <w:tc>
          <w:tcPr>
            <w:tcW w:w="567" w:type="dxa"/>
            <w:shd w:val="clear" w:color="auto" w:fill="auto"/>
          </w:tcPr>
          <w:p w:rsidR="009A7A46" w:rsidRPr="00A2000A" w:rsidRDefault="009A7A46" w:rsidP="00411874">
            <w:pPr>
              <w:jc w:val="center"/>
              <w:rPr>
                <w:rFonts w:eastAsia="Calibri" w:cs="Times New Roman"/>
                <w:b/>
                <w:bCs/>
              </w:rPr>
            </w:pPr>
          </w:p>
        </w:tc>
        <w:tc>
          <w:tcPr>
            <w:tcW w:w="567" w:type="dxa"/>
            <w:shd w:val="clear" w:color="auto" w:fill="auto"/>
          </w:tcPr>
          <w:p w:rsidR="009A7A46" w:rsidRPr="00A2000A" w:rsidRDefault="009A7A46" w:rsidP="00411874">
            <w:pPr>
              <w:jc w:val="center"/>
              <w:rPr>
                <w:rFonts w:eastAsia="Calibri" w:cs="Times New Roman"/>
                <w:b/>
                <w:bCs/>
                <w:sz w:val="24"/>
                <w:szCs w:val="24"/>
                <w:lang w:val="vi-VN"/>
              </w:rPr>
            </w:pPr>
            <w:r w:rsidRPr="00A2000A">
              <w:rPr>
                <w:rFonts w:eastAsia="Calibri" w:cs="Times New Roman"/>
                <w:b/>
                <w:bCs/>
                <w:sz w:val="24"/>
                <w:szCs w:val="24"/>
                <w:lang w:val="vi-VN"/>
              </w:rPr>
              <w:t>3đ</w:t>
            </w:r>
          </w:p>
        </w:tc>
        <w:tc>
          <w:tcPr>
            <w:tcW w:w="567" w:type="dxa"/>
            <w:shd w:val="clear" w:color="auto" w:fill="auto"/>
          </w:tcPr>
          <w:p w:rsidR="009A7A46" w:rsidRPr="00A2000A" w:rsidRDefault="009A7A46" w:rsidP="00411874">
            <w:pPr>
              <w:jc w:val="center"/>
              <w:rPr>
                <w:rFonts w:eastAsia="Calibri" w:cs="Times New Roman"/>
                <w:b/>
                <w:bCs/>
              </w:rPr>
            </w:pPr>
          </w:p>
        </w:tc>
        <w:tc>
          <w:tcPr>
            <w:tcW w:w="567" w:type="dxa"/>
            <w:shd w:val="clear" w:color="auto" w:fill="auto"/>
          </w:tcPr>
          <w:p w:rsidR="009A7A46" w:rsidRPr="00A2000A" w:rsidRDefault="009A7A46" w:rsidP="00411874">
            <w:pPr>
              <w:jc w:val="center"/>
              <w:rPr>
                <w:rFonts w:eastAsia="Calibri" w:cs="Times New Roman"/>
                <w:b/>
                <w:bCs/>
                <w:sz w:val="24"/>
                <w:szCs w:val="24"/>
              </w:rPr>
            </w:pPr>
          </w:p>
        </w:tc>
        <w:tc>
          <w:tcPr>
            <w:tcW w:w="567" w:type="dxa"/>
            <w:shd w:val="clear" w:color="auto" w:fill="auto"/>
          </w:tcPr>
          <w:p w:rsidR="009A7A46" w:rsidRPr="00A2000A" w:rsidRDefault="009A7A46" w:rsidP="00411874">
            <w:pPr>
              <w:jc w:val="center"/>
              <w:rPr>
                <w:rFonts w:eastAsia="Calibri" w:cs="Times New Roman"/>
                <w:b/>
                <w:bCs/>
                <w:lang w:val="vi-VN"/>
              </w:rPr>
            </w:pPr>
            <w:r w:rsidRPr="00A2000A">
              <w:rPr>
                <w:rFonts w:eastAsia="Calibri" w:cs="Times New Roman"/>
                <w:b/>
                <w:bCs/>
                <w:lang w:val="vi-VN"/>
              </w:rPr>
              <w:t>2đ</w:t>
            </w:r>
          </w:p>
        </w:tc>
        <w:tc>
          <w:tcPr>
            <w:tcW w:w="567" w:type="dxa"/>
          </w:tcPr>
          <w:p w:rsidR="009A7A46" w:rsidRPr="00A2000A" w:rsidRDefault="009A7A46" w:rsidP="00411874">
            <w:pPr>
              <w:jc w:val="center"/>
              <w:rPr>
                <w:rFonts w:eastAsia="Calibri" w:cs="Times New Roman"/>
                <w:b/>
                <w:bCs/>
                <w:sz w:val="24"/>
                <w:szCs w:val="24"/>
              </w:rPr>
            </w:pPr>
          </w:p>
        </w:tc>
        <w:tc>
          <w:tcPr>
            <w:tcW w:w="567" w:type="dxa"/>
          </w:tcPr>
          <w:p w:rsidR="009A7A46" w:rsidRPr="00A2000A" w:rsidRDefault="009A7A46" w:rsidP="00411874">
            <w:pPr>
              <w:jc w:val="center"/>
              <w:rPr>
                <w:rFonts w:eastAsia="Calibri" w:cs="Times New Roman"/>
                <w:b/>
                <w:bCs/>
                <w:lang w:val="vi-VN"/>
              </w:rPr>
            </w:pPr>
            <w:r w:rsidRPr="00A2000A">
              <w:rPr>
                <w:rFonts w:eastAsia="Calibri" w:cs="Times New Roman"/>
                <w:b/>
                <w:bCs/>
                <w:lang w:val="vi-VN"/>
              </w:rPr>
              <w:t>1đ</w:t>
            </w:r>
          </w:p>
        </w:tc>
        <w:tc>
          <w:tcPr>
            <w:tcW w:w="567" w:type="dxa"/>
          </w:tcPr>
          <w:p w:rsidR="009A7A46" w:rsidRPr="00A2000A" w:rsidRDefault="009A7A46" w:rsidP="00411874">
            <w:pPr>
              <w:jc w:val="center"/>
              <w:rPr>
                <w:rFonts w:eastAsia="Calibri" w:cs="Times New Roman"/>
                <w:b/>
                <w:bCs/>
                <w:sz w:val="24"/>
                <w:szCs w:val="24"/>
              </w:rPr>
            </w:pPr>
          </w:p>
        </w:tc>
        <w:tc>
          <w:tcPr>
            <w:tcW w:w="567" w:type="dxa"/>
          </w:tcPr>
          <w:p w:rsidR="009A7A46" w:rsidRPr="00A2000A" w:rsidRDefault="009A7A46" w:rsidP="00411874">
            <w:pPr>
              <w:jc w:val="center"/>
              <w:rPr>
                <w:rFonts w:eastAsia="Calibri" w:cs="Times New Roman"/>
                <w:b/>
                <w:bCs/>
                <w:sz w:val="24"/>
                <w:szCs w:val="24"/>
              </w:rPr>
            </w:pPr>
          </w:p>
        </w:tc>
        <w:tc>
          <w:tcPr>
            <w:tcW w:w="850" w:type="dxa"/>
            <w:vMerge/>
          </w:tcPr>
          <w:p w:rsidR="009A7A46" w:rsidRPr="00A2000A" w:rsidRDefault="009A7A46" w:rsidP="00411874">
            <w:pPr>
              <w:jc w:val="center"/>
              <w:rPr>
                <w:rFonts w:eastAsia="Calibri" w:cs="Times New Roman"/>
                <w:b/>
                <w:bCs/>
                <w:sz w:val="24"/>
                <w:szCs w:val="24"/>
              </w:rPr>
            </w:pPr>
          </w:p>
        </w:tc>
      </w:tr>
      <w:tr w:rsidR="00120ECE" w:rsidRPr="00A2000A" w:rsidTr="00411874">
        <w:trPr>
          <w:trHeight w:val="412"/>
        </w:trPr>
        <w:tc>
          <w:tcPr>
            <w:tcW w:w="3114" w:type="dxa"/>
            <w:gridSpan w:val="2"/>
          </w:tcPr>
          <w:p w:rsidR="00120ECE" w:rsidRPr="00A2000A" w:rsidRDefault="00120ECE" w:rsidP="00411874">
            <w:pPr>
              <w:jc w:val="both"/>
              <w:rPr>
                <w:rFonts w:eastAsia="Calibri" w:cs="Times New Roman"/>
                <w:b/>
                <w:bCs/>
                <w:sz w:val="24"/>
                <w:szCs w:val="24"/>
              </w:rPr>
            </w:pPr>
            <w:r w:rsidRPr="00A2000A">
              <w:rPr>
                <w:rFonts w:eastAsia="Calibri" w:cs="Times New Roman"/>
                <w:b/>
                <w:bCs/>
                <w:sz w:val="24"/>
                <w:szCs w:val="24"/>
              </w:rPr>
              <w:t>Tỉ lệ (%)</w:t>
            </w:r>
          </w:p>
        </w:tc>
        <w:tc>
          <w:tcPr>
            <w:tcW w:w="1134" w:type="dxa"/>
            <w:gridSpan w:val="2"/>
            <w:shd w:val="clear" w:color="auto" w:fill="auto"/>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40%</w:t>
            </w:r>
          </w:p>
        </w:tc>
        <w:tc>
          <w:tcPr>
            <w:tcW w:w="1134" w:type="dxa"/>
            <w:gridSpan w:val="2"/>
            <w:shd w:val="clear" w:color="auto" w:fill="auto"/>
          </w:tcPr>
          <w:p w:rsidR="00120ECE" w:rsidRPr="00A2000A" w:rsidRDefault="00120ECE" w:rsidP="00411874">
            <w:pPr>
              <w:jc w:val="center"/>
              <w:rPr>
                <w:rFonts w:eastAsia="Calibri" w:cs="Times New Roman"/>
                <w:b/>
                <w:bCs/>
              </w:rPr>
            </w:pPr>
            <w:r w:rsidRPr="00A2000A">
              <w:rPr>
                <w:rFonts w:eastAsia="Calibri" w:cs="Times New Roman"/>
                <w:b/>
                <w:bCs/>
                <w:sz w:val="24"/>
                <w:szCs w:val="24"/>
              </w:rPr>
              <w:t>30%</w:t>
            </w:r>
          </w:p>
        </w:tc>
        <w:tc>
          <w:tcPr>
            <w:tcW w:w="1134" w:type="dxa"/>
            <w:gridSpan w:val="2"/>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20%</w:t>
            </w:r>
          </w:p>
        </w:tc>
        <w:tc>
          <w:tcPr>
            <w:tcW w:w="1134" w:type="dxa"/>
            <w:gridSpan w:val="2"/>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10%</w:t>
            </w:r>
          </w:p>
        </w:tc>
        <w:tc>
          <w:tcPr>
            <w:tcW w:w="1984" w:type="dxa"/>
            <w:gridSpan w:val="3"/>
            <w:vMerge w:val="restart"/>
          </w:tcPr>
          <w:p w:rsidR="00120ECE" w:rsidRPr="00A2000A" w:rsidRDefault="00120ECE" w:rsidP="00411874">
            <w:pPr>
              <w:jc w:val="center"/>
              <w:rPr>
                <w:rFonts w:eastAsia="Calibri" w:cs="Times New Roman"/>
                <w:b/>
                <w:bCs/>
                <w:sz w:val="24"/>
                <w:szCs w:val="24"/>
              </w:rPr>
            </w:pPr>
          </w:p>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100%</w:t>
            </w:r>
          </w:p>
        </w:tc>
      </w:tr>
      <w:tr w:rsidR="00120ECE" w:rsidRPr="00A2000A" w:rsidTr="00411874">
        <w:trPr>
          <w:trHeight w:val="398"/>
        </w:trPr>
        <w:tc>
          <w:tcPr>
            <w:tcW w:w="3114" w:type="dxa"/>
            <w:gridSpan w:val="2"/>
          </w:tcPr>
          <w:p w:rsidR="00120ECE" w:rsidRPr="00A2000A" w:rsidRDefault="00120ECE" w:rsidP="00411874">
            <w:pPr>
              <w:jc w:val="both"/>
              <w:rPr>
                <w:rFonts w:eastAsia="Calibri" w:cs="Times New Roman"/>
                <w:b/>
                <w:bCs/>
                <w:sz w:val="24"/>
                <w:szCs w:val="24"/>
              </w:rPr>
            </w:pPr>
            <w:r w:rsidRPr="00A2000A">
              <w:rPr>
                <w:rFonts w:eastAsia="Calibri" w:cs="Times New Roman"/>
                <w:b/>
                <w:bCs/>
                <w:sz w:val="24"/>
                <w:szCs w:val="24"/>
              </w:rPr>
              <w:t>Tỉ lệ chung (%)</w:t>
            </w:r>
          </w:p>
        </w:tc>
        <w:tc>
          <w:tcPr>
            <w:tcW w:w="2268" w:type="dxa"/>
            <w:gridSpan w:val="4"/>
            <w:shd w:val="clear" w:color="auto" w:fill="auto"/>
          </w:tcPr>
          <w:p w:rsidR="00120ECE" w:rsidRPr="00A2000A" w:rsidRDefault="00120ECE" w:rsidP="00411874">
            <w:pPr>
              <w:jc w:val="center"/>
              <w:rPr>
                <w:rFonts w:eastAsia="Calibri" w:cs="Times New Roman"/>
                <w:b/>
                <w:bCs/>
              </w:rPr>
            </w:pPr>
            <w:r w:rsidRPr="00A2000A">
              <w:rPr>
                <w:rFonts w:eastAsia="Calibri" w:cs="Times New Roman"/>
                <w:b/>
                <w:bCs/>
                <w:sz w:val="24"/>
                <w:szCs w:val="24"/>
              </w:rPr>
              <w:t>70%</w:t>
            </w:r>
          </w:p>
        </w:tc>
        <w:tc>
          <w:tcPr>
            <w:tcW w:w="2268" w:type="dxa"/>
            <w:gridSpan w:val="4"/>
            <w:shd w:val="clear" w:color="auto" w:fill="auto"/>
          </w:tcPr>
          <w:p w:rsidR="00120ECE" w:rsidRPr="00A2000A" w:rsidRDefault="00120ECE" w:rsidP="00411874">
            <w:pPr>
              <w:jc w:val="center"/>
              <w:rPr>
                <w:rFonts w:eastAsia="Calibri" w:cs="Times New Roman"/>
                <w:b/>
                <w:bCs/>
                <w:sz w:val="24"/>
                <w:szCs w:val="24"/>
              </w:rPr>
            </w:pPr>
            <w:r w:rsidRPr="00A2000A">
              <w:rPr>
                <w:rFonts w:eastAsia="Calibri" w:cs="Times New Roman"/>
                <w:b/>
                <w:bCs/>
                <w:sz w:val="24"/>
                <w:szCs w:val="24"/>
              </w:rPr>
              <w:t>30%</w:t>
            </w:r>
          </w:p>
        </w:tc>
        <w:tc>
          <w:tcPr>
            <w:tcW w:w="1984" w:type="dxa"/>
            <w:gridSpan w:val="3"/>
            <w:vMerge/>
            <w:shd w:val="clear" w:color="auto" w:fill="auto"/>
          </w:tcPr>
          <w:p w:rsidR="00120ECE" w:rsidRPr="00A2000A" w:rsidRDefault="00120ECE" w:rsidP="00411874">
            <w:pPr>
              <w:jc w:val="center"/>
              <w:rPr>
                <w:rFonts w:eastAsia="Calibri" w:cs="Times New Roman"/>
                <w:b/>
                <w:bCs/>
                <w:sz w:val="24"/>
                <w:szCs w:val="24"/>
                <w:lang w:val="vi-VN"/>
              </w:rPr>
            </w:pPr>
          </w:p>
        </w:tc>
      </w:tr>
    </w:tbl>
    <w:p w:rsidR="00A2000A" w:rsidRPr="00A2000A" w:rsidRDefault="00A2000A" w:rsidP="00A2000A">
      <w:pPr>
        <w:spacing w:after="0" w:line="240" w:lineRule="auto"/>
        <w:rPr>
          <w:rFonts w:ascii="Times New Roman" w:hAnsi="Times New Roman" w:cs="Times New Roman"/>
          <w:b/>
          <w:sz w:val="26"/>
          <w:szCs w:val="26"/>
          <w:lang w:val="vi-VN"/>
        </w:rPr>
      </w:pPr>
    </w:p>
    <w:p w:rsidR="00120ECE" w:rsidRPr="00A2000A" w:rsidRDefault="00120ECE" w:rsidP="00120ECE">
      <w:pPr>
        <w:spacing w:line="240" w:lineRule="auto"/>
        <w:rPr>
          <w:rFonts w:ascii="Times New Roman" w:hAnsi="Times New Roman" w:cs="Times New Roman"/>
          <w:b/>
          <w:sz w:val="26"/>
          <w:szCs w:val="26"/>
          <w:lang w:val="vi-VN"/>
        </w:rPr>
      </w:pPr>
      <w:r w:rsidRPr="00A2000A">
        <w:rPr>
          <w:rFonts w:ascii="Times New Roman" w:hAnsi="Times New Roman" w:cs="Times New Roman"/>
          <w:b/>
          <w:sz w:val="26"/>
          <w:szCs w:val="26"/>
          <w:lang w:val="vi-VN"/>
        </w:rPr>
        <w:t xml:space="preserve">V. </w:t>
      </w:r>
      <w:r w:rsidRPr="00A2000A">
        <w:rPr>
          <w:rFonts w:ascii="Times New Roman" w:hAnsi="Times New Roman" w:cs="Times New Roman"/>
          <w:b/>
          <w:sz w:val="26"/>
          <w:szCs w:val="26"/>
          <w:u w:val="single"/>
          <w:lang w:val="vi-VN"/>
        </w:rPr>
        <w:t>BẢN ĐẶC TẢ KĨ THUẬT ĐỀ KIỂM TRA.</w:t>
      </w:r>
    </w:p>
    <w:tbl>
      <w:tblPr>
        <w:tblStyle w:val="TableGrid"/>
        <w:tblW w:w="10201" w:type="dxa"/>
        <w:tblLayout w:type="fixed"/>
        <w:tblLook w:val="04A0" w:firstRow="1" w:lastRow="0" w:firstColumn="1" w:lastColumn="0" w:noHBand="0" w:noVBand="1"/>
      </w:tblPr>
      <w:tblGrid>
        <w:gridCol w:w="562"/>
        <w:gridCol w:w="851"/>
        <w:gridCol w:w="992"/>
        <w:gridCol w:w="3402"/>
        <w:gridCol w:w="851"/>
        <w:gridCol w:w="992"/>
        <w:gridCol w:w="850"/>
        <w:gridCol w:w="851"/>
        <w:gridCol w:w="850"/>
      </w:tblGrid>
      <w:tr w:rsidR="00A2000A" w:rsidRPr="00A2000A" w:rsidTr="00A2000A">
        <w:tc>
          <w:tcPr>
            <w:tcW w:w="562" w:type="dxa"/>
            <w:vMerge w:val="restart"/>
          </w:tcPr>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TT</w:t>
            </w:r>
          </w:p>
        </w:tc>
        <w:tc>
          <w:tcPr>
            <w:tcW w:w="851" w:type="dxa"/>
            <w:vMerge w:val="restart"/>
          </w:tcPr>
          <w:p w:rsidR="00A2000A" w:rsidRPr="00A2000A" w:rsidRDefault="00A2000A" w:rsidP="00411874">
            <w:pPr>
              <w:rPr>
                <w:rFonts w:ascii="Times New Roman" w:hAnsi="Times New Roman" w:cs="Times New Roman"/>
                <w:b/>
                <w:sz w:val="24"/>
                <w:szCs w:val="24"/>
                <w:lang w:val="vi-VN"/>
              </w:rPr>
            </w:pPr>
            <w:r w:rsidRPr="00A2000A">
              <w:rPr>
                <w:rFonts w:ascii="Times New Roman" w:eastAsia="Times New Roman" w:hAnsi="Times New Roman" w:cs="Times New Roman"/>
                <w:b/>
                <w:sz w:val="24"/>
                <w:szCs w:val="24"/>
                <w:lang w:val="vi"/>
              </w:rPr>
              <w:t>Nội dung kiến thức</w:t>
            </w:r>
          </w:p>
        </w:tc>
        <w:tc>
          <w:tcPr>
            <w:tcW w:w="992" w:type="dxa"/>
            <w:vMerge w:val="restart"/>
          </w:tcPr>
          <w:p w:rsidR="00A2000A" w:rsidRPr="00A2000A" w:rsidRDefault="00A2000A" w:rsidP="00411874">
            <w:pPr>
              <w:rPr>
                <w:rFonts w:ascii="Times New Roman" w:hAnsi="Times New Roman" w:cs="Times New Roman"/>
                <w:b/>
                <w:sz w:val="24"/>
                <w:szCs w:val="24"/>
                <w:lang w:val="vi-VN"/>
              </w:rPr>
            </w:pPr>
            <w:r w:rsidRPr="00A2000A">
              <w:rPr>
                <w:rFonts w:ascii="Times New Roman" w:eastAsia="Times New Roman" w:hAnsi="Times New Roman" w:cs="Times New Roman"/>
                <w:b/>
                <w:sz w:val="24"/>
                <w:szCs w:val="24"/>
                <w:lang w:val="vi"/>
              </w:rPr>
              <w:t>Đơn vị kiến thức</w:t>
            </w:r>
          </w:p>
        </w:tc>
        <w:tc>
          <w:tcPr>
            <w:tcW w:w="3402" w:type="dxa"/>
            <w:vMerge w:val="restart"/>
          </w:tcPr>
          <w:p w:rsidR="00A2000A" w:rsidRPr="00A2000A" w:rsidRDefault="00A2000A" w:rsidP="00411874">
            <w:pPr>
              <w:jc w:val="both"/>
              <w:rPr>
                <w:rFonts w:ascii="Times New Roman" w:hAnsi="Times New Roman" w:cs="Times New Roman"/>
                <w:b/>
                <w:sz w:val="24"/>
                <w:szCs w:val="24"/>
                <w:lang w:val="vi-VN"/>
              </w:rPr>
            </w:pPr>
            <w:r w:rsidRPr="00A2000A">
              <w:rPr>
                <w:rFonts w:ascii="Times New Roman" w:eastAsia="Times New Roman" w:hAnsi="Times New Roman" w:cs="Times New Roman"/>
                <w:b/>
                <w:sz w:val="24"/>
                <w:szCs w:val="24"/>
                <w:lang w:val="vi"/>
              </w:rPr>
              <w:t>Mức độ kiến thức, kĩ năng cần kiểm tra, đánh giá</w:t>
            </w:r>
          </w:p>
        </w:tc>
        <w:tc>
          <w:tcPr>
            <w:tcW w:w="3544" w:type="dxa"/>
            <w:gridSpan w:val="4"/>
          </w:tcPr>
          <w:p w:rsidR="00A2000A" w:rsidRPr="00A2000A" w:rsidRDefault="00A2000A" w:rsidP="00411874">
            <w:pPr>
              <w:jc w:val="center"/>
              <w:rPr>
                <w:rFonts w:ascii="Times New Roman" w:eastAsia="Times New Roman" w:hAnsi="Times New Roman" w:cs="Times New Roman"/>
                <w:b/>
                <w:sz w:val="24"/>
                <w:szCs w:val="24"/>
                <w:lang w:val="vi"/>
              </w:rPr>
            </w:pPr>
            <w:r w:rsidRPr="00A2000A">
              <w:rPr>
                <w:rFonts w:ascii="Times New Roman" w:eastAsia="Times New Roman" w:hAnsi="Times New Roman" w:cs="Times New Roman"/>
                <w:b/>
                <w:sz w:val="24"/>
                <w:szCs w:val="24"/>
                <w:lang w:val="vi"/>
              </w:rPr>
              <w:t xml:space="preserve">Số câu hỏi theo mức độ </w:t>
            </w: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eastAsia="Times New Roman" w:hAnsi="Times New Roman" w:cs="Times New Roman"/>
                <w:b/>
                <w:sz w:val="24"/>
                <w:szCs w:val="24"/>
                <w:lang w:val="vi"/>
              </w:rPr>
              <w:t>đánh giá</w:t>
            </w:r>
          </w:p>
        </w:tc>
        <w:tc>
          <w:tcPr>
            <w:tcW w:w="850" w:type="dxa"/>
            <w:vMerge w:val="restart"/>
          </w:tcPr>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p>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r w:rsidRPr="00A2000A">
              <w:rPr>
                <w:rFonts w:ascii="Times New Roman" w:eastAsia="Times New Roman" w:hAnsi="Times New Roman" w:cs="Times New Roman"/>
                <w:b/>
                <w:sz w:val="24"/>
                <w:szCs w:val="24"/>
                <w:lang w:val="vi"/>
              </w:rPr>
              <w:t xml:space="preserve">Tổng </w:t>
            </w:r>
          </w:p>
        </w:tc>
      </w:tr>
      <w:tr w:rsidR="00A2000A" w:rsidRPr="00A2000A" w:rsidTr="00A2000A">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vMerge/>
          </w:tcPr>
          <w:p w:rsidR="00A2000A" w:rsidRPr="00A2000A" w:rsidRDefault="00A2000A" w:rsidP="00411874">
            <w:pPr>
              <w:rPr>
                <w:rFonts w:ascii="Times New Roman" w:hAnsi="Times New Roman" w:cs="Times New Roman"/>
                <w:b/>
                <w:sz w:val="24"/>
                <w:szCs w:val="24"/>
                <w:lang w:val="vi-VN"/>
              </w:rPr>
            </w:pPr>
          </w:p>
        </w:tc>
        <w:tc>
          <w:tcPr>
            <w:tcW w:w="851" w:type="dxa"/>
          </w:tcPr>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r w:rsidRPr="00A2000A">
              <w:rPr>
                <w:rFonts w:ascii="Times New Roman" w:eastAsia="Times New Roman" w:hAnsi="Times New Roman" w:cs="Times New Roman"/>
                <w:b/>
                <w:w w:val="95"/>
                <w:sz w:val="24"/>
                <w:szCs w:val="24"/>
                <w:lang w:val="vi"/>
              </w:rPr>
              <w:t xml:space="preserve">Nhận </w:t>
            </w:r>
            <w:r w:rsidRPr="00A2000A">
              <w:rPr>
                <w:rFonts w:ascii="Times New Roman" w:eastAsia="Times New Roman" w:hAnsi="Times New Roman" w:cs="Times New Roman"/>
                <w:b/>
                <w:sz w:val="24"/>
                <w:szCs w:val="24"/>
                <w:lang w:val="vi"/>
              </w:rPr>
              <w:t>biết</w:t>
            </w:r>
          </w:p>
        </w:tc>
        <w:tc>
          <w:tcPr>
            <w:tcW w:w="992" w:type="dxa"/>
          </w:tcPr>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r w:rsidRPr="00A2000A">
              <w:rPr>
                <w:rFonts w:ascii="Times New Roman" w:eastAsia="Times New Roman" w:hAnsi="Times New Roman" w:cs="Times New Roman"/>
                <w:b/>
                <w:sz w:val="24"/>
                <w:szCs w:val="24"/>
                <w:lang w:val="vi"/>
              </w:rPr>
              <w:t>Thông hiểu</w:t>
            </w:r>
          </w:p>
        </w:tc>
        <w:tc>
          <w:tcPr>
            <w:tcW w:w="850" w:type="dxa"/>
          </w:tcPr>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r w:rsidRPr="00A2000A">
              <w:rPr>
                <w:rFonts w:ascii="Times New Roman" w:eastAsia="Times New Roman" w:hAnsi="Times New Roman" w:cs="Times New Roman"/>
                <w:b/>
                <w:sz w:val="24"/>
                <w:szCs w:val="24"/>
                <w:lang w:val="vi"/>
              </w:rPr>
              <w:t>Vận dụng</w:t>
            </w:r>
          </w:p>
        </w:tc>
        <w:tc>
          <w:tcPr>
            <w:tcW w:w="851" w:type="dxa"/>
          </w:tcPr>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r w:rsidRPr="00A2000A">
              <w:rPr>
                <w:rFonts w:ascii="Times New Roman" w:eastAsia="Times New Roman" w:hAnsi="Times New Roman" w:cs="Times New Roman"/>
                <w:b/>
                <w:sz w:val="24"/>
                <w:szCs w:val="24"/>
                <w:lang w:val="vi"/>
              </w:rPr>
              <w:t>Vận</w:t>
            </w:r>
          </w:p>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r w:rsidRPr="00A2000A">
              <w:rPr>
                <w:rFonts w:ascii="Times New Roman" w:eastAsia="Times New Roman" w:hAnsi="Times New Roman" w:cs="Times New Roman"/>
                <w:b/>
                <w:sz w:val="24"/>
                <w:szCs w:val="24"/>
                <w:lang w:val="vi"/>
              </w:rPr>
              <w:t>dụng cao</w:t>
            </w:r>
          </w:p>
        </w:tc>
        <w:tc>
          <w:tcPr>
            <w:tcW w:w="850" w:type="dxa"/>
            <w:vMerge/>
          </w:tcPr>
          <w:p w:rsidR="00A2000A" w:rsidRPr="00A2000A" w:rsidRDefault="00A2000A" w:rsidP="00411874">
            <w:pPr>
              <w:widowControl w:val="0"/>
              <w:autoSpaceDE w:val="0"/>
              <w:autoSpaceDN w:val="0"/>
              <w:rPr>
                <w:rFonts w:ascii="Times New Roman" w:eastAsia="Times New Roman" w:hAnsi="Times New Roman" w:cs="Times New Roman"/>
                <w:b/>
                <w:sz w:val="24"/>
                <w:szCs w:val="24"/>
                <w:lang w:val="vi"/>
              </w:rPr>
            </w:pPr>
          </w:p>
        </w:tc>
      </w:tr>
      <w:tr w:rsidR="00A2000A" w:rsidRPr="00A2000A" w:rsidTr="00A2000A">
        <w:trPr>
          <w:trHeight w:val="946"/>
        </w:trPr>
        <w:tc>
          <w:tcPr>
            <w:tcW w:w="562" w:type="dxa"/>
            <w:vMerge w:val="restart"/>
          </w:tcPr>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851" w:type="dxa"/>
            <w:vMerge w:val="restart"/>
          </w:tcPr>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Cơ khí</w:t>
            </w:r>
          </w:p>
        </w:tc>
        <w:tc>
          <w:tcPr>
            <w:tcW w:w="992" w:type="dxa"/>
            <w:vMerge w:val="restart"/>
          </w:tcPr>
          <w:p w:rsidR="00A2000A" w:rsidRPr="00A2000A" w:rsidRDefault="00A2000A" w:rsidP="00411874">
            <w:pPr>
              <w:widowControl w:val="0"/>
              <w:tabs>
                <w:tab w:val="left" w:pos="624"/>
              </w:tabs>
              <w:rPr>
                <w:rFonts w:ascii="Times New Roman" w:hAnsi="Times New Roman" w:cs="Times New Roman"/>
                <w:b/>
                <w:sz w:val="24"/>
                <w:szCs w:val="24"/>
                <w:lang w:val="vi-VN"/>
              </w:rPr>
            </w:pPr>
            <w:r w:rsidRPr="00A2000A">
              <w:rPr>
                <w:rFonts w:ascii="Times New Roman" w:eastAsia="Calibri" w:hAnsi="Times New Roman" w:cs="Times New Roman"/>
                <w:b/>
                <w:spacing w:val="-8"/>
                <w:sz w:val="24"/>
                <w:szCs w:val="24"/>
                <w:lang w:val="vi-VN"/>
              </w:rPr>
              <w:t>1</w:t>
            </w:r>
            <w:r w:rsidRPr="00A2000A">
              <w:rPr>
                <w:rFonts w:ascii="Times New Roman" w:eastAsia="Calibri" w:hAnsi="Times New Roman" w:cs="Times New Roman"/>
                <w:i/>
                <w:sz w:val="24"/>
                <w:szCs w:val="24"/>
                <w:lang w:val="vi-VN"/>
              </w:rPr>
              <w:t xml:space="preserve">. </w:t>
            </w:r>
            <w:r w:rsidRPr="00A2000A">
              <w:rPr>
                <w:rFonts w:ascii="Times New Roman" w:eastAsia="Calibri" w:hAnsi="Times New Roman" w:cs="Times New Roman"/>
                <w:sz w:val="24"/>
                <w:szCs w:val="24"/>
                <w:lang w:val="vi-VN"/>
              </w:rPr>
              <w:t>Vật liệu cơ khí.</w:t>
            </w:r>
          </w:p>
        </w:tc>
        <w:tc>
          <w:tcPr>
            <w:tcW w:w="3402" w:type="dxa"/>
          </w:tcPr>
          <w:p w:rsidR="00A2000A" w:rsidRPr="00A2000A" w:rsidRDefault="00A2000A" w:rsidP="00411874">
            <w:pPr>
              <w:jc w:val="both"/>
              <w:rPr>
                <w:rFonts w:ascii="Times New Roman" w:eastAsia="Calibri" w:hAnsi="Times New Roman" w:cs="Times New Roman"/>
                <w:b/>
                <w:spacing w:val="-8"/>
                <w:sz w:val="24"/>
                <w:szCs w:val="24"/>
              </w:rPr>
            </w:pPr>
            <w:r w:rsidRPr="00A2000A">
              <w:rPr>
                <w:rFonts w:ascii="Times New Roman" w:eastAsia="Calibri" w:hAnsi="Times New Roman" w:cs="Times New Roman"/>
                <w:b/>
                <w:spacing w:val="-8"/>
                <w:sz w:val="24"/>
                <w:szCs w:val="24"/>
                <w:lang w:val="vi-VN"/>
              </w:rPr>
              <w:t>Nhận biết</w:t>
            </w:r>
            <w:r w:rsidRPr="00A2000A">
              <w:rPr>
                <w:rFonts w:ascii="Times New Roman" w:eastAsia="Calibri" w:hAnsi="Times New Roman" w:cs="Times New Roman"/>
                <w:b/>
                <w:spacing w:val="-8"/>
                <w:sz w:val="24"/>
                <w:szCs w:val="24"/>
              </w:rPr>
              <w:t>:</w:t>
            </w:r>
          </w:p>
          <w:p w:rsidR="00A2000A" w:rsidRPr="00A2000A" w:rsidRDefault="00A2000A" w:rsidP="00411874">
            <w:pPr>
              <w:jc w:val="both"/>
              <w:rPr>
                <w:rFonts w:ascii="Times New Roman" w:eastAsia="Calibri" w:hAnsi="Times New Roman" w:cs="Times New Roman"/>
                <w:spacing w:val="-8"/>
                <w:sz w:val="24"/>
                <w:szCs w:val="24"/>
              </w:rPr>
            </w:pPr>
            <w:r w:rsidRPr="00A2000A">
              <w:rPr>
                <w:rFonts w:ascii="Times New Roman" w:eastAsia="Calibri" w:hAnsi="Times New Roman" w:cs="Times New Roman"/>
                <w:spacing w:val="-8"/>
                <w:sz w:val="24"/>
                <w:szCs w:val="24"/>
              </w:rPr>
              <w:t xml:space="preserve">-  Biết tên được một số vật liệu cơ khí thông dụng. </w:t>
            </w: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992" w:type="dxa"/>
          </w:tcPr>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val="restart"/>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12</w:t>
            </w:r>
          </w:p>
        </w:tc>
      </w:tr>
      <w:tr w:rsidR="00A2000A" w:rsidRPr="00A2000A" w:rsidTr="00A2000A">
        <w:trPr>
          <w:trHeight w:val="989"/>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tcPr>
          <w:p w:rsidR="00A2000A" w:rsidRPr="00A2000A" w:rsidRDefault="00A2000A" w:rsidP="00411874">
            <w:pPr>
              <w:jc w:val="both"/>
              <w:rPr>
                <w:rFonts w:ascii="Times New Roman" w:eastAsia="Calibri" w:hAnsi="Times New Roman" w:cs="Times New Roman"/>
                <w:b/>
                <w:bCs/>
                <w:sz w:val="24"/>
                <w:szCs w:val="24"/>
              </w:rPr>
            </w:pPr>
            <w:r w:rsidRPr="00A2000A">
              <w:rPr>
                <w:rFonts w:ascii="Times New Roman" w:eastAsia="Calibri" w:hAnsi="Times New Roman" w:cs="Times New Roman"/>
                <w:b/>
                <w:bCs/>
                <w:sz w:val="24"/>
                <w:szCs w:val="24"/>
                <w:lang w:val="vi-VN"/>
              </w:rPr>
              <w:t>Thông hiểu</w:t>
            </w:r>
            <w:r w:rsidRPr="00A2000A">
              <w:rPr>
                <w:rFonts w:ascii="Times New Roman" w:eastAsia="Calibri" w:hAnsi="Times New Roman" w:cs="Times New Roman"/>
                <w:b/>
                <w:bCs/>
                <w:sz w:val="24"/>
                <w:szCs w:val="24"/>
              </w:rPr>
              <w:t>:</w:t>
            </w:r>
          </w:p>
          <w:p w:rsidR="00A2000A" w:rsidRPr="00A2000A" w:rsidRDefault="00A2000A" w:rsidP="00CF6E9C">
            <w:pPr>
              <w:jc w:val="both"/>
              <w:rPr>
                <w:rFonts w:ascii="Times New Roman" w:eastAsia="Calibri" w:hAnsi="Times New Roman" w:cs="Times New Roman"/>
                <w:spacing w:val="-8"/>
                <w:sz w:val="24"/>
                <w:szCs w:val="24"/>
                <w:lang w:val="vi-VN"/>
              </w:rPr>
            </w:pPr>
            <w:r w:rsidRPr="00A2000A">
              <w:rPr>
                <w:rFonts w:ascii="Times New Roman" w:eastAsia="Calibri" w:hAnsi="Times New Roman" w:cs="Times New Roman"/>
                <w:spacing w:val="-8"/>
                <w:sz w:val="24"/>
                <w:szCs w:val="24"/>
              </w:rPr>
              <w:t>-</w:t>
            </w:r>
            <w:r w:rsidRPr="00A2000A">
              <w:rPr>
                <w:rFonts w:ascii="Times New Roman" w:hAnsi="Times New Roman" w:cs="Times New Roman"/>
                <w:sz w:val="24"/>
                <w:szCs w:val="24"/>
              </w:rPr>
              <w:t xml:space="preserve"> </w:t>
            </w:r>
            <w:r w:rsidRPr="00A2000A">
              <w:rPr>
                <w:rFonts w:ascii="Times New Roman" w:eastAsia="Calibri" w:hAnsi="Times New Roman" w:cs="Times New Roman"/>
                <w:spacing w:val="-8"/>
                <w:sz w:val="24"/>
                <w:szCs w:val="24"/>
              </w:rPr>
              <w:t xml:space="preserve">Mô tả được cách </w:t>
            </w:r>
            <w:r w:rsidRPr="00A2000A">
              <w:rPr>
                <w:rFonts w:ascii="Times New Roman" w:eastAsia="Calibri" w:hAnsi="Times New Roman" w:cs="Times New Roman"/>
                <w:spacing w:val="-8"/>
                <w:sz w:val="24"/>
                <w:szCs w:val="24"/>
                <w:lang w:val="vi-VN"/>
              </w:rPr>
              <w:t>sử dụng</w:t>
            </w:r>
            <w:r w:rsidRPr="00A2000A">
              <w:rPr>
                <w:rFonts w:ascii="Times New Roman" w:eastAsia="Calibri" w:hAnsi="Times New Roman" w:cs="Times New Roman"/>
                <w:spacing w:val="-8"/>
                <w:sz w:val="24"/>
                <w:szCs w:val="24"/>
              </w:rPr>
              <w:t xml:space="preserve"> một số vật liệu thông dụng</w:t>
            </w:r>
            <w:r w:rsidRPr="00A2000A">
              <w:rPr>
                <w:rFonts w:ascii="Times New Roman" w:eastAsia="Calibri" w:hAnsi="Times New Roman" w:cs="Times New Roman"/>
                <w:spacing w:val="-8"/>
                <w:sz w:val="24"/>
                <w:szCs w:val="24"/>
                <w:lang w:val="vi-VN"/>
              </w:rPr>
              <w:t>.</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val="restart"/>
          </w:tcPr>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 xml:space="preserve">2. </w:t>
            </w:r>
            <w:r w:rsidRPr="00A2000A">
              <w:rPr>
                <w:rFonts w:ascii="Times New Roman" w:hAnsi="Times New Roman" w:cs="Times New Roman"/>
                <w:sz w:val="24"/>
                <w:szCs w:val="24"/>
                <w:lang w:val="vi-VN"/>
              </w:rPr>
              <w:t>Truyền và biến đổi chuyển động.</w:t>
            </w:r>
          </w:p>
        </w:tc>
        <w:tc>
          <w:tcPr>
            <w:tcW w:w="3402" w:type="dxa"/>
          </w:tcPr>
          <w:p w:rsidR="00A2000A" w:rsidRPr="00A2000A" w:rsidRDefault="00A2000A" w:rsidP="00411874">
            <w:pPr>
              <w:jc w:val="both"/>
              <w:rPr>
                <w:rFonts w:ascii="Times New Roman" w:eastAsia="Calibri" w:hAnsi="Times New Roman" w:cs="Times New Roman"/>
                <w:b/>
                <w:spacing w:val="-8"/>
                <w:sz w:val="24"/>
                <w:szCs w:val="24"/>
              </w:rPr>
            </w:pPr>
            <w:r w:rsidRPr="00A2000A">
              <w:rPr>
                <w:rFonts w:ascii="Times New Roman" w:eastAsia="Calibri" w:hAnsi="Times New Roman" w:cs="Times New Roman"/>
                <w:b/>
                <w:spacing w:val="-8"/>
                <w:sz w:val="24"/>
                <w:szCs w:val="24"/>
                <w:lang w:val="vi-VN"/>
              </w:rPr>
              <w:t xml:space="preserve">Thông hiểu </w:t>
            </w:r>
            <w:r w:rsidRPr="00A2000A">
              <w:rPr>
                <w:rFonts w:ascii="Times New Roman" w:eastAsia="Calibri" w:hAnsi="Times New Roman" w:cs="Times New Roman"/>
                <w:b/>
                <w:spacing w:val="-8"/>
                <w:sz w:val="24"/>
                <w:szCs w:val="24"/>
              </w:rPr>
              <w:t>:</w:t>
            </w:r>
          </w:p>
          <w:p w:rsidR="00A2000A" w:rsidRPr="00A2000A" w:rsidRDefault="00A2000A" w:rsidP="00411874">
            <w:pPr>
              <w:jc w:val="both"/>
              <w:rPr>
                <w:rFonts w:ascii="Times New Roman" w:eastAsia="Calibri" w:hAnsi="Times New Roman" w:cs="Times New Roman"/>
                <w:spacing w:val="-8"/>
                <w:sz w:val="24"/>
                <w:szCs w:val="24"/>
              </w:rPr>
            </w:pPr>
            <w:r w:rsidRPr="00A2000A">
              <w:rPr>
                <w:rFonts w:ascii="Times New Roman" w:eastAsia="Calibri" w:hAnsi="Times New Roman" w:cs="Times New Roman"/>
                <w:spacing w:val="-8"/>
                <w:sz w:val="24"/>
                <w:szCs w:val="24"/>
              </w:rPr>
              <w:t>- Trình bày được cấu tạo của một số cơ cấu truyền và biến đổi chuyển động.</w:t>
            </w: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2</w:t>
            </w: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tcPr>
          <w:p w:rsidR="00A2000A" w:rsidRPr="00A2000A" w:rsidRDefault="00A2000A" w:rsidP="00411874">
            <w:pPr>
              <w:widowControl w:val="0"/>
              <w:tabs>
                <w:tab w:val="left" w:pos="281"/>
              </w:tabs>
              <w:autoSpaceDE w:val="0"/>
              <w:autoSpaceDN w:val="0"/>
              <w:ind w:right="97"/>
              <w:jc w:val="both"/>
              <w:rPr>
                <w:rFonts w:ascii="Times New Roman" w:eastAsia="Times New Roman" w:hAnsi="Times New Roman" w:cs="Times New Roman"/>
                <w:b/>
                <w:sz w:val="24"/>
                <w:szCs w:val="24"/>
              </w:rPr>
            </w:pPr>
            <w:r w:rsidRPr="00A2000A">
              <w:rPr>
                <w:rFonts w:ascii="Times New Roman" w:eastAsia="Times New Roman" w:hAnsi="Times New Roman" w:cs="Times New Roman"/>
                <w:b/>
                <w:sz w:val="24"/>
                <w:szCs w:val="24"/>
              </w:rPr>
              <w:t>Vận dụng:</w:t>
            </w:r>
          </w:p>
          <w:p w:rsidR="00A2000A" w:rsidRPr="00A2000A" w:rsidRDefault="00A2000A" w:rsidP="00411874">
            <w:pPr>
              <w:jc w:val="both"/>
              <w:rPr>
                <w:rFonts w:ascii="Times New Roman" w:eastAsia="Calibri" w:hAnsi="Times New Roman" w:cs="Times New Roman"/>
                <w:b/>
                <w:bCs/>
                <w:sz w:val="24"/>
                <w:szCs w:val="24"/>
                <w:lang w:val="vi-VN"/>
              </w:rPr>
            </w:pPr>
            <w:r w:rsidRPr="00A2000A">
              <w:rPr>
                <w:rFonts w:ascii="Times New Roman" w:eastAsia="Times New Roman" w:hAnsi="Times New Roman" w:cs="Times New Roman"/>
                <w:sz w:val="24"/>
                <w:szCs w:val="24"/>
                <w:lang w:val="vi"/>
              </w:rPr>
              <w:t>- Tính được tỷ số truyền.</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 xml:space="preserve">    1</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val="restart"/>
          </w:tcPr>
          <w:p w:rsidR="00A2000A" w:rsidRPr="00A2000A" w:rsidRDefault="00A2000A" w:rsidP="00411874">
            <w:pPr>
              <w:rPr>
                <w:rFonts w:ascii="Times New Roman" w:hAnsi="Times New Roman" w:cs="Times New Roman"/>
                <w:sz w:val="24"/>
                <w:szCs w:val="24"/>
                <w:lang w:val="vi-VN"/>
              </w:rPr>
            </w:pPr>
            <w:r w:rsidRPr="00A2000A">
              <w:rPr>
                <w:rFonts w:ascii="Times New Roman" w:eastAsia="Calibri" w:hAnsi="Times New Roman" w:cs="Times New Roman"/>
                <w:b/>
                <w:spacing w:val="-6"/>
                <w:sz w:val="24"/>
                <w:szCs w:val="24"/>
                <w:lang w:val="vi-VN"/>
              </w:rPr>
              <w:t>3.</w:t>
            </w:r>
            <w:r w:rsidRPr="00A2000A">
              <w:rPr>
                <w:rFonts w:ascii="Times New Roman" w:eastAsia="Calibri" w:hAnsi="Times New Roman" w:cs="Times New Roman"/>
                <w:spacing w:val="-6"/>
                <w:sz w:val="24"/>
                <w:szCs w:val="24"/>
                <w:lang w:val="vi-VN"/>
              </w:rPr>
              <w:t xml:space="preserve"> Gia công cơ khí bằng tay.</w:t>
            </w:r>
          </w:p>
        </w:tc>
        <w:tc>
          <w:tcPr>
            <w:tcW w:w="3402" w:type="dxa"/>
          </w:tcPr>
          <w:p w:rsidR="00A2000A" w:rsidRPr="00A2000A" w:rsidRDefault="00A2000A" w:rsidP="00411874">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Nhận biết:</w:t>
            </w:r>
          </w:p>
          <w:p w:rsidR="00A2000A" w:rsidRPr="00A2000A" w:rsidRDefault="00A2000A" w:rsidP="00411874">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Cs/>
                <w:spacing w:val="-4"/>
                <w:sz w:val="24"/>
                <w:szCs w:val="24"/>
                <w:lang w:val="vi"/>
              </w:rPr>
              <w:t>- Kể tên được một số dụng cụ gia công cơ khí bằng tay.</w:t>
            </w: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2</w:t>
            </w:r>
          </w:p>
        </w:tc>
        <w:tc>
          <w:tcPr>
            <w:tcW w:w="992" w:type="dxa"/>
          </w:tcPr>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tcPr>
          <w:p w:rsidR="00A2000A" w:rsidRPr="00A2000A" w:rsidRDefault="00A2000A" w:rsidP="00CF6E9C">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Thông hiểu:</w:t>
            </w:r>
          </w:p>
          <w:p w:rsidR="00A2000A" w:rsidRPr="00A2000A" w:rsidRDefault="00A2000A" w:rsidP="00CF6E9C">
            <w:pPr>
              <w:widowControl w:val="0"/>
              <w:tabs>
                <w:tab w:val="left" w:pos="257"/>
              </w:tabs>
              <w:autoSpaceDE w:val="0"/>
              <w:autoSpaceDN w:val="0"/>
              <w:ind w:right="90"/>
              <w:jc w:val="both"/>
              <w:rPr>
                <w:rFonts w:ascii="Times New Roman" w:eastAsia="Times New Roman" w:hAnsi="Times New Roman" w:cs="Times New Roman"/>
                <w:spacing w:val="-4"/>
                <w:sz w:val="24"/>
                <w:szCs w:val="24"/>
                <w:lang w:val="vi"/>
              </w:rPr>
            </w:pPr>
            <w:r w:rsidRPr="00A2000A">
              <w:rPr>
                <w:rFonts w:ascii="Times New Roman" w:eastAsia="Times New Roman" w:hAnsi="Times New Roman" w:cs="Times New Roman"/>
                <w:spacing w:val="-4"/>
                <w:sz w:val="24"/>
                <w:szCs w:val="24"/>
                <w:lang w:val="vi"/>
              </w:rPr>
              <w:t xml:space="preserve">- Chỉ ra được 1 số chú ý khi thao tác gia công cơ khí. </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3</w:t>
            </w:r>
          </w:p>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tcPr>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4</w:t>
            </w:r>
            <w:r w:rsidRPr="00A2000A">
              <w:rPr>
                <w:rFonts w:ascii="Times New Roman" w:hAnsi="Times New Roman" w:cs="Times New Roman"/>
                <w:sz w:val="24"/>
                <w:szCs w:val="24"/>
                <w:lang w:val="vi-VN"/>
              </w:rPr>
              <w:t>.</w:t>
            </w:r>
            <w:r w:rsidRPr="00A2000A">
              <w:rPr>
                <w:rFonts w:ascii="Times New Roman" w:hAnsi="Times New Roman" w:cs="Times New Roman"/>
                <w:sz w:val="24"/>
                <w:szCs w:val="24"/>
              </w:rPr>
              <w:t xml:space="preserve"> </w:t>
            </w:r>
            <w:r w:rsidRPr="00A2000A">
              <w:rPr>
                <w:rFonts w:ascii="Times New Roman" w:hAnsi="Times New Roman" w:cs="Times New Roman"/>
                <w:sz w:val="24"/>
                <w:szCs w:val="24"/>
                <w:lang w:val="vi-VN"/>
              </w:rPr>
              <w:t>Ngành nghề trong lĩnh vực cơ khí.</w:t>
            </w:r>
          </w:p>
        </w:tc>
        <w:tc>
          <w:tcPr>
            <w:tcW w:w="3402" w:type="dxa"/>
          </w:tcPr>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Nhận biết:</w:t>
            </w:r>
          </w:p>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Cs/>
                <w:spacing w:val="-4"/>
                <w:sz w:val="24"/>
                <w:szCs w:val="24"/>
                <w:lang w:val="vi"/>
              </w:rPr>
            </w:pPr>
            <w:r w:rsidRPr="00A2000A">
              <w:rPr>
                <w:rFonts w:ascii="Times New Roman" w:eastAsia="Times New Roman" w:hAnsi="Times New Roman" w:cs="Times New Roman"/>
                <w:bCs/>
                <w:spacing w:val="-4"/>
                <w:sz w:val="24"/>
                <w:szCs w:val="24"/>
                <w:lang w:val="vi"/>
              </w:rPr>
              <w:t>- Trình bày được đặc điểm cơ bản của một số ngành nghề phổ biến trong lĩnh vực cơ khí.</w:t>
            </w: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2</w:t>
            </w:r>
          </w:p>
        </w:tc>
        <w:tc>
          <w:tcPr>
            <w:tcW w:w="992" w:type="dxa"/>
          </w:tcPr>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val="restart"/>
          </w:tcPr>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2</w:t>
            </w:r>
          </w:p>
        </w:tc>
        <w:tc>
          <w:tcPr>
            <w:tcW w:w="851" w:type="dxa"/>
            <w:vMerge w:val="restart"/>
          </w:tcPr>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p>
          <w:p w:rsidR="00A2000A" w:rsidRPr="00A2000A" w:rsidRDefault="00A2000A" w:rsidP="00411874">
            <w:pPr>
              <w:rPr>
                <w:rFonts w:ascii="Times New Roman" w:hAnsi="Times New Roman" w:cs="Times New Roman"/>
                <w:b/>
                <w:sz w:val="24"/>
                <w:szCs w:val="24"/>
                <w:lang w:val="vi-VN"/>
              </w:rPr>
            </w:pPr>
            <w:r w:rsidRPr="00A2000A">
              <w:rPr>
                <w:rFonts w:ascii="Times New Roman" w:hAnsi="Times New Roman" w:cs="Times New Roman"/>
                <w:b/>
                <w:sz w:val="24"/>
                <w:szCs w:val="24"/>
                <w:lang w:val="vi-VN"/>
              </w:rPr>
              <w:t>An toàn điện</w:t>
            </w:r>
          </w:p>
        </w:tc>
        <w:tc>
          <w:tcPr>
            <w:tcW w:w="992" w:type="dxa"/>
            <w:vMerge w:val="restart"/>
          </w:tcPr>
          <w:p w:rsidR="00A2000A" w:rsidRPr="00A2000A" w:rsidRDefault="00A2000A" w:rsidP="0009219D">
            <w:pPr>
              <w:rPr>
                <w:rFonts w:ascii="Times New Roman" w:hAnsi="Times New Roman" w:cs="Times New Roman"/>
                <w:sz w:val="24"/>
                <w:szCs w:val="24"/>
                <w:lang w:val="vi-VN"/>
              </w:rPr>
            </w:pPr>
            <w:r w:rsidRPr="00A2000A">
              <w:rPr>
                <w:rFonts w:ascii="Times New Roman" w:hAnsi="Times New Roman" w:cs="Times New Roman"/>
                <w:b/>
                <w:sz w:val="24"/>
                <w:szCs w:val="24"/>
                <w:lang w:val="vi-VN"/>
              </w:rPr>
              <w:t>1.</w:t>
            </w:r>
            <w:r w:rsidRPr="00A2000A">
              <w:rPr>
                <w:rFonts w:ascii="Times New Roman" w:hAnsi="Times New Roman" w:cs="Times New Roman"/>
                <w:sz w:val="24"/>
                <w:szCs w:val="24"/>
                <w:lang w:val="vi-VN"/>
              </w:rPr>
              <w:t>Tai nạn điện và biện pháp an toàn điện.</w:t>
            </w:r>
          </w:p>
        </w:tc>
        <w:tc>
          <w:tcPr>
            <w:tcW w:w="3402" w:type="dxa"/>
          </w:tcPr>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Nhận biết:</w:t>
            </w:r>
          </w:p>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Cs/>
                <w:spacing w:val="-4"/>
                <w:sz w:val="24"/>
                <w:szCs w:val="24"/>
                <w:lang w:val="vi"/>
              </w:rPr>
            </w:pPr>
            <w:r w:rsidRPr="00A2000A">
              <w:rPr>
                <w:rFonts w:ascii="Times New Roman" w:eastAsia="Times New Roman" w:hAnsi="Times New Roman" w:cs="Times New Roman"/>
                <w:b/>
                <w:bCs/>
                <w:spacing w:val="-4"/>
                <w:sz w:val="24"/>
                <w:szCs w:val="24"/>
                <w:lang w:val="vi"/>
              </w:rPr>
              <w:t xml:space="preserve">- </w:t>
            </w:r>
            <w:r w:rsidRPr="00A2000A">
              <w:rPr>
                <w:rFonts w:ascii="Times New Roman" w:eastAsia="Times New Roman" w:hAnsi="Times New Roman" w:cs="Times New Roman"/>
                <w:bCs/>
                <w:spacing w:val="-4"/>
                <w:sz w:val="24"/>
                <w:szCs w:val="24"/>
                <w:lang w:val="vi"/>
              </w:rPr>
              <w:t>Biết các nguyên nhân gây tai nạn điện</w:t>
            </w:r>
          </w:p>
        </w:tc>
        <w:tc>
          <w:tcPr>
            <w:tcW w:w="851" w:type="dxa"/>
          </w:tcPr>
          <w:p w:rsidR="00A2000A" w:rsidRPr="00A2000A" w:rsidRDefault="00A2000A" w:rsidP="00CF6E9C">
            <w:pPr>
              <w:rPr>
                <w:rFonts w:ascii="Times New Roman" w:hAnsi="Times New Roman" w:cs="Times New Roman"/>
                <w:b/>
                <w:sz w:val="24"/>
                <w:szCs w:val="24"/>
                <w:lang w:val="vi-VN"/>
              </w:rPr>
            </w:pPr>
            <w:r w:rsidRPr="00A2000A">
              <w:rPr>
                <w:rFonts w:ascii="Times New Roman" w:hAnsi="Times New Roman" w:cs="Times New Roman"/>
                <w:b/>
                <w:sz w:val="24"/>
                <w:szCs w:val="24"/>
                <w:lang w:val="vi-VN"/>
              </w:rPr>
              <w:t xml:space="preserve"> </w:t>
            </w:r>
          </w:p>
          <w:p w:rsidR="00A2000A" w:rsidRPr="00A2000A" w:rsidRDefault="00A2000A" w:rsidP="00CF6E9C">
            <w:pPr>
              <w:rPr>
                <w:rFonts w:ascii="Times New Roman" w:hAnsi="Times New Roman" w:cs="Times New Roman"/>
                <w:b/>
                <w:sz w:val="24"/>
                <w:szCs w:val="24"/>
                <w:lang w:val="vi-VN"/>
              </w:rPr>
            </w:pPr>
            <w:r w:rsidRPr="00A2000A">
              <w:rPr>
                <w:rFonts w:ascii="Times New Roman" w:hAnsi="Times New Roman" w:cs="Times New Roman"/>
                <w:b/>
                <w:sz w:val="24"/>
                <w:szCs w:val="24"/>
                <w:lang w:val="vi-VN"/>
              </w:rPr>
              <w:t xml:space="preserve">   6</w:t>
            </w:r>
          </w:p>
        </w:tc>
        <w:tc>
          <w:tcPr>
            <w:tcW w:w="992"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val="restart"/>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18</w:t>
            </w: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tcPr>
          <w:p w:rsidR="00A2000A" w:rsidRPr="00A2000A" w:rsidRDefault="00A2000A" w:rsidP="00411874">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Thông hiểu</w:t>
            </w:r>
          </w:p>
          <w:p w:rsidR="00A2000A" w:rsidRPr="00A2000A" w:rsidRDefault="00A2000A" w:rsidP="00557530">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Cs/>
                <w:spacing w:val="-4"/>
                <w:sz w:val="24"/>
                <w:szCs w:val="24"/>
                <w:lang w:val="vi"/>
              </w:rPr>
              <w:t>- Hiểu được việc làm và không nên làm để đảm bảo an toàn điện.</w:t>
            </w:r>
            <w:r w:rsidRPr="00A2000A">
              <w:rPr>
                <w:rFonts w:ascii="Times New Roman" w:eastAsia="Times New Roman" w:hAnsi="Times New Roman" w:cs="Times New Roman"/>
                <w:b/>
                <w:bCs/>
                <w:spacing w:val="-4"/>
                <w:sz w:val="24"/>
                <w:szCs w:val="24"/>
                <w:lang w:val="vi"/>
              </w:rPr>
              <w:t xml:space="preserve"> </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4</w:t>
            </w: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val="restart"/>
          </w:tcPr>
          <w:p w:rsidR="00A2000A" w:rsidRPr="00A2000A" w:rsidRDefault="00A2000A" w:rsidP="0009219D">
            <w:pPr>
              <w:rPr>
                <w:rFonts w:ascii="Times New Roman" w:hAnsi="Times New Roman" w:cs="Times New Roman"/>
                <w:sz w:val="24"/>
                <w:szCs w:val="24"/>
                <w:lang w:val="vi-VN"/>
              </w:rPr>
            </w:pPr>
            <w:r w:rsidRPr="00A2000A">
              <w:rPr>
                <w:rFonts w:ascii="Times New Roman" w:hAnsi="Times New Roman" w:cs="Times New Roman"/>
                <w:b/>
                <w:sz w:val="24"/>
                <w:szCs w:val="24"/>
                <w:lang w:val="vi-VN"/>
              </w:rPr>
              <w:t>2.</w:t>
            </w:r>
            <w:r w:rsidRPr="00A2000A">
              <w:rPr>
                <w:rFonts w:ascii="Times New Roman" w:hAnsi="Times New Roman" w:cs="Times New Roman"/>
                <w:sz w:val="24"/>
                <w:szCs w:val="24"/>
                <w:lang w:val="vi-VN"/>
              </w:rPr>
              <w:t xml:space="preserve"> Sơ cứu người </w:t>
            </w:r>
            <w:r w:rsidRPr="00A2000A">
              <w:rPr>
                <w:rFonts w:ascii="Times New Roman" w:hAnsi="Times New Roman" w:cs="Times New Roman"/>
                <w:sz w:val="24"/>
                <w:szCs w:val="24"/>
                <w:lang w:val="vi-VN"/>
              </w:rPr>
              <w:lastRenderedPageBreak/>
              <w:t>tai nạn điện.</w:t>
            </w:r>
          </w:p>
        </w:tc>
        <w:tc>
          <w:tcPr>
            <w:tcW w:w="3402" w:type="dxa"/>
          </w:tcPr>
          <w:p w:rsidR="00A2000A" w:rsidRPr="00A2000A" w:rsidRDefault="00A2000A" w:rsidP="00411874">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lastRenderedPageBreak/>
              <w:t>Nhận biết:</w:t>
            </w:r>
          </w:p>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Cs/>
                <w:spacing w:val="-4"/>
                <w:sz w:val="24"/>
                <w:szCs w:val="24"/>
                <w:lang w:val="vi"/>
              </w:rPr>
            </w:pPr>
            <w:r w:rsidRPr="00A2000A">
              <w:rPr>
                <w:rFonts w:ascii="Times New Roman" w:eastAsia="Times New Roman" w:hAnsi="Times New Roman" w:cs="Times New Roman"/>
                <w:bCs/>
                <w:spacing w:val="-4"/>
                <w:sz w:val="24"/>
                <w:szCs w:val="24"/>
                <w:lang w:val="vi"/>
              </w:rPr>
              <w:t>- Trình bày được các bước sơ cứu người bị tai nạn điện.</w:t>
            </w: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4</w:t>
            </w:r>
          </w:p>
        </w:tc>
        <w:tc>
          <w:tcPr>
            <w:tcW w:w="992" w:type="dxa"/>
          </w:tcPr>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tcPr>
          <w:p w:rsidR="00A2000A" w:rsidRPr="00A2000A" w:rsidRDefault="00A2000A" w:rsidP="00411874">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Thông hiểu:</w:t>
            </w:r>
          </w:p>
          <w:p w:rsidR="00A2000A" w:rsidRPr="00A2000A" w:rsidRDefault="00A2000A" w:rsidP="00411874">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Cs/>
                <w:spacing w:val="-4"/>
                <w:sz w:val="24"/>
                <w:szCs w:val="24"/>
                <w:lang w:val="vi"/>
              </w:rPr>
              <w:t>- Nêu được một số động tác cơ bản sơ cứu người bị tai nạn điện.</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2</w:t>
            </w: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val="restart"/>
          </w:tcPr>
          <w:p w:rsidR="00A2000A" w:rsidRPr="00A2000A" w:rsidRDefault="00A2000A" w:rsidP="00411874">
            <w:pPr>
              <w:rPr>
                <w:rFonts w:ascii="Times New Roman" w:hAnsi="Times New Roman" w:cs="Times New Roman"/>
                <w:sz w:val="24"/>
                <w:szCs w:val="24"/>
                <w:lang w:val="vi-VN"/>
              </w:rPr>
            </w:pPr>
            <w:r w:rsidRPr="00A2000A">
              <w:rPr>
                <w:rFonts w:ascii="Times New Roman" w:hAnsi="Times New Roman" w:cs="Times New Roman"/>
                <w:b/>
                <w:sz w:val="24"/>
                <w:szCs w:val="24"/>
                <w:lang w:val="vi-VN"/>
              </w:rPr>
              <w:t>3.</w:t>
            </w:r>
            <w:r w:rsidRPr="00A2000A">
              <w:rPr>
                <w:rFonts w:ascii="Times New Roman" w:hAnsi="Times New Roman" w:cs="Times New Roman"/>
                <w:sz w:val="24"/>
                <w:szCs w:val="24"/>
                <w:lang w:val="vi-VN"/>
              </w:rPr>
              <w:t xml:space="preserve"> Dụng cụ bảo vệ an toàn điện.</w:t>
            </w:r>
          </w:p>
        </w:tc>
        <w:tc>
          <w:tcPr>
            <w:tcW w:w="3402" w:type="dxa"/>
          </w:tcPr>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Thông hiểu:</w:t>
            </w:r>
          </w:p>
          <w:p w:rsidR="00A2000A" w:rsidRPr="00A2000A" w:rsidRDefault="00A2000A" w:rsidP="00A2000A">
            <w:pPr>
              <w:widowControl w:val="0"/>
              <w:tabs>
                <w:tab w:val="left" w:pos="257"/>
              </w:tabs>
              <w:autoSpaceDE w:val="0"/>
              <w:autoSpaceDN w:val="0"/>
              <w:ind w:right="90"/>
              <w:jc w:val="both"/>
              <w:rPr>
                <w:rFonts w:ascii="Times New Roman" w:eastAsia="Times New Roman" w:hAnsi="Times New Roman" w:cs="Times New Roman"/>
                <w:bCs/>
                <w:spacing w:val="-4"/>
                <w:sz w:val="24"/>
                <w:szCs w:val="24"/>
                <w:lang w:val="vi"/>
              </w:rPr>
            </w:pPr>
            <w:r w:rsidRPr="00A2000A">
              <w:rPr>
                <w:rFonts w:ascii="Times New Roman" w:eastAsia="Times New Roman" w:hAnsi="Times New Roman" w:cs="Times New Roman"/>
                <w:bCs/>
                <w:spacing w:val="-4"/>
                <w:sz w:val="24"/>
                <w:szCs w:val="24"/>
                <w:lang w:val="vi"/>
              </w:rPr>
              <w:t>- Nhận biết được dụng cụ bảo vệ an toàn điện.</w:t>
            </w: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992"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928"/>
        </w:trPr>
        <w:tc>
          <w:tcPr>
            <w:tcW w:w="562" w:type="dxa"/>
            <w:vMerge/>
          </w:tcPr>
          <w:p w:rsidR="00A2000A" w:rsidRPr="00A2000A" w:rsidRDefault="00A2000A" w:rsidP="00411874">
            <w:pPr>
              <w:rPr>
                <w:rFonts w:ascii="Times New Roman" w:hAnsi="Times New Roman" w:cs="Times New Roman"/>
                <w:b/>
                <w:sz w:val="24"/>
                <w:szCs w:val="24"/>
                <w:lang w:val="vi-VN"/>
              </w:rPr>
            </w:pPr>
          </w:p>
        </w:tc>
        <w:tc>
          <w:tcPr>
            <w:tcW w:w="851" w:type="dxa"/>
            <w:vMerge/>
          </w:tcPr>
          <w:p w:rsidR="00A2000A" w:rsidRPr="00A2000A" w:rsidRDefault="00A2000A" w:rsidP="00411874">
            <w:pPr>
              <w:rPr>
                <w:rFonts w:ascii="Times New Roman" w:hAnsi="Times New Roman" w:cs="Times New Roman"/>
                <w:b/>
                <w:sz w:val="24"/>
                <w:szCs w:val="24"/>
                <w:lang w:val="vi-VN"/>
              </w:rPr>
            </w:pPr>
          </w:p>
        </w:tc>
        <w:tc>
          <w:tcPr>
            <w:tcW w:w="992" w:type="dxa"/>
            <w:vMerge/>
          </w:tcPr>
          <w:p w:rsidR="00A2000A" w:rsidRPr="00A2000A" w:rsidRDefault="00A2000A" w:rsidP="00411874">
            <w:pPr>
              <w:rPr>
                <w:rFonts w:ascii="Times New Roman" w:hAnsi="Times New Roman" w:cs="Times New Roman"/>
                <w:b/>
                <w:sz w:val="24"/>
                <w:szCs w:val="24"/>
                <w:lang w:val="vi-VN"/>
              </w:rPr>
            </w:pPr>
          </w:p>
        </w:tc>
        <w:tc>
          <w:tcPr>
            <w:tcW w:w="3402" w:type="dxa"/>
          </w:tcPr>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Vận dụng cao:</w:t>
            </w:r>
          </w:p>
          <w:p w:rsidR="00A2000A" w:rsidRPr="00A2000A" w:rsidRDefault="00A2000A" w:rsidP="0009219D">
            <w:pPr>
              <w:widowControl w:val="0"/>
              <w:tabs>
                <w:tab w:val="left" w:pos="257"/>
              </w:tabs>
              <w:autoSpaceDE w:val="0"/>
              <w:autoSpaceDN w:val="0"/>
              <w:ind w:right="90"/>
              <w:jc w:val="both"/>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 xml:space="preserve">- </w:t>
            </w:r>
            <w:r w:rsidRPr="00A2000A">
              <w:rPr>
                <w:rFonts w:ascii="Times New Roman" w:eastAsia="Times New Roman" w:hAnsi="Times New Roman" w:cs="Times New Roman"/>
                <w:bCs/>
                <w:spacing w:val="-4"/>
                <w:sz w:val="24"/>
                <w:szCs w:val="24"/>
                <w:lang w:val="vi"/>
              </w:rPr>
              <w:t>Vận dụng giải thích tại sao khi sử dụng bút thử điện tay phải chạm vào kẹp kim loại.</w:t>
            </w:r>
            <w:r w:rsidRPr="00A2000A">
              <w:rPr>
                <w:rFonts w:ascii="Times New Roman" w:eastAsia="Times New Roman" w:hAnsi="Times New Roman" w:cs="Times New Roman"/>
                <w:b/>
                <w:bCs/>
                <w:spacing w:val="-4"/>
                <w:sz w:val="24"/>
                <w:szCs w:val="24"/>
                <w:lang w:val="vi"/>
              </w:rPr>
              <w:t xml:space="preserve"> </w:t>
            </w:r>
          </w:p>
        </w:tc>
        <w:tc>
          <w:tcPr>
            <w:tcW w:w="851" w:type="dxa"/>
          </w:tcPr>
          <w:p w:rsidR="00A2000A" w:rsidRPr="00A2000A" w:rsidRDefault="00A2000A" w:rsidP="00411874">
            <w:pPr>
              <w:jc w:val="center"/>
              <w:rPr>
                <w:rFonts w:ascii="Times New Roman" w:hAnsi="Times New Roman" w:cs="Times New Roman"/>
                <w:b/>
                <w:sz w:val="24"/>
                <w:szCs w:val="24"/>
                <w:lang w:val="vi-VN"/>
              </w:rPr>
            </w:pPr>
          </w:p>
        </w:tc>
        <w:tc>
          <w:tcPr>
            <w:tcW w:w="992" w:type="dxa"/>
          </w:tcPr>
          <w:p w:rsidR="00A2000A" w:rsidRPr="00A2000A" w:rsidRDefault="00A2000A" w:rsidP="00411874">
            <w:pPr>
              <w:jc w:val="center"/>
              <w:rPr>
                <w:rFonts w:ascii="Times New Roman" w:hAnsi="Times New Roman" w:cs="Times New Roman"/>
                <w:b/>
                <w:sz w:val="24"/>
                <w:szCs w:val="24"/>
                <w:lang w:val="vi-VN"/>
              </w:rPr>
            </w:pPr>
          </w:p>
        </w:tc>
        <w:tc>
          <w:tcPr>
            <w:tcW w:w="850" w:type="dxa"/>
          </w:tcPr>
          <w:p w:rsidR="00A2000A" w:rsidRPr="00A2000A" w:rsidRDefault="00A2000A" w:rsidP="00411874">
            <w:pPr>
              <w:jc w:val="center"/>
              <w:rPr>
                <w:rFonts w:ascii="Times New Roman" w:hAnsi="Times New Roman" w:cs="Times New Roman"/>
                <w:b/>
                <w:sz w:val="24"/>
                <w:szCs w:val="24"/>
                <w:lang w:val="vi-VN"/>
              </w:rPr>
            </w:pPr>
          </w:p>
        </w:tc>
        <w:tc>
          <w:tcPr>
            <w:tcW w:w="851" w:type="dxa"/>
          </w:tcPr>
          <w:p w:rsidR="00A2000A" w:rsidRPr="00A2000A" w:rsidRDefault="00A2000A" w:rsidP="00411874">
            <w:pPr>
              <w:jc w:val="center"/>
              <w:rPr>
                <w:rFonts w:ascii="Times New Roman" w:hAnsi="Times New Roman" w:cs="Times New Roman"/>
                <w:b/>
                <w:sz w:val="24"/>
                <w:szCs w:val="24"/>
                <w:lang w:val="vi-VN"/>
              </w:rPr>
            </w:pPr>
          </w:p>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r w:rsidR="00A2000A" w:rsidRPr="00A2000A" w:rsidTr="00A2000A">
        <w:trPr>
          <w:trHeight w:val="437"/>
        </w:trPr>
        <w:tc>
          <w:tcPr>
            <w:tcW w:w="5807" w:type="dxa"/>
            <w:gridSpan w:val="4"/>
          </w:tcPr>
          <w:p w:rsidR="00A2000A" w:rsidRPr="00A2000A" w:rsidRDefault="00A2000A" w:rsidP="00411874">
            <w:pPr>
              <w:widowControl w:val="0"/>
              <w:tabs>
                <w:tab w:val="left" w:pos="257"/>
              </w:tabs>
              <w:autoSpaceDE w:val="0"/>
              <w:autoSpaceDN w:val="0"/>
              <w:ind w:right="90"/>
              <w:jc w:val="center"/>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Tổng số câu</w:t>
            </w:r>
          </w:p>
        </w:tc>
        <w:tc>
          <w:tcPr>
            <w:tcW w:w="851"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16</w:t>
            </w:r>
          </w:p>
        </w:tc>
        <w:tc>
          <w:tcPr>
            <w:tcW w:w="992"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12</w:t>
            </w:r>
          </w:p>
        </w:tc>
        <w:tc>
          <w:tcPr>
            <w:tcW w:w="850"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851"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w:t>
            </w:r>
          </w:p>
        </w:tc>
        <w:tc>
          <w:tcPr>
            <w:tcW w:w="850"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30</w:t>
            </w:r>
          </w:p>
        </w:tc>
      </w:tr>
      <w:tr w:rsidR="00A2000A" w:rsidRPr="00A2000A" w:rsidTr="00A2000A">
        <w:trPr>
          <w:trHeight w:val="437"/>
        </w:trPr>
        <w:tc>
          <w:tcPr>
            <w:tcW w:w="5807" w:type="dxa"/>
            <w:gridSpan w:val="4"/>
          </w:tcPr>
          <w:p w:rsidR="00A2000A" w:rsidRPr="00A2000A" w:rsidRDefault="00A2000A" w:rsidP="00411874">
            <w:pPr>
              <w:widowControl w:val="0"/>
              <w:tabs>
                <w:tab w:val="left" w:pos="257"/>
              </w:tabs>
              <w:autoSpaceDE w:val="0"/>
              <w:autoSpaceDN w:val="0"/>
              <w:ind w:right="90"/>
              <w:jc w:val="center"/>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Số điểm</w:t>
            </w:r>
          </w:p>
        </w:tc>
        <w:tc>
          <w:tcPr>
            <w:tcW w:w="851"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4đ</w:t>
            </w:r>
          </w:p>
        </w:tc>
        <w:tc>
          <w:tcPr>
            <w:tcW w:w="992"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3đ</w:t>
            </w:r>
          </w:p>
        </w:tc>
        <w:tc>
          <w:tcPr>
            <w:tcW w:w="850"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2đ</w:t>
            </w:r>
          </w:p>
        </w:tc>
        <w:tc>
          <w:tcPr>
            <w:tcW w:w="851"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1đ</w:t>
            </w:r>
          </w:p>
        </w:tc>
        <w:tc>
          <w:tcPr>
            <w:tcW w:w="850"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10</w:t>
            </w:r>
          </w:p>
        </w:tc>
      </w:tr>
      <w:tr w:rsidR="00A2000A" w:rsidRPr="00A2000A" w:rsidTr="00A2000A">
        <w:trPr>
          <w:trHeight w:val="437"/>
        </w:trPr>
        <w:tc>
          <w:tcPr>
            <w:tcW w:w="5807" w:type="dxa"/>
            <w:gridSpan w:val="4"/>
          </w:tcPr>
          <w:p w:rsidR="00A2000A" w:rsidRPr="00A2000A" w:rsidRDefault="00A2000A" w:rsidP="00411874">
            <w:pPr>
              <w:widowControl w:val="0"/>
              <w:tabs>
                <w:tab w:val="left" w:pos="257"/>
              </w:tabs>
              <w:autoSpaceDE w:val="0"/>
              <w:autoSpaceDN w:val="0"/>
              <w:ind w:right="90"/>
              <w:jc w:val="center"/>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Tỉ lệ ( %)</w:t>
            </w:r>
          </w:p>
        </w:tc>
        <w:tc>
          <w:tcPr>
            <w:tcW w:w="851"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40</w:t>
            </w:r>
          </w:p>
        </w:tc>
        <w:tc>
          <w:tcPr>
            <w:tcW w:w="992"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30</w:t>
            </w:r>
          </w:p>
        </w:tc>
        <w:tc>
          <w:tcPr>
            <w:tcW w:w="850"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20</w:t>
            </w:r>
          </w:p>
        </w:tc>
        <w:tc>
          <w:tcPr>
            <w:tcW w:w="851" w:type="dxa"/>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10</w:t>
            </w:r>
          </w:p>
        </w:tc>
        <w:tc>
          <w:tcPr>
            <w:tcW w:w="850" w:type="dxa"/>
            <w:vMerge w:val="restart"/>
          </w:tcPr>
          <w:p w:rsidR="00A2000A" w:rsidRPr="00A2000A" w:rsidRDefault="00A2000A" w:rsidP="00A2000A">
            <w:pPr>
              <w:spacing w:line="360" w:lineRule="auto"/>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100%</w:t>
            </w:r>
          </w:p>
        </w:tc>
      </w:tr>
      <w:tr w:rsidR="00A2000A" w:rsidRPr="00A2000A" w:rsidTr="00A2000A">
        <w:trPr>
          <w:trHeight w:val="437"/>
        </w:trPr>
        <w:tc>
          <w:tcPr>
            <w:tcW w:w="5807" w:type="dxa"/>
            <w:gridSpan w:val="4"/>
          </w:tcPr>
          <w:p w:rsidR="00A2000A" w:rsidRPr="00A2000A" w:rsidRDefault="00A2000A" w:rsidP="00411874">
            <w:pPr>
              <w:widowControl w:val="0"/>
              <w:tabs>
                <w:tab w:val="left" w:pos="257"/>
              </w:tabs>
              <w:autoSpaceDE w:val="0"/>
              <w:autoSpaceDN w:val="0"/>
              <w:ind w:right="90"/>
              <w:jc w:val="center"/>
              <w:rPr>
                <w:rFonts w:ascii="Times New Roman" w:eastAsia="Times New Roman" w:hAnsi="Times New Roman" w:cs="Times New Roman"/>
                <w:b/>
                <w:bCs/>
                <w:spacing w:val="-4"/>
                <w:sz w:val="24"/>
                <w:szCs w:val="24"/>
                <w:lang w:val="vi"/>
              </w:rPr>
            </w:pPr>
            <w:r w:rsidRPr="00A2000A">
              <w:rPr>
                <w:rFonts w:ascii="Times New Roman" w:eastAsia="Times New Roman" w:hAnsi="Times New Roman" w:cs="Times New Roman"/>
                <w:b/>
                <w:bCs/>
                <w:spacing w:val="-4"/>
                <w:sz w:val="24"/>
                <w:szCs w:val="24"/>
                <w:lang w:val="vi"/>
              </w:rPr>
              <w:t>Tỉ lệ chung( %)</w:t>
            </w:r>
          </w:p>
        </w:tc>
        <w:tc>
          <w:tcPr>
            <w:tcW w:w="1843" w:type="dxa"/>
            <w:gridSpan w:val="2"/>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70%</w:t>
            </w:r>
          </w:p>
        </w:tc>
        <w:tc>
          <w:tcPr>
            <w:tcW w:w="1701" w:type="dxa"/>
            <w:gridSpan w:val="2"/>
          </w:tcPr>
          <w:p w:rsidR="00A2000A" w:rsidRPr="00A2000A" w:rsidRDefault="00A2000A" w:rsidP="00411874">
            <w:pPr>
              <w:jc w:val="center"/>
              <w:rPr>
                <w:rFonts w:ascii="Times New Roman" w:hAnsi="Times New Roman" w:cs="Times New Roman"/>
                <w:b/>
                <w:sz w:val="24"/>
                <w:szCs w:val="24"/>
                <w:lang w:val="vi-VN"/>
              </w:rPr>
            </w:pPr>
            <w:r w:rsidRPr="00A2000A">
              <w:rPr>
                <w:rFonts w:ascii="Times New Roman" w:hAnsi="Times New Roman" w:cs="Times New Roman"/>
                <w:b/>
                <w:sz w:val="24"/>
                <w:szCs w:val="24"/>
                <w:lang w:val="vi-VN"/>
              </w:rPr>
              <w:t>30%</w:t>
            </w:r>
          </w:p>
        </w:tc>
        <w:tc>
          <w:tcPr>
            <w:tcW w:w="850" w:type="dxa"/>
            <w:vMerge/>
          </w:tcPr>
          <w:p w:rsidR="00A2000A" w:rsidRPr="00A2000A" w:rsidRDefault="00A2000A" w:rsidP="00411874">
            <w:pPr>
              <w:jc w:val="center"/>
              <w:rPr>
                <w:rFonts w:ascii="Times New Roman" w:hAnsi="Times New Roman" w:cs="Times New Roman"/>
                <w:b/>
                <w:sz w:val="24"/>
                <w:szCs w:val="24"/>
                <w:lang w:val="vi-VN"/>
              </w:rPr>
            </w:pPr>
          </w:p>
        </w:tc>
      </w:tr>
    </w:tbl>
    <w:p w:rsidR="00A2000A" w:rsidRPr="00A2000A" w:rsidRDefault="00A2000A" w:rsidP="00120ECE">
      <w:pPr>
        <w:spacing w:after="0" w:line="240" w:lineRule="auto"/>
        <w:rPr>
          <w:rFonts w:ascii="Times New Roman" w:hAnsi="Times New Roman" w:cs="Times New Roman"/>
          <w:b/>
          <w:sz w:val="26"/>
          <w:szCs w:val="26"/>
          <w:lang w:val="vi-VN"/>
        </w:rPr>
      </w:pPr>
    </w:p>
    <w:p w:rsidR="00120ECE" w:rsidRDefault="00120ECE" w:rsidP="00120ECE">
      <w:pPr>
        <w:spacing w:after="0" w:line="240" w:lineRule="auto"/>
        <w:rPr>
          <w:rFonts w:ascii="Times New Roman" w:hAnsi="Times New Roman" w:cs="Times New Roman"/>
          <w:b/>
          <w:sz w:val="26"/>
          <w:szCs w:val="26"/>
          <w:lang w:val="vi-VN"/>
        </w:rPr>
      </w:pPr>
      <w:r w:rsidRPr="00A2000A">
        <w:rPr>
          <w:rFonts w:ascii="Times New Roman" w:hAnsi="Times New Roman" w:cs="Times New Roman"/>
          <w:b/>
          <w:sz w:val="26"/>
          <w:szCs w:val="26"/>
          <w:lang w:val="vi-VN"/>
        </w:rPr>
        <w:t xml:space="preserve">VI. </w:t>
      </w:r>
      <w:r w:rsidRPr="00A2000A">
        <w:rPr>
          <w:rFonts w:ascii="Times New Roman" w:hAnsi="Times New Roman" w:cs="Times New Roman"/>
          <w:b/>
          <w:sz w:val="26"/>
          <w:szCs w:val="26"/>
          <w:u w:val="single"/>
          <w:lang w:val="vi-VN"/>
        </w:rPr>
        <w:t>ĐỀ KIỂM TRA</w:t>
      </w:r>
      <w:r w:rsidRPr="00A2000A">
        <w:rPr>
          <w:rFonts w:ascii="Times New Roman" w:hAnsi="Times New Roman" w:cs="Times New Roman"/>
          <w:b/>
          <w:sz w:val="26"/>
          <w:szCs w:val="26"/>
          <w:lang w:val="vi-VN"/>
        </w:rPr>
        <w:t xml:space="preserve"> </w:t>
      </w:r>
    </w:p>
    <w:p w:rsidR="001721A0" w:rsidRPr="00EA51BE" w:rsidRDefault="001721A0" w:rsidP="001721A0">
      <w:pPr>
        <w:widowControl w:val="0"/>
        <w:autoSpaceDE w:val="0"/>
        <w:autoSpaceDN w:val="0"/>
        <w:spacing w:after="0" w:line="240" w:lineRule="auto"/>
        <w:rPr>
          <w:rFonts w:ascii="Times New Roman" w:eastAsia="Times New Roman" w:hAnsi="Times New Roman" w:cs="Times New Roman"/>
          <w:b/>
          <w:bCs/>
          <w:sz w:val="26"/>
          <w:szCs w:val="26"/>
          <w:lang w:val="vi-VN"/>
        </w:rPr>
      </w:pPr>
      <w:r w:rsidRPr="00EA51BE">
        <w:rPr>
          <w:rFonts w:ascii="Times New Roman" w:eastAsia="Times New Roman" w:hAnsi="Times New Roman" w:cs="Times New Roman"/>
          <w:b/>
          <w:bCs/>
          <w:sz w:val="26"/>
          <w:szCs w:val="26"/>
          <w:lang w:val="vi-VN"/>
        </w:rPr>
        <w:t>A. PHẦN TRẮC NGHIỆM (</w:t>
      </w:r>
      <w:r w:rsidRPr="00EA51BE">
        <w:rPr>
          <w:rFonts w:ascii="Times New Roman" w:eastAsia="Times New Roman" w:hAnsi="Times New Roman" w:cs="Times New Roman"/>
          <w:b/>
          <w:bCs/>
          <w:i/>
          <w:sz w:val="26"/>
          <w:szCs w:val="26"/>
          <w:lang w:val="vi-VN"/>
        </w:rPr>
        <w:t>7.0 điểm</w:t>
      </w:r>
      <w:r w:rsidRPr="00EA51BE">
        <w:rPr>
          <w:rFonts w:ascii="Times New Roman" w:eastAsia="Times New Roman" w:hAnsi="Times New Roman" w:cs="Times New Roman"/>
          <w:b/>
          <w:bCs/>
          <w:sz w:val="26"/>
          <w:szCs w:val="26"/>
          <w:lang w:val="vi-VN"/>
        </w:rPr>
        <w:t>)</w:t>
      </w:r>
    </w:p>
    <w:p w:rsidR="001721A0" w:rsidRPr="00EA51BE" w:rsidRDefault="001721A0" w:rsidP="001721A0">
      <w:pPr>
        <w:spacing w:after="0" w:line="240" w:lineRule="auto"/>
        <w:contextualSpacing/>
        <w:rPr>
          <w:rFonts w:ascii="Times New Roman" w:eastAsia="Calibri" w:hAnsi="Times New Roman" w:cs="Times New Roman"/>
          <w:b/>
          <w:i/>
          <w:sz w:val="26"/>
          <w:szCs w:val="26"/>
          <w:lang w:val="vi-VN"/>
        </w:rPr>
      </w:pPr>
      <w:r w:rsidRPr="00C6630A">
        <w:rPr>
          <w:rFonts w:ascii="Times New Roman" w:eastAsia="Calibri" w:hAnsi="Times New Roman" w:cs="Times New Roman"/>
          <w:b/>
          <w:sz w:val="26"/>
          <w:szCs w:val="26"/>
          <w:lang w:val="vi-VN"/>
        </w:rPr>
        <w:t>Chọn 1 đáp án đúng nhất, rồi điền vào bảng sau.</w:t>
      </w:r>
      <w:r w:rsidRPr="00EA51BE">
        <w:rPr>
          <w:rFonts w:ascii="Times New Roman" w:eastAsia="Calibri" w:hAnsi="Times New Roman" w:cs="Times New Roman"/>
          <w:b/>
          <w:i/>
          <w:sz w:val="26"/>
          <w:szCs w:val="26"/>
          <w:lang w:val="nl-NL"/>
        </w:rPr>
        <w:t xml:space="preserve"> (Mỗi ý đúng 0,25 điểm )</w:t>
      </w:r>
      <w:r w:rsidRPr="00EA51BE">
        <w:rPr>
          <w:rFonts w:ascii="Times New Roman" w:eastAsia="Calibri" w:hAnsi="Times New Roman" w:cs="Times New Roman"/>
          <w:b/>
          <w:i/>
          <w:sz w:val="26"/>
          <w:szCs w:val="26"/>
          <w:lang w:val="vi-VN"/>
        </w:rPr>
        <w:t>.</w:t>
      </w:r>
    </w:p>
    <w:tbl>
      <w:tblPr>
        <w:tblStyle w:val="TableGrid1"/>
        <w:tblW w:w="0" w:type="auto"/>
        <w:tblLook w:val="04A0" w:firstRow="1" w:lastRow="0" w:firstColumn="1" w:lastColumn="0" w:noHBand="0" w:noVBand="1"/>
      </w:tblPr>
      <w:tblGrid>
        <w:gridCol w:w="687"/>
        <w:gridCol w:w="687"/>
        <w:gridCol w:w="687"/>
        <w:gridCol w:w="688"/>
        <w:gridCol w:w="688"/>
        <w:gridCol w:w="688"/>
        <w:gridCol w:w="688"/>
        <w:gridCol w:w="688"/>
        <w:gridCol w:w="688"/>
        <w:gridCol w:w="688"/>
        <w:gridCol w:w="688"/>
        <w:gridCol w:w="688"/>
        <w:gridCol w:w="688"/>
        <w:gridCol w:w="688"/>
      </w:tblGrid>
      <w:tr w:rsidR="001721A0" w:rsidRPr="00EA51BE" w:rsidTr="006609F5">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3.</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4.</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5.</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6.</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7.</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8.</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9.</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10.</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11.</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12.</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13.</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14.</w:t>
            </w:r>
          </w:p>
        </w:tc>
      </w:tr>
      <w:tr w:rsidR="001721A0" w:rsidRPr="00EA51BE" w:rsidTr="006609F5">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15.</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16.</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17.</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18.</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19.</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20.</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21.</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22.</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23.</w:t>
            </w:r>
          </w:p>
        </w:tc>
        <w:tc>
          <w:tcPr>
            <w:tcW w:w="728"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24.</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25.</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26.</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27.</w:t>
            </w:r>
          </w:p>
        </w:tc>
        <w:tc>
          <w:tcPr>
            <w:tcW w:w="729" w:type="dxa"/>
          </w:tcPr>
          <w:p w:rsidR="001721A0" w:rsidRPr="00EA51BE" w:rsidRDefault="001721A0" w:rsidP="006609F5">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28.</w:t>
            </w:r>
          </w:p>
        </w:tc>
      </w:tr>
    </w:tbl>
    <w:p w:rsidR="001721A0" w:rsidRPr="00EA51BE" w:rsidRDefault="001721A0" w:rsidP="001721A0">
      <w:pPr>
        <w:spacing w:after="0" w:line="240" w:lineRule="auto"/>
        <w:contextualSpacing/>
        <w:rPr>
          <w:rFonts w:ascii="Times New Roman" w:eastAsia="Calibri" w:hAnsi="Times New Roman" w:cs="Times New Roman"/>
          <w:sz w:val="26"/>
          <w:szCs w:val="26"/>
          <w:lang w:val="vi-VN"/>
        </w:rPr>
      </w:pP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lang w:val="vi-VN"/>
        </w:rPr>
      </w:pPr>
      <w:r w:rsidRPr="00FC1457">
        <w:rPr>
          <w:rFonts w:ascii="Times New Roman" w:eastAsia="Times New Roman" w:hAnsi="Times New Roman" w:cs="Times New Roman"/>
          <w:b/>
          <w:sz w:val="26"/>
          <w:szCs w:val="26"/>
        </w:rPr>
        <w:t xml:space="preserve">Câu 1. </w:t>
      </w:r>
      <w:r w:rsidRPr="00557530">
        <w:rPr>
          <w:rFonts w:ascii="Times New Roman" w:eastAsia="Times New Roman" w:hAnsi="Times New Roman" w:cs="Times New Roman"/>
          <w:sz w:val="26"/>
          <w:szCs w:val="26"/>
        </w:rPr>
        <w:t xml:space="preserve">Vật liệu nào làm từ kim </w:t>
      </w:r>
      <w:proofErr w:type="gramStart"/>
      <w:r w:rsidRPr="00557530">
        <w:rPr>
          <w:rFonts w:ascii="Times New Roman" w:eastAsia="Times New Roman" w:hAnsi="Times New Roman" w:cs="Times New Roman"/>
          <w:sz w:val="26"/>
          <w:szCs w:val="26"/>
        </w:rPr>
        <w:t>loại</w:t>
      </w:r>
      <w:r w:rsidRPr="00557530">
        <w:rPr>
          <w:rFonts w:ascii="Times New Roman" w:eastAsia="Times New Roman" w:hAnsi="Times New Roman" w:cs="Times New Roman"/>
          <w:sz w:val="26"/>
          <w:szCs w:val="26"/>
          <w:lang w:val="vi-VN"/>
        </w:rPr>
        <w:t xml:space="preserve"> ?</w:t>
      </w:r>
      <w:proofErr w:type="gramEnd"/>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A. Khung xe đạp        B. Vỏ bút bi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C. Áo mưa            D. Thước nhựa</w:t>
      </w: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FC1457">
        <w:rPr>
          <w:rFonts w:ascii="Times New Roman" w:eastAsia="Times New Roman" w:hAnsi="Times New Roman" w:cs="Times New Roman"/>
          <w:b/>
          <w:sz w:val="26"/>
          <w:szCs w:val="26"/>
        </w:rPr>
        <w:t xml:space="preserve">Câu 2. </w:t>
      </w:r>
      <w:r w:rsidRPr="00557530">
        <w:rPr>
          <w:rFonts w:ascii="Times New Roman" w:eastAsia="Times New Roman" w:hAnsi="Times New Roman" w:cs="Times New Roman"/>
          <w:sz w:val="26"/>
          <w:szCs w:val="26"/>
        </w:rPr>
        <w:t xml:space="preserve">Lí do khiến vật liệu phi kim được sử dụng rộng </w:t>
      </w:r>
      <w:proofErr w:type="gramStart"/>
      <w:r w:rsidRPr="00557530">
        <w:rPr>
          <w:rFonts w:ascii="Times New Roman" w:eastAsia="Times New Roman" w:hAnsi="Times New Roman" w:cs="Times New Roman"/>
          <w:sz w:val="26"/>
          <w:szCs w:val="26"/>
        </w:rPr>
        <w:t>rãi</w:t>
      </w:r>
      <w:r w:rsidRPr="00557530">
        <w:rPr>
          <w:rFonts w:ascii="Times New Roman" w:eastAsia="Times New Roman" w:hAnsi="Times New Roman" w:cs="Times New Roman"/>
          <w:sz w:val="26"/>
          <w:szCs w:val="26"/>
          <w:lang w:val="vi-VN"/>
        </w:rPr>
        <w:t xml:space="preserve"> </w:t>
      </w:r>
      <w:r w:rsidRPr="00557530">
        <w:rPr>
          <w:rFonts w:ascii="Times New Roman" w:eastAsia="Times New Roman" w:hAnsi="Times New Roman" w:cs="Times New Roman"/>
          <w:sz w:val="26"/>
          <w:szCs w:val="26"/>
        </w:rPr>
        <w:t>?</w:t>
      </w:r>
      <w:proofErr w:type="gramEnd"/>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A. Dễ gia công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B. Không bị oxi hóa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C. Ít mài mòn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Cả 3 phương án trên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lang w:val="vi-VN"/>
        </w:rPr>
      </w:pPr>
      <w:r w:rsidRPr="00FC1457">
        <w:rPr>
          <w:rFonts w:ascii="Times New Roman" w:eastAsia="Times New Roman" w:hAnsi="Times New Roman" w:cs="Times New Roman"/>
          <w:b/>
          <w:sz w:val="26"/>
          <w:szCs w:val="26"/>
        </w:rPr>
        <w:t xml:space="preserve">Câu 3. </w:t>
      </w:r>
      <w:r w:rsidRPr="00557530">
        <w:rPr>
          <w:rFonts w:ascii="Times New Roman" w:eastAsia="Times New Roman" w:hAnsi="Times New Roman" w:cs="Times New Roman"/>
          <w:sz w:val="26"/>
          <w:szCs w:val="26"/>
        </w:rPr>
        <w:t>Cấu tạo của bộ truyền động đai gồm mấy bộ phận</w:t>
      </w:r>
      <w:r w:rsidRPr="00557530">
        <w:rPr>
          <w:rFonts w:ascii="Times New Roman" w:eastAsia="Times New Roman" w:hAnsi="Times New Roman" w:cs="Times New Roman"/>
          <w:sz w:val="26"/>
          <w:szCs w:val="26"/>
          <w:lang w:val="vi-VN"/>
        </w:rPr>
        <w: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A. 2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B. 3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C. 4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5</w:t>
      </w: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FC1457">
        <w:rPr>
          <w:rFonts w:ascii="Times New Roman" w:eastAsia="Times New Roman" w:hAnsi="Times New Roman" w:cs="Times New Roman"/>
          <w:b/>
          <w:sz w:val="26"/>
          <w:szCs w:val="26"/>
        </w:rPr>
        <w:t xml:space="preserve">Câu 4. </w:t>
      </w:r>
      <w:r w:rsidRPr="00557530">
        <w:rPr>
          <w:rFonts w:ascii="Times New Roman" w:eastAsia="Times New Roman" w:hAnsi="Times New Roman" w:cs="Times New Roman"/>
          <w:sz w:val="26"/>
          <w:szCs w:val="26"/>
        </w:rPr>
        <w:t>Cấu tạo của cơ cấu tay quay - thanh lắc không có bộ phận nào?</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A. Tay quay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B. Con trượt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C. Thanh truyền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Giá đỡ</w:t>
      </w: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FC1457">
        <w:rPr>
          <w:rFonts w:ascii="Times New Roman" w:eastAsia="Times New Roman" w:hAnsi="Times New Roman" w:cs="Times New Roman"/>
          <w:b/>
          <w:sz w:val="26"/>
          <w:szCs w:val="26"/>
        </w:rPr>
        <w:t xml:space="preserve">Câu 5. </w:t>
      </w:r>
      <w:r w:rsidRPr="00557530">
        <w:rPr>
          <w:rFonts w:ascii="Times New Roman" w:eastAsia="Times New Roman" w:hAnsi="Times New Roman" w:cs="Times New Roman"/>
          <w:sz w:val="26"/>
          <w:szCs w:val="26"/>
        </w:rPr>
        <w:t xml:space="preserve">Trong các dụng cụ sau, đâu </w:t>
      </w:r>
      <w:r>
        <w:rPr>
          <w:rFonts w:ascii="Times New Roman" w:eastAsia="Times New Roman" w:hAnsi="Times New Roman" w:cs="Times New Roman"/>
          <w:sz w:val="26"/>
          <w:szCs w:val="26"/>
          <w:lang w:val="vi-VN"/>
        </w:rPr>
        <w:t xml:space="preserve">không phải </w:t>
      </w:r>
      <w:r w:rsidRPr="00557530">
        <w:rPr>
          <w:rFonts w:ascii="Times New Roman" w:eastAsia="Times New Roman" w:hAnsi="Times New Roman" w:cs="Times New Roman"/>
          <w:sz w:val="26"/>
          <w:szCs w:val="26"/>
        </w:rPr>
        <w:t>là dụng cụ gia công?</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eastAsia="Times New Roman" w:hAnsi="Times New Roman" w:cs="Times New Roman"/>
          <w:sz w:val="26"/>
          <w:szCs w:val="26"/>
          <w:lang w:val="vi-VN"/>
        </w:rPr>
        <w:t>Cưa</w:t>
      </w:r>
      <w:r w:rsidRPr="00FC1457">
        <w:rPr>
          <w:rFonts w:ascii="Times New Roman" w:eastAsia="Times New Roman" w:hAnsi="Times New Roman" w:cs="Times New Roman"/>
          <w:sz w:val="26"/>
          <w:szCs w:val="26"/>
        </w:rPr>
        <w:t>.</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B. Búa.</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C. Kìm.</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t>D. Ke vuông</w:t>
      </w: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FC1457">
        <w:rPr>
          <w:rFonts w:ascii="Times New Roman" w:eastAsia="Times New Roman" w:hAnsi="Times New Roman" w:cs="Times New Roman"/>
          <w:b/>
          <w:sz w:val="26"/>
          <w:szCs w:val="26"/>
        </w:rPr>
        <w:t>Câu 6</w:t>
      </w:r>
      <w:r w:rsidRPr="00FC1457">
        <w:rPr>
          <w:rFonts w:ascii="Times New Roman" w:eastAsia="Times New Roman" w:hAnsi="Times New Roman" w:cs="Times New Roman"/>
          <w:b/>
          <w:sz w:val="26"/>
          <w:szCs w:val="26"/>
          <w:lang w:val="vi-VN"/>
        </w:rPr>
        <w:t xml:space="preserve">. </w:t>
      </w:r>
      <w:r w:rsidRPr="00557530">
        <w:rPr>
          <w:rFonts w:ascii="Times New Roman" w:eastAsia="Times New Roman" w:hAnsi="Times New Roman" w:cs="Times New Roman"/>
          <w:sz w:val="26"/>
          <w:szCs w:val="26"/>
        </w:rPr>
        <w:t>Dụng cụ cầm tay đơn giản trong cơ khí được chia làm mấy loại?</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Dụng cụ đo và kiểm tra</w:t>
      </w:r>
      <w:r w:rsidRPr="00FC1457">
        <w:rPr>
          <w:rFonts w:ascii="Times New Roman" w:eastAsia="Times New Roman" w:hAnsi="Times New Roman" w:cs="Times New Roman"/>
          <w:sz w:val="26"/>
          <w:szCs w:val="26"/>
        </w:rPr>
        <w:t xml:space="preserve">, dụng cụ gia công.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B. Dụng cụ tháo lắp, kẹp chặt          </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Dụng cụ đo và ki</w:t>
      </w:r>
      <w:r>
        <w:rPr>
          <w:rFonts w:ascii="Times New Roman" w:eastAsia="Times New Roman" w:hAnsi="Times New Roman" w:cs="Times New Roman"/>
          <w:sz w:val="26"/>
          <w:szCs w:val="26"/>
        </w:rPr>
        <w:t xml:space="preserve">ểm tra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Cả 3 phương án trên</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F6E9C">
        <w:rPr>
          <w:rFonts w:ascii="Times New Roman" w:eastAsia="Times New Roman" w:hAnsi="Times New Roman" w:cs="Times New Roman"/>
          <w:b/>
          <w:sz w:val="26"/>
          <w:szCs w:val="26"/>
        </w:rPr>
        <w:t>Câu 7.</w:t>
      </w:r>
      <w:r>
        <w:rPr>
          <w:rFonts w:ascii="Times New Roman" w:eastAsia="Times New Roman" w:hAnsi="Times New Roman" w:cs="Times New Roman"/>
          <w:sz w:val="26"/>
          <w:szCs w:val="26"/>
        </w:rPr>
        <w:t xml:space="preserve"> </w:t>
      </w:r>
      <w:r w:rsidRPr="00C27E5F">
        <w:rPr>
          <w:rFonts w:ascii="Times New Roman" w:eastAsia="Times New Roman" w:hAnsi="Times New Roman" w:cs="Times New Roman"/>
          <w:sz w:val="26"/>
          <w:szCs w:val="26"/>
        </w:rPr>
        <w:t>Công dụng của cưa tay là:</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A. Cắt kim loại thành từng phần</w:t>
      </w:r>
      <w:r>
        <w:rPr>
          <w:rFonts w:ascii="Times New Roman" w:eastAsia="Times New Roman" w:hAnsi="Times New Roman" w:cs="Times New Roman"/>
          <w:sz w:val="26"/>
          <w:szCs w:val="26"/>
          <w:lang w:val="vi-VN"/>
        </w:rPr>
        <w:t xml:space="preserve">                             </w:t>
      </w:r>
      <w:r w:rsidRPr="00C27E5F">
        <w:rPr>
          <w:rFonts w:ascii="Times New Roman" w:eastAsia="Times New Roman" w:hAnsi="Times New Roman" w:cs="Times New Roman"/>
          <w:sz w:val="26"/>
          <w:szCs w:val="26"/>
        </w:rPr>
        <w:t>B. Cắt bỏ phần thừa</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C. Cắt rãnh</w:t>
      </w:r>
      <w:r>
        <w:rPr>
          <w:rFonts w:ascii="Times New Roman" w:eastAsia="Times New Roman" w:hAnsi="Times New Roman" w:cs="Times New Roman"/>
          <w:sz w:val="26"/>
          <w:szCs w:val="26"/>
          <w:lang w:val="vi-VN"/>
        </w:rPr>
        <w:t xml:space="preserve">                                                              </w:t>
      </w:r>
      <w:r w:rsidRPr="00C27E5F">
        <w:rPr>
          <w:rFonts w:ascii="Times New Roman" w:eastAsia="Times New Roman" w:hAnsi="Times New Roman" w:cs="Times New Roman"/>
          <w:sz w:val="26"/>
          <w:szCs w:val="26"/>
        </w:rPr>
        <w:t xml:space="preserve">D. Cả 3 đáp án trên </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F6E9C">
        <w:rPr>
          <w:rFonts w:ascii="Times New Roman" w:eastAsia="Times New Roman" w:hAnsi="Times New Roman" w:cs="Times New Roman"/>
          <w:b/>
          <w:sz w:val="26"/>
          <w:szCs w:val="26"/>
        </w:rPr>
        <w:t>Câu 8.</w:t>
      </w:r>
      <w:r w:rsidRPr="00C27E5F">
        <w:rPr>
          <w:rFonts w:ascii="Times New Roman" w:eastAsia="Times New Roman" w:hAnsi="Times New Roman" w:cs="Times New Roman"/>
          <w:sz w:val="26"/>
          <w:szCs w:val="26"/>
        </w:rPr>
        <w:t xml:space="preserve"> Khi dũa khô</w:t>
      </w:r>
      <w:r>
        <w:rPr>
          <w:rFonts w:ascii="Times New Roman" w:eastAsia="Times New Roman" w:hAnsi="Times New Roman" w:cs="Times New Roman"/>
          <w:sz w:val="26"/>
          <w:szCs w:val="26"/>
        </w:rPr>
        <w:t xml:space="preserve">ng cần thực hiện thao tác </w:t>
      </w:r>
      <w:proofErr w:type="gramStart"/>
      <w:r>
        <w:rPr>
          <w:rFonts w:ascii="Times New Roman" w:eastAsia="Times New Roman" w:hAnsi="Times New Roman" w:cs="Times New Roman"/>
          <w:sz w:val="26"/>
          <w:szCs w:val="26"/>
        </w:rPr>
        <w:t>nào ?</w:t>
      </w:r>
      <w:proofErr w:type="gramEnd"/>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A. Đẩy dũa tạo lực cắt</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B. Kéo dũa về tạo lực cắt</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C. Kéo dũa về không cần cắt</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 xml:space="preserve">D. Điều khiển lực ấn của hai tay cho dũa đựợc thăng bằng </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F6E9C">
        <w:rPr>
          <w:rFonts w:ascii="Times New Roman" w:eastAsia="Times New Roman" w:hAnsi="Times New Roman" w:cs="Times New Roman"/>
          <w:b/>
          <w:sz w:val="26"/>
          <w:szCs w:val="26"/>
        </w:rPr>
        <w:t>Câu 9.</w:t>
      </w:r>
      <w:r>
        <w:rPr>
          <w:rFonts w:ascii="Times New Roman" w:eastAsia="Times New Roman" w:hAnsi="Times New Roman" w:cs="Times New Roman"/>
          <w:sz w:val="26"/>
          <w:szCs w:val="26"/>
        </w:rPr>
        <w:t xml:space="preserve"> </w:t>
      </w:r>
      <w:r w:rsidRPr="00C27E5F">
        <w:rPr>
          <w:rFonts w:ascii="Times New Roman" w:eastAsia="Times New Roman" w:hAnsi="Times New Roman" w:cs="Times New Roman"/>
          <w:sz w:val="26"/>
          <w:szCs w:val="26"/>
        </w:rPr>
        <w:t>Phát biểu nào sau đây sai khi nó</w:t>
      </w:r>
      <w:r>
        <w:rPr>
          <w:rFonts w:ascii="Times New Roman" w:eastAsia="Times New Roman" w:hAnsi="Times New Roman" w:cs="Times New Roman"/>
          <w:sz w:val="26"/>
          <w:szCs w:val="26"/>
        </w:rPr>
        <w:t>i về tư thế đứng của người cưa?</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A. Đứng thẳng</w:t>
      </w:r>
      <w:r>
        <w:rPr>
          <w:rFonts w:ascii="Times New Roman" w:eastAsia="Times New Roman" w:hAnsi="Times New Roman" w:cs="Times New Roman"/>
          <w:sz w:val="26"/>
          <w:szCs w:val="26"/>
          <w:lang w:val="vi-VN"/>
        </w:rPr>
        <w:t xml:space="preserve">                                                       </w:t>
      </w:r>
      <w:r w:rsidRPr="00C27E5F">
        <w:rPr>
          <w:rFonts w:ascii="Times New Roman" w:eastAsia="Times New Roman" w:hAnsi="Times New Roman" w:cs="Times New Roman"/>
          <w:sz w:val="26"/>
          <w:szCs w:val="26"/>
        </w:rPr>
        <w:t>B. Đứng thật thoải mái</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C. Khối lượng cơ thể tập trung vào chân trước</w:t>
      </w:r>
      <w:r>
        <w:rPr>
          <w:rFonts w:ascii="Times New Roman" w:eastAsia="Times New Roman" w:hAnsi="Times New Roman" w:cs="Times New Roman"/>
          <w:sz w:val="26"/>
          <w:szCs w:val="26"/>
          <w:lang w:val="vi-VN"/>
        </w:rPr>
        <w:t xml:space="preserve">     </w:t>
      </w:r>
      <w:r w:rsidRPr="00C27E5F">
        <w:rPr>
          <w:rFonts w:ascii="Times New Roman" w:eastAsia="Times New Roman" w:hAnsi="Times New Roman" w:cs="Times New Roman"/>
          <w:sz w:val="26"/>
          <w:szCs w:val="26"/>
        </w:rPr>
        <w:t xml:space="preserve">D. Khối lượng cơ thể tập trung vào 2 chân </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F6E9C">
        <w:rPr>
          <w:rFonts w:ascii="Times New Roman" w:eastAsia="Times New Roman" w:hAnsi="Times New Roman" w:cs="Times New Roman"/>
          <w:b/>
          <w:sz w:val="26"/>
          <w:szCs w:val="26"/>
        </w:rPr>
        <w:t>Câu 10.</w:t>
      </w:r>
      <w:r w:rsidRPr="00C27E5F">
        <w:rPr>
          <w:rFonts w:ascii="Times New Roman" w:eastAsia="Times New Roman" w:hAnsi="Times New Roman" w:cs="Times New Roman"/>
          <w:sz w:val="26"/>
          <w:szCs w:val="26"/>
        </w:rPr>
        <w:t xml:space="preserve"> Trong các ngành nghề dưới đây, ngành nghề nào thuộc lĩnh vực cơ khí?</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A. Kĩ sư cơ khí</w:t>
      </w:r>
      <w:r>
        <w:rPr>
          <w:rFonts w:ascii="Times New Roman" w:eastAsia="Times New Roman" w:hAnsi="Times New Roman" w:cs="Times New Roman"/>
          <w:sz w:val="26"/>
          <w:szCs w:val="26"/>
          <w:lang w:val="vi-VN"/>
        </w:rPr>
        <w:t xml:space="preserve">                                                      </w:t>
      </w:r>
      <w:r w:rsidRPr="00C27E5F">
        <w:rPr>
          <w:rFonts w:ascii="Times New Roman" w:eastAsia="Times New Roman" w:hAnsi="Times New Roman" w:cs="Times New Roman"/>
          <w:sz w:val="26"/>
          <w:szCs w:val="26"/>
        </w:rPr>
        <w:t>B. Kĩ thuật viên kĩ thuật điện</w:t>
      </w:r>
    </w:p>
    <w:p w:rsidR="001721A0" w:rsidRPr="007C601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lastRenderedPageBreak/>
        <w:t>C. Kĩ sư cơ học</w:t>
      </w:r>
      <w:r>
        <w:rPr>
          <w:rFonts w:ascii="Times New Roman" w:eastAsia="Times New Roman" w:hAnsi="Times New Roman" w:cs="Times New Roman"/>
          <w:sz w:val="26"/>
          <w:szCs w:val="26"/>
          <w:lang w:val="vi-VN"/>
        </w:rPr>
        <w:t xml:space="preserve">                                                     </w:t>
      </w:r>
      <w:r w:rsidRPr="00C27E5F">
        <w:rPr>
          <w:rFonts w:ascii="Times New Roman" w:eastAsia="Times New Roman" w:hAnsi="Times New Roman" w:cs="Times New Roman"/>
          <w:sz w:val="26"/>
          <w:szCs w:val="26"/>
        </w:rPr>
        <w:t>D. Kĩ thuật viên nông nghiệp</w:t>
      </w:r>
      <w:r w:rsidRPr="00C27E5F">
        <w:t xml:space="preserve"> </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F6E9C">
        <w:rPr>
          <w:rFonts w:ascii="Times New Roman" w:eastAsia="Times New Roman" w:hAnsi="Times New Roman" w:cs="Times New Roman"/>
          <w:b/>
          <w:sz w:val="26"/>
          <w:szCs w:val="26"/>
        </w:rPr>
        <w:t>Câu 11.</w:t>
      </w:r>
      <w:r w:rsidRPr="00C27E5F">
        <w:rPr>
          <w:rFonts w:ascii="Times New Roman" w:eastAsia="Times New Roman" w:hAnsi="Times New Roman" w:cs="Times New Roman"/>
          <w:sz w:val="26"/>
          <w:szCs w:val="26"/>
        </w:rPr>
        <w:t xml:space="preserve"> Để làm việc trong lĩnh vực</w:t>
      </w:r>
      <w:r>
        <w:rPr>
          <w:rFonts w:ascii="Times New Roman" w:eastAsia="Times New Roman" w:hAnsi="Times New Roman" w:cs="Times New Roman"/>
          <w:sz w:val="26"/>
          <w:szCs w:val="26"/>
        </w:rPr>
        <w:t xml:space="preserve"> cơ khí, người lao động cần gì?</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A. Sức khỏe tốt</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B. Cẩn thận, kiên trì, yêu thích công việc, đam mê máy móc, kĩ thuật</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C27E5F">
        <w:rPr>
          <w:rFonts w:ascii="Times New Roman" w:eastAsia="Times New Roman" w:hAnsi="Times New Roman" w:cs="Times New Roman"/>
          <w:sz w:val="26"/>
          <w:szCs w:val="26"/>
        </w:rPr>
        <w:t>C. Có phản ứng nhanh nhạy để xử lí tình huống trong quá trình lao động</w:t>
      </w:r>
    </w:p>
    <w:p w:rsidR="001721A0" w:rsidRPr="00C27E5F" w:rsidRDefault="001721A0" w:rsidP="001721A0">
      <w:pPr>
        <w:shd w:val="clear" w:color="auto" w:fill="FFFFFF"/>
        <w:spacing w:after="0" w:line="240" w:lineRule="auto"/>
        <w:jc w:val="both"/>
        <w:rPr>
          <w:rFonts w:ascii="Times New Roman" w:eastAsia="Times New Roman" w:hAnsi="Times New Roman" w:cs="Times New Roman"/>
          <w:sz w:val="26"/>
          <w:szCs w:val="26"/>
          <w:lang w:val="vi-VN"/>
        </w:rPr>
      </w:pPr>
      <w:r w:rsidRPr="00C27E5F">
        <w:rPr>
          <w:rFonts w:ascii="Times New Roman" w:eastAsia="Times New Roman" w:hAnsi="Times New Roman" w:cs="Times New Roman"/>
          <w:sz w:val="26"/>
          <w:szCs w:val="26"/>
        </w:rPr>
        <w:t>D. Tất cả đáp án trê</w:t>
      </w:r>
      <w:r w:rsidRPr="00C27E5F">
        <w:rPr>
          <w:rFonts w:ascii="Times New Roman" w:eastAsia="Times New Roman" w:hAnsi="Times New Roman" w:cs="Times New Roman"/>
          <w:sz w:val="26"/>
          <w:szCs w:val="26"/>
          <w:lang w:val="vi-VN"/>
        </w:rPr>
        <w:t>n.</w:t>
      </w:r>
    </w:p>
    <w:p w:rsidR="001721A0" w:rsidRPr="00557530"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557530">
        <w:rPr>
          <w:rFonts w:ascii="Times New Roman" w:eastAsia="Times New Roman" w:hAnsi="Times New Roman" w:cs="Times New Roman"/>
          <w:b/>
          <w:sz w:val="26"/>
          <w:szCs w:val="26"/>
        </w:rPr>
        <w:t>Câu 1</w:t>
      </w:r>
      <w:r w:rsidRPr="00557530">
        <w:rPr>
          <w:rFonts w:ascii="Times New Roman" w:eastAsia="Times New Roman" w:hAnsi="Times New Roman" w:cs="Times New Roman"/>
          <w:b/>
          <w:sz w:val="26"/>
          <w:szCs w:val="26"/>
          <w:lang w:val="vi-VN"/>
        </w:rPr>
        <w:t>2</w:t>
      </w:r>
      <w:r>
        <w:rPr>
          <w:rFonts w:ascii="Times New Roman" w:eastAsia="Times New Roman" w:hAnsi="Times New Roman" w:cs="Times New Roman"/>
          <w:b/>
          <w:sz w:val="26"/>
          <w:szCs w:val="26"/>
        </w:rPr>
        <w:t xml:space="preserve">. </w:t>
      </w:r>
      <w:r w:rsidRPr="00CF6E9C">
        <w:rPr>
          <w:rFonts w:ascii="Times New Roman" w:eastAsia="Times New Roman" w:hAnsi="Times New Roman" w:cs="Times New Roman"/>
          <w:sz w:val="26"/>
          <w:szCs w:val="26"/>
        </w:rPr>
        <w:t xml:space="preserve">Tai nạn điện thường xảy ra do những nguyên nhân </w:t>
      </w:r>
      <w:proofErr w:type="gramStart"/>
      <w:r w:rsidRPr="00CF6E9C">
        <w:rPr>
          <w:rFonts w:ascii="Times New Roman" w:eastAsia="Times New Roman" w:hAnsi="Times New Roman" w:cs="Times New Roman"/>
          <w:sz w:val="26"/>
          <w:szCs w:val="26"/>
        </w:rPr>
        <w:t>nào ?</w:t>
      </w:r>
      <w:proofErr w:type="gramEnd"/>
      <w:r w:rsidRPr="00557530">
        <w:rPr>
          <w:rFonts w:ascii="Times New Roman" w:eastAsia="Times New Roman" w:hAnsi="Times New Roman" w:cs="Times New Roman"/>
          <w:b/>
          <w:sz w:val="26"/>
          <w:szCs w:val="26"/>
        </w:rPr>
        <w:t xml:space="preserve"> </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A. Do chạm trực tiếp vào vật mang điện          </w:t>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B. Sử dụng đồ dùng điện bị rò điện ra vỏ</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Sửa chữa điện không cắt nguồn điện            D. Cả 3 nguyên nhân trên</w:t>
      </w:r>
    </w:p>
    <w:p w:rsidR="001721A0" w:rsidRPr="00557530"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557530">
        <w:rPr>
          <w:rFonts w:ascii="Times New Roman" w:eastAsia="Times New Roman" w:hAnsi="Times New Roman" w:cs="Times New Roman"/>
          <w:b/>
          <w:sz w:val="26"/>
          <w:szCs w:val="26"/>
        </w:rPr>
        <w:t xml:space="preserve">Câu </w:t>
      </w:r>
      <w:r w:rsidRPr="00557530">
        <w:rPr>
          <w:rFonts w:ascii="Times New Roman" w:eastAsia="Times New Roman" w:hAnsi="Times New Roman" w:cs="Times New Roman"/>
          <w:b/>
          <w:sz w:val="26"/>
          <w:szCs w:val="26"/>
          <w:lang w:val="vi-VN"/>
        </w:rPr>
        <w:t>13</w:t>
      </w:r>
      <w:r w:rsidRPr="00557530">
        <w:rPr>
          <w:rFonts w:ascii="Times New Roman" w:eastAsia="Times New Roman" w:hAnsi="Times New Roman" w:cs="Times New Roman"/>
          <w:b/>
          <w:sz w:val="26"/>
          <w:szCs w:val="26"/>
        </w:rPr>
        <w:t xml:space="preserve">. </w:t>
      </w:r>
      <w:r w:rsidRPr="00557530">
        <w:rPr>
          <w:rFonts w:ascii="Times New Roman" w:eastAsia="Times New Roman" w:hAnsi="Times New Roman" w:cs="Times New Roman"/>
          <w:sz w:val="26"/>
          <w:szCs w:val="26"/>
        </w:rPr>
        <w:t>Có mấy nhóm nguyên nhân chính xảy ra tai nạn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1</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2</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sidRPr="00FC1457">
        <w:rPr>
          <w:rFonts w:ascii="Times New Roman" w:eastAsia="Times New Roman" w:hAnsi="Times New Roman" w:cs="Times New Roman"/>
          <w:sz w:val="26"/>
          <w:szCs w:val="26"/>
        </w:rPr>
        <w:t>C. 3</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t>D. 4</w:t>
      </w:r>
    </w:p>
    <w:p w:rsidR="001721A0" w:rsidRPr="00557530"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557530">
        <w:rPr>
          <w:rFonts w:ascii="Times New Roman" w:eastAsia="Times New Roman" w:hAnsi="Times New Roman" w:cs="Times New Roman"/>
          <w:b/>
          <w:sz w:val="26"/>
          <w:szCs w:val="26"/>
        </w:rPr>
        <w:t>Câu 14.</w:t>
      </w:r>
      <w:r w:rsidRPr="00557530">
        <w:rPr>
          <w:rFonts w:ascii="Times New Roman" w:eastAsia="Times New Roman" w:hAnsi="Times New Roman" w:cs="Times New Roman"/>
          <w:sz w:val="26"/>
          <w:szCs w:val="26"/>
        </w:rPr>
        <w:t xml:space="preserve"> Khoảng cách an toàn chiều rộng khi ở gần lưới điện 22kV với dây trần là bao m?</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1 m</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1,5 m</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sidRPr="00FC1457">
        <w:rPr>
          <w:rFonts w:ascii="Times New Roman" w:eastAsia="Times New Roman" w:hAnsi="Times New Roman" w:cs="Times New Roman"/>
          <w:sz w:val="26"/>
          <w:szCs w:val="26"/>
        </w:rPr>
        <w:t xml:space="preserve">C. 2 m </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2,5 m</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15</w:t>
      </w:r>
      <w:r>
        <w:rPr>
          <w:rFonts w:ascii="Times New Roman" w:eastAsia="Times New Roman" w:hAnsi="Times New Roman" w:cs="Times New Roman"/>
          <w:sz w:val="26"/>
          <w:szCs w:val="26"/>
        </w:rPr>
        <w:t xml:space="preserve">. </w:t>
      </w:r>
      <w:r w:rsidRPr="00FC1457">
        <w:rPr>
          <w:rFonts w:ascii="Times New Roman" w:eastAsia="Times New Roman" w:hAnsi="Times New Roman" w:cs="Times New Roman"/>
          <w:sz w:val="26"/>
          <w:szCs w:val="26"/>
        </w:rPr>
        <w:t>Đâu là hành động sai không được phép làm?</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Không buộc trâu, bò vào cột điện cao áp</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Không chơi đùa và trèo lên cột điện cao áp</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Tắm mưa dưới đường dây điện cao áp</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Không xây nhà gần sát đường dây điện cao áp</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16.</w:t>
      </w:r>
      <w:r>
        <w:rPr>
          <w:rFonts w:ascii="Times New Roman" w:eastAsia="Times New Roman" w:hAnsi="Times New Roman" w:cs="Times New Roman"/>
          <w:sz w:val="26"/>
          <w:szCs w:val="26"/>
        </w:rPr>
        <w:t xml:space="preserve"> </w:t>
      </w:r>
      <w:r w:rsidRPr="00FC1457">
        <w:rPr>
          <w:rFonts w:ascii="Times New Roman" w:eastAsia="Times New Roman" w:hAnsi="Times New Roman" w:cs="Times New Roman"/>
          <w:sz w:val="26"/>
          <w:szCs w:val="26"/>
        </w:rPr>
        <w:t>Mức độ tác động của dòng điện lên cơ thể người phụ thuộc vào yếu tố nào?</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Độ lớn</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t>B. Thời gian tác động</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Đường đi của dòng điện qua cơ thể người</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t>D. Tất cả các đáp án trên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17</w:t>
      </w:r>
      <w:r>
        <w:rPr>
          <w:rFonts w:ascii="Times New Roman" w:eastAsia="Times New Roman" w:hAnsi="Times New Roman" w:cs="Times New Roman"/>
          <w:b/>
          <w:sz w:val="26"/>
          <w:szCs w:val="26"/>
        </w:rPr>
        <w:t>.</w:t>
      </w:r>
      <w:r w:rsidRPr="00FC1457">
        <w:rPr>
          <w:rFonts w:ascii="Times New Roman" w:eastAsia="Times New Roman" w:hAnsi="Times New Roman" w:cs="Times New Roman"/>
          <w:sz w:val="26"/>
          <w:szCs w:val="26"/>
        </w:rPr>
        <w:t xml:space="preserve"> Đâu là nguyên nhân gây tại nạn điện do tiếp xúc với vật mang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Sử dụng nhiều đồ dùng điện cóp công suất lớn trên cùng ổ cắm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Lại gần khu vực mưa bão to làm đứt dây điện và rơi xuống đất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Chạm vào máy giặt có vỏ bằng kim loại dùng lâu ngày hỏng vỏ cách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Đến gần đường dây điện cao áp, trạm biến áp</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18</w:t>
      </w:r>
      <w:r>
        <w:rPr>
          <w:rFonts w:ascii="Times New Roman" w:eastAsia="Times New Roman" w:hAnsi="Times New Roman" w:cs="Times New Roman"/>
          <w:sz w:val="26"/>
          <w:szCs w:val="26"/>
        </w:rPr>
        <w:t>.</w:t>
      </w:r>
      <w:r w:rsidRPr="00FC1457">
        <w:rPr>
          <w:rFonts w:ascii="Times New Roman" w:eastAsia="Times New Roman" w:hAnsi="Times New Roman" w:cs="Times New Roman"/>
          <w:sz w:val="26"/>
          <w:szCs w:val="26"/>
        </w:rPr>
        <w:t xml:space="preserve"> Trong các dụng cụ sau, dụng cụ nào không phải là dụng cụ an toàn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Giầy cao su cách điện</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sidRPr="00FC1457">
        <w:rPr>
          <w:rFonts w:ascii="Times New Roman" w:eastAsia="Times New Roman" w:hAnsi="Times New Roman" w:cs="Times New Roman"/>
          <w:sz w:val="26"/>
          <w:szCs w:val="26"/>
        </w:rPr>
        <w:t>B. Giá cách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Dụng cụ lao động không có chuôi cách điện</w:t>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Thảm cao su cách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19.</w:t>
      </w:r>
      <w:r w:rsidRPr="00FC1457">
        <w:rPr>
          <w:rFonts w:ascii="Times New Roman" w:eastAsia="Times New Roman" w:hAnsi="Times New Roman" w:cs="Times New Roman"/>
          <w:sz w:val="26"/>
          <w:szCs w:val="26"/>
        </w:rPr>
        <w:t xml:space="preserve"> Biện pháp an toàn điện khi sử dụng điện là:</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Thực hiện tốt cách điện dây dẫn điện</w:t>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B. Kiểm tra cách điện của đồ dùng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Nối đất các thiết bị, đồ dùng điện</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D. Cả 3 đáp án trên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20.</w:t>
      </w:r>
      <w:r w:rsidRPr="00FC1457">
        <w:rPr>
          <w:rFonts w:ascii="Times New Roman" w:eastAsia="Times New Roman" w:hAnsi="Times New Roman" w:cs="Times New Roman"/>
          <w:sz w:val="26"/>
          <w:szCs w:val="26"/>
        </w:rPr>
        <w:t xml:space="preserve"> Hành vi nào vi phạm khoảng cách an toàn đối với lưới điện cao áp và trạm biến thế?</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Xây dựng công trình vi phạm hành lang an toàn lưới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Thả diều, điều khiển các vật thể bay gần đường dây cao áp</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Trèo lên cột điện, vào trạm biến áp khi không có nhiệm vụ</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Cả 3 đáp án trên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21.</w:t>
      </w:r>
      <w:r w:rsidRPr="00FC1457">
        <w:rPr>
          <w:rFonts w:ascii="Times New Roman" w:eastAsia="Times New Roman" w:hAnsi="Times New Roman" w:cs="Times New Roman"/>
          <w:sz w:val="26"/>
          <w:szCs w:val="26"/>
        </w:rPr>
        <w:t xml:space="preserve"> Đâu không phải nguyên tắc an toàn khi sử dụng thiết bị, đồ dùng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Không sử dụng dân dẫn có vỏ cách điện bị hở, hỏng</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Cắm nhiều đồ dùng điện có công suất lớn trên cùng ổ cắm</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Không để đồ vật dễ cháy gần đường dây điện và đồ dùng điện sinh nhiệt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Khi sửa chữa điện phải cắt nguồn điện và có biển thông báo</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22</w:t>
      </w:r>
      <w:r>
        <w:rPr>
          <w:rFonts w:ascii="Times New Roman" w:eastAsia="Times New Roman" w:hAnsi="Times New Roman" w:cs="Times New Roman"/>
          <w:sz w:val="26"/>
          <w:szCs w:val="26"/>
        </w:rPr>
        <w:t xml:space="preserve">. </w:t>
      </w:r>
      <w:r w:rsidRPr="00FC1457">
        <w:rPr>
          <w:rFonts w:ascii="Times New Roman" w:eastAsia="Times New Roman" w:hAnsi="Times New Roman" w:cs="Times New Roman"/>
          <w:sz w:val="26"/>
          <w:szCs w:val="26"/>
        </w:rPr>
        <w:t>Quan sát hình ảnh sau và cho biết đây là dụng cụ gì?</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 xml:space="preserve"> </w:t>
      </w:r>
      <w:r>
        <w:rPr>
          <w:rFonts w:ascii="Times New Roman" w:eastAsia="Times New Roman" w:hAnsi="Times New Roman" w:cs="Times New Roman"/>
          <w:noProof/>
          <w:sz w:val="26"/>
          <w:szCs w:val="26"/>
        </w:rPr>
        <w:drawing>
          <wp:inline distT="0" distB="0" distL="0" distR="0" wp14:anchorId="53201B76" wp14:editId="11CA5862">
            <wp:extent cx="2822575" cy="676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2575" cy="676910"/>
                    </a:xfrm>
                    <a:prstGeom prst="rect">
                      <a:avLst/>
                    </a:prstGeom>
                    <a:noFill/>
                  </pic:spPr>
                </pic:pic>
              </a:graphicData>
            </a:graphic>
          </wp:inline>
        </w:drawing>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Bút thử điện</w:t>
      </w:r>
      <w:r w:rsidRPr="00FC1457">
        <w:rPr>
          <w:rFonts w:ascii="Times New Roman" w:eastAsia="Times New Roman" w:hAnsi="Times New Roman" w:cs="Times New Roman"/>
          <w:sz w:val="26"/>
          <w:szCs w:val="26"/>
        </w:rPr>
        <w:tab/>
        <w:t>B. Kìm điện</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t>C. Đồng hồ đo điện</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t>D. Tua vít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23.</w:t>
      </w:r>
      <w:r w:rsidRPr="00FC1457">
        <w:rPr>
          <w:rFonts w:ascii="Times New Roman" w:eastAsia="Times New Roman" w:hAnsi="Times New Roman" w:cs="Times New Roman"/>
          <w:sz w:val="26"/>
          <w:szCs w:val="26"/>
        </w:rPr>
        <w:t xml:space="preserve"> Khi phát hiện người bị điện giật, cần nhanh chóng làm gì?</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Sơ cứu nạn nhân tại chỗ</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 xml:space="preserve">          </w:t>
      </w:r>
      <w:r w:rsidRPr="00FC1457">
        <w:rPr>
          <w:rFonts w:ascii="Times New Roman" w:eastAsia="Times New Roman" w:hAnsi="Times New Roman" w:cs="Times New Roman"/>
          <w:sz w:val="26"/>
          <w:szCs w:val="26"/>
        </w:rPr>
        <w:t>B. Đưa nạn nhân đến cơ sở y tế gần nhất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lastRenderedPageBreak/>
        <w:t>C. Tá</w:t>
      </w:r>
      <w:r>
        <w:rPr>
          <w:rFonts w:ascii="Times New Roman" w:eastAsia="Times New Roman" w:hAnsi="Times New Roman" w:cs="Times New Roman"/>
          <w:sz w:val="26"/>
          <w:szCs w:val="26"/>
        </w:rPr>
        <w:t>ch nạn nhân ra khỏi nguồn điện</w:t>
      </w:r>
      <w:r>
        <w:rPr>
          <w:rFonts w:ascii="Times New Roman" w:eastAsia="Times New Roman" w:hAnsi="Times New Roman" w:cs="Times New Roman"/>
          <w:sz w:val="26"/>
          <w:szCs w:val="26"/>
        </w:rPr>
        <w:tab/>
        <w:t xml:space="preserve">          </w:t>
      </w:r>
      <w:r w:rsidRPr="00FC1457">
        <w:rPr>
          <w:rFonts w:ascii="Times New Roman" w:eastAsia="Times New Roman" w:hAnsi="Times New Roman" w:cs="Times New Roman"/>
          <w:sz w:val="26"/>
          <w:szCs w:val="26"/>
        </w:rPr>
        <w:t>D. Hô hấp nhân tạo cho nạn nhân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24.</w:t>
      </w:r>
      <w:r w:rsidRPr="00FC1457">
        <w:rPr>
          <w:rFonts w:ascii="Times New Roman" w:eastAsia="Times New Roman" w:hAnsi="Times New Roman" w:cs="Times New Roman"/>
          <w:sz w:val="26"/>
          <w:szCs w:val="26"/>
        </w:rPr>
        <w:t xml:space="preserve"> Các bước cứu người bị tai nạn điện là?</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Sơ cứu nạn nhân → Tách nạn nhân ra khỏi nguồn điện → Đưa nạn nhân đến cơ sở y tế gần nhất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Tách nạn nhân ra khỏi nguồn điện → Đưa nạn nhân đến cơ sở y tế gần nhất → Sơ cứu nạn nhân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Tách nạn nhân ra khỏi nguồn điện → Sơ cứu nạn nhân → Đưa nạn nhân đến cơ sở y tế gần nhất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Sơ cứu nạn nhân → Đưa nạn nhân đến cơ sở y tế gần nhất → Tách nạn nhân ra khỏi nguồn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25.</w:t>
      </w:r>
      <w:r w:rsidRPr="00FC1457">
        <w:rPr>
          <w:rFonts w:ascii="Times New Roman" w:eastAsia="Times New Roman" w:hAnsi="Times New Roman" w:cs="Times New Roman"/>
          <w:sz w:val="26"/>
          <w:szCs w:val="26"/>
        </w:rPr>
        <w:t xml:space="preserve"> Ở bước kiểm tra tình trạng nạn nhân, nếu nạn nhân không còn tỉnh, cần: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Nới rộng quần áo; đưa nạn nhân tới vị trí thuận lợi và kêu gọi sự hỗ trợ của người khác</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Xoa bóp tim ngoài lồng ngực kết hợp hô hấp nhân tạo cho nạn nhân</w:t>
      </w:r>
    </w:p>
    <w:p w:rsidR="001721A0"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Cả A và B đều đúng</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Cả A và B đều sai</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26.</w:t>
      </w:r>
      <w:r w:rsidRPr="00FC1457">
        <w:rPr>
          <w:rFonts w:ascii="Times New Roman" w:eastAsia="Times New Roman" w:hAnsi="Times New Roman" w:cs="Times New Roman"/>
          <w:sz w:val="26"/>
          <w:szCs w:val="26"/>
        </w:rPr>
        <w:t xml:space="preserve"> Để thực hiện hà hơi thổi ngạt cho nạn nhân cần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Thổi v</w:t>
      </w:r>
      <w:r>
        <w:rPr>
          <w:rFonts w:ascii="Times New Roman" w:eastAsia="Times New Roman" w:hAnsi="Times New Roman" w:cs="Times New Roman"/>
          <w:sz w:val="26"/>
          <w:szCs w:val="26"/>
        </w:rPr>
        <w:t>ào mũi: Ấn mạnh để giữ miện nạn</w:t>
      </w:r>
      <w:r w:rsidRPr="00FC1457">
        <w:rPr>
          <w:rFonts w:ascii="Times New Roman" w:eastAsia="Times New Roman" w:hAnsi="Times New Roman" w:cs="Times New Roman"/>
          <w:sz w:val="26"/>
          <w:szCs w:val="26"/>
        </w:rPr>
        <w:t xml:space="preserve"> nhân ngậm chặt lại. Lấy hơi, ngậm mũi nạn nhân, thổi mạnh</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Thổi vào miệng: Một tay bịt mũi, một tay kéo hàm xuống dưới để mở miệng nạn nhân. Sau đó hút một hơi thật sâu rồi ngậm chặt miệng nạn nhân rồi thổi mạnh</w:t>
      </w:r>
    </w:p>
    <w:p w:rsidR="001721A0"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C. Cả A và B đều đúng</w:t>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r w:rsidRPr="00FC1457">
        <w:rPr>
          <w:rFonts w:ascii="Times New Roman" w:eastAsia="Times New Roman" w:hAnsi="Times New Roman" w:cs="Times New Roman"/>
          <w:sz w:val="26"/>
          <w:szCs w:val="26"/>
        </w:rPr>
        <w:tab/>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D. Cả A và B đều sai</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27.</w:t>
      </w:r>
      <w:r w:rsidRPr="00FC1457">
        <w:rPr>
          <w:rFonts w:ascii="Times New Roman" w:eastAsia="Times New Roman" w:hAnsi="Times New Roman" w:cs="Times New Roman"/>
          <w:sz w:val="26"/>
          <w:szCs w:val="26"/>
        </w:rPr>
        <w:t xml:space="preserve"> Một người đang đứng dưới đất, tay chạm vào tủ lạnh rò điện. Em phải làm gì để tách nạn nhân ra khỏi nguồn điện</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A. Dùng tay trần kéo nạn nhân rời khỏi tủ lạnh</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B. Gọi người đến cứu</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C. Rút phích cắm(nắp) cầu chì hoặc ngắt aptomat, lót tay bằng vải khô kéo nạn nhân ra. </w:t>
      </w:r>
    </w:p>
    <w:p w:rsidR="001721A0" w:rsidRPr="00FC1457"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FC1457">
        <w:rPr>
          <w:rFonts w:ascii="Times New Roman" w:eastAsia="Times New Roman" w:hAnsi="Times New Roman" w:cs="Times New Roman"/>
          <w:sz w:val="26"/>
          <w:szCs w:val="26"/>
        </w:rPr>
        <w:t xml:space="preserve">D. Lót tay bằng vải khô kéo nạn nhân rời khỏi tủ lạnh </w:t>
      </w:r>
    </w:p>
    <w:p w:rsidR="001721A0" w:rsidRPr="00D62873" w:rsidRDefault="001721A0" w:rsidP="001721A0">
      <w:pPr>
        <w:shd w:val="clear" w:color="auto" w:fill="FFFFFF"/>
        <w:spacing w:after="0" w:line="240" w:lineRule="auto"/>
        <w:jc w:val="both"/>
        <w:rPr>
          <w:rFonts w:ascii="Times New Roman" w:eastAsia="Times New Roman" w:hAnsi="Times New Roman" w:cs="Times New Roman"/>
          <w:sz w:val="26"/>
          <w:szCs w:val="26"/>
        </w:rPr>
      </w:pPr>
      <w:r w:rsidRPr="00557530">
        <w:rPr>
          <w:rFonts w:ascii="Times New Roman" w:eastAsia="Times New Roman" w:hAnsi="Times New Roman" w:cs="Times New Roman"/>
          <w:b/>
          <w:sz w:val="26"/>
          <w:szCs w:val="26"/>
        </w:rPr>
        <w:t>Câu 28.</w:t>
      </w:r>
      <w:r w:rsidRPr="00FC1457">
        <w:rPr>
          <w:rFonts w:ascii="Times New Roman" w:eastAsia="Times New Roman" w:hAnsi="Times New Roman" w:cs="Times New Roman"/>
          <w:sz w:val="26"/>
          <w:szCs w:val="26"/>
        </w:rPr>
        <w:t xml:space="preserve"> </w:t>
      </w:r>
      <w:r w:rsidRPr="00D62873">
        <w:rPr>
          <w:rFonts w:ascii="Times New Roman" w:eastAsia="Times New Roman" w:hAnsi="Times New Roman" w:cs="Times New Roman"/>
          <w:sz w:val="26"/>
          <w:szCs w:val="26"/>
        </w:rPr>
        <w:t xml:space="preserve">Khi thực hiện xoa bóp tim ngoài lồng ngực, thực hiện ấn ngực nạn </w:t>
      </w:r>
      <w:r>
        <w:rPr>
          <w:rFonts w:ascii="Times New Roman" w:eastAsia="Times New Roman" w:hAnsi="Times New Roman" w:cs="Times New Roman"/>
          <w:sz w:val="26"/>
          <w:szCs w:val="26"/>
        </w:rPr>
        <w:t>nhân với tần suất là bao nhiêu?</w:t>
      </w:r>
    </w:p>
    <w:p w:rsidR="001721A0" w:rsidRPr="00D62873"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90 - 100 lần/ phút</w:t>
      </w:r>
      <w:r>
        <w:rPr>
          <w:rFonts w:ascii="Times New Roman" w:eastAsia="Times New Roman" w:hAnsi="Times New Roman" w:cs="Times New Roman"/>
          <w:sz w:val="26"/>
          <w:szCs w:val="26"/>
          <w:lang w:val="vi-VN"/>
        </w:rPr>
        <w:t xml:space="preserve">                                          </w:t>
      </w:r>
      <w:r w:rsidRPr="00D62873">
        <w:rPr>
          <w:rFonts w:ascii="Times New Roman" w:eastAsia="Times New Roman" w:hAnsi="Times New Roman" w:cs="Times New Roman"/>
          <w:sz w:val="26"/>
          <w:szCs w:val="26"/>
        </w:rPr>
        <w:t>B. 90 - 120 lần/phút</w:t>
      </w:r>
    </w:p>
    <w:p w:rsidR="001721A0" w:rsidRDefault="001721A0" w:rsidP="001721A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100 - 120 lần/phút</w:t>
      </w:r>
      <w:r>
        <w:rPr>
          <w:rFonts w:ascii="Times New Roman" w:eastAsia="Times New Roman" w:hAnsi="Times New Roman" w:cs="Times New Roman"/>
          <w:sz w:val="26"/>
          <w:szCs w:val="26"/>
          <w:lang w:val="vi-VN"/>
        </w:rPr>
        <w:t xml:space="preserve">                                         </w:t>
      </w:r>
      <w:r w:rsidRPr="00D62873">
        <w:rPr>
          <w:rFonts w:ascii="Times New Roman" w:eastAsia="Times New Roman" w:hAnsi="Times New Roman" w:cs="Times New Roman"/>
          <w:sz w:val="26"/>
          <w:szCs w:val="26"/>
        </w:rPr>
        <w:t>D. 110 - 130 lần/phú</w:t>
      </w:r>
      <w:r>
        <w:rPr>
          <w:rFonts w:ascii="Times New Roman" w:eastAsia="Times New Roman" w:hAnsi="Times New Roman" w:cs="Times New Roman"/>
          <w:sz w:val="26"/>
          <w:szCs w:val="26"/>
        </w:rPr>
        <w:t>t</w:t>
      </w:r>
    </w:p>
    <w:p w:rsidR="001721A0" w:rsidRPr="00FC1457" w:rsidRDefault="001721A0" w:rsidP="001721A0">
      <w:pPr>
        <w:shd w:val="clear" w:color="auto" w:fill="FFFFFF"/>
        <w:spacing w:after="0" w:line="240" w:lineRule="auto"/>
        <w:jc w:val="both"/>
        <w:rPr>
          <w:rFonts w:ascii="Times New Roman" w:eastAsia="Times New Roman" w:hAnsi="Times New Roman" w:cs="Times New Roman"/>
          <w:b/>
          <w:sz w:val="26"/>
          <w:szCs w:val="26"/>
        </w:rPr>
      </w:pPr>
      <w:r w:rsidRPr="00FC1457">
        <w:rPr>
          <w:rFonts w:ascii="Times New Roman" w:eastAsia="Times New Roman" w:hAnsi="Times New Roman" w:cs="Times New Roman"/>
          <w:b/>
          <w:sz w:val="26"/>
          <w:szCs w:val="26"/>
        </w:rPr>
        <w:t xml:space="preserve">B. Phần tự luận </w:t>
      </w:r>
      <w:proofErr w:type="gramStart"/>
      <w:r w:rsidRPr="00FC1457">
        <w:rPr>
          <w:rFonts w:ascii="Times New Roman" w:eastAsia="Times New Roman" w:hAnsi="Times New Roman" w:cs="Times New Roman"/>
          <w:b/>
          <w:sz w:val="26"/>
          <w:szCs w:val="26"/>
        </w:rPr>
        <w:t>(</w:t>
      </w:r>
      <w:r>
        <w:rPr>
          <w:rFonts w:ascii="Times New Roman" w:eastAsia="Times New Roman" w:hAnsi="Times New Roman" w:cs="Times New Roman"/>
          <w:b/>
          <w:sz w:val="26"/>
          <w:szCs w:val="26"/>
          <w:lang w:val="vi-VN"/>
        </w:rPr>
        <w:t xml:space="preserve"> </w:t>
      </w:r>
      <w:r w:rsidRPr="00186397">
        <w:rPr>
          <w:rFonts w:ascii="Times New Roman" w:eastAsia="Times New Roman" w:hAnsi="Times New Roman" w:cs="Times New Roman"/>
          <w:b/>
          <w:i/>
          <w:sz w:val="26"/>
          <w:szCs w:val="26"/>
        </w:rPr>
        <w:t>3</w:t>
      </w:r>
      <w:r w:rsidRPr="00186397">
        <w:rPr>
          <w:rFonts w:ascii="Times New Roman" w:eastAsia="Times New Roman" w:hAnsi="Times New Roman" w:cs="Times New Roman"/>
          <w:b/>
          <w:i/>
          <w:sz w:val="26"/>
          <w:szCs w:val="26"/>
          <w:lang w:val="vi-VN"/>
        </w:rPr>
        <w:t>.0</w:t>
      </w:r>
      <w:proofErr w:type="gramEnd"/>
      <w:r w:rsidRPr="00186397">
        <w:rPr>
          <w:rFonts w:ascii="Times New Roman" w:eastAsia="Times New Roman" w:hAnsi="Times New Roman" w:cs="Times New Roman"/>
          <w:b/>
          <w:i/>
          <w:sz w:val="26"/>
          <w:szCs w:val="26"/>
        </w:rPr>
        <w:t xml:space="preserve"> điểm</w:t>
      </w:r>
      <w:r w:rsidRPr="00FC1457">
        <w:rPr>
          <w:rFonts w:ascii="Times New Roman" w:eastAsia="Times New Roman" w:hAnsi="Times New Roman" w:cs="Times New Roman"/>
          <w:b/>
          <w:sz w:val="26"/>
          <w:szCs w:val="26"/>
        </w:rPr>
        <w:t>)</w:t>
      </w:r>
    </w:p>
    <w:p w:rsidR="001721A0" w:rsidRPr="0009219D" w:rsidRDefault="001721A0" w:rsidP="001721A0">
      <w:pPr>
        <w:shd w:val="clear" w:color="auto" w:fill="FFFFFF"/>
        <w:spacing w:after="0" w:line="276" w:lineRule="auto"/>
        <w:jc w:val="both"/>
        <w:rPr>
          <w:rFonts w:ascii="Times New Roman" w:eastAsia="Times New Roman" w:hAnsi="Times New Roman" w:cs="Times New Roman"/>
          <w:sz w:val="26"/>
          <w:szCs w:val="26"/>
          <w:shd w:val="clear" w:color="auto" w:fill="FFFFFF"/>
          <w:lang w:val="vi-VN"/>
        </w:rPr>
      </w:pPr>
      <w:r w:rsidRPr="00120ECE">
        <w:rPr>
          <w:rFonts w:ascii="Times New Roman" w:eastAsia="Times New Roman" w:hAnsi="Times New Roman" w:cs="Times New Roman"/>
          <w:b/>
          <w:sz w:val="26"/>
          <w:szCs w:val="26"/>
          <w:shd w:val="clear" w:color="auto" w:fill="FFFFFF"/>
        </w:rPr>
        <w:t>Câu 1</w:t>
      </w:r>
      <w:r w:rsidRPr="00120ECE">
        <w:rPr>
          <w:rFonts w:ascii="Times New Roman" w:eastAsia="Times New Roman" w:hAnsi="Times New Roman" w:cs="Times New Roman"/>
          <w:sz w:val="26"/>
          <w:szCs w:val="26"/>
          <w:shd w:val="clear" w:color="auto" w:fill="FFFFFF"/>
        </w:rPr>
        <w:t xml:space="preserve"> </w:t>
      </w:r>
      <w:r w:rsidRPr="00186397">
        <w:rPr>
          <w:rFonts w:ascii="Times New Roman" w:eastAsia="Times New Roman" w:hAnsi="Times New Roman" w:cs="Times New Roman"/>
          <w:b/>
          <w:i/>
          <w:sz w:val="26"/>
          <w:szCs w:val="26"/>
          <w:shd w:val="clear" w:color="auto" w:fill="FFFFFF"/>
        </w:rPr>
        <w:t>(2.0</w:t>
      </w:r>
      <w:r w:rsidRPr="00186397">
        <w:rPr>
          <w:rFonts w:ascii="Times New Roman" w:eastAsia="Times New Roman" w:hAnsi="Times New Roman" w:cs="Times New Roman"/>
          <w:b/>
          <w:i/>
          <w:sz w:val="26"/>
          <w:szCs w:val="26"/>
          <w:shd w:val="clear" w:color="auto" w:fill="FFFFFF"/>
          <w:lang w:val="vi-VN"/>
        </w:rPr>
        <w:t xml:space="preserve"> </w:t>
      </w:r>
      <w:proofErr w:type="gramStart"/>
      <w:r w:rsidRPr="00186397">
        <w:rPr>
          <w:rFonts w:ascii="Times New Roman" w:eastAsia="Times New Roman" w:hAnsi="Times New Roman" w:cs="Times New Roman"/>
          <w:b/>
          <w:i/>
          <w:sz w:val="26"/>
          <w:szCs w:val="26"/>
          <w:shd w:val="clear" w:color="auto" w:fill="FFFFFF"/>
          <w:lang w:val="vi-VN"/>
        </w:rPr>
        <w:t>điểm )</w:t>
      </w:r>
      <w:proofErr w:type="gramEnd"/>
      <w:r>
        <w:t xml:space="preserve">. </w:t>
      </w:r>
      <w:r w:rsidRPr="0009219D">
        <w:rPr>
          <w:rFonts w:ascii="Times New Roman" w:eastAsia="Times New Roman" w:hAnsi="Times New Roman" w:cs="Times New Roman"/>
          <w:sz w:val="26"/>
          <w:szCs w:val="26"/>
          <w:shd w:val="clear" w:color="auto" w:fill="FFFFFF"/>
          <w:lang w:val="vi-VN"/>
        </w:rPr>
        <w:t xml:space="preserve">Tính  tỉ số truyền i của các truyền động quay sau, và cho biết chi tiết nào quay nhanh hơn?  </w:t>
      </w:r>
    </w:p>
    <w:p w:rsidR="001721A0" w:rsidRPr="0009219D" w:rsidRDefault="001721A0" w:rsidP="001721A0">
      <w:pPr>
        <w:shd w:val="clear" w:color="auto" w:fill="FFFFFF"/>
        <w:spacing w:after="0" w:line="276" w:lineRule="auto"/>
        <w:jc w:val="both"/>
        <w:rPr>
          <w:rFonts w:ascii="Times New Roman" w:eastAsia="Times New Roman" w:hAnsi="Times New Roman" w:cs="Times New Roman"/>
          <w:sz w:val="26"/>
          <w:szCs w:val="26"/>
          <w:shd w:val="clear" w:color="auto" w:fill="FFFFFF"/>
          <w:lang w:val="vi-VN"/>
        </w:rPr>
      </w:pPr>
      <w:r w:rsidRPr="0009219D">
        <w:rPr>
          <w:rFonts w:ascii="Times New Roman" w:eastAsia="Times New Roman" w:hAnsi="Times New Roman" w:cs="Times New Roman"/>
          <w:sz w:val="26"/>
          <w:szCs w:val="26"/>
          <w:shd w:val="clear" w:color="auto" w:fill="FFFFFF"/>
          <w:lang w:val="vi-VN"/>
        </w:rPr>
        <w:t>a) Với bộ truyền chuyển động đai, biết bánh</w:t>
      </w:r>
      <w:r>
        <w:rPr>
          <w:rFonts w:ascii="Times New Roman" w:eastAsia="Times New Roman" w:hAnsi="Times New Roman" w:cs="Times New Roman"/>
          <w:sz w:val="26"/>
          <w:szCs w:val="26"/>
          <w:shd w:val="clear" w:color="auto" w:fill="FFFFFF"/>
          <w:lang w:val="vi-VN"/>
        </w:rPr>
        <w:t xml:space="preserve"> bị </w:t>
      </w:r>
      <w:r w:rsidRPr="0009219D">
        <w:rPr>
          <w:rFonts w:ascii="Times New Roman" w:eastAsia="Times New Roman" w:hAnsi="Times New Roman" w:cs="Times New Roman"/>
          <w:sz w:val="26"/>
          <w:szCs w:val="26"/>
          <w:shd w:val="clear" w:color="auto" w:fill="FFFFFF"/>
          <w:lang w:val="vi-VN"/>
        </w:rPr>
        <w:t xml:space="preserve"> </w:t>
      </w:r>
      <w:r>
        <w:rPr>
          <w:rFonts w:ascii="Times New Roman" w:eastAsia="Times New Roman" w:hAnsi="Times New Roman" w:cs="Times New Roman"/>
          <w:sz w:val="26"/>
          <w:szCs w:val="26"/>
          <w:shd w:val="clear" w:color="auto" w:fill="FFFFFF"/>
          <w:lang w:val="vi-VN"/>
        </w:rPr>
        <w:t xml:space="preserve">dẫn đường kính 19cm, bánh </w:t>
      </w:r>
      <w:r w:rsidRPr="0009219D">
        <w:rPr>
          <w:rFonts w:ascii="Times New Roman" w:eastAsia="Times New Roman" w:hAnsi="Times New Roman" w:cs="Times New Roman"/>
          <w:sz w:val="26"/>
          <w:szCs w:val="26"/>
          <w:shd w:val="clear" w:color="auto" w:fill="FFFFFF"/>
          <w:lang w:val="vi-VN"/>
        </w:rPr>
        <w:t xml:space="preserve">dẫn có đường kính 38 cm. </w:t>
      </w:r>
    </w:p>
    <w:p w:rsidR="001721A0" w:rsidRPr="0009219D" w:rsidRDefault="001721A0" w:rsidP="001721A0">
      <w:pPr>
        <w:shd w:val="clear" w:color="auto" w:fill="FFFFFF"/>
        <w:spacing w:after="0" w:line="276" w:lineRule="auto"/>
        <w:jc w:val="both"/>
        <w:rPr>
          <w:rFonts w:ascii="Times New Roman" w:eastAsia="Times New Roman" w:hAnsi="Times New Roman" w:cs="Times New Roman"/>
          <w:sz w:val="26"/>
          <w:szCs w:val="26"/>
          <w:lang w:val="vi-VN"/>
        </w:rPr>
      </w:pPr>
      <w:r w:rsidRPr="0009219D">
        <w:rPr>
          <w:rFonts w:ascii="Times New Roman" w:eastAsia="Times New Roman" w:hAnsi="Times New Roman" w:cs="Times New Roman"/>
          <w:sz w:val="26"/>
          <w:szCs w:val="26"/>
          <w:shd w:val="clear" w:color="auto" w:fill="FFFFFF"/>
          <w:lang w:val="vi-VN"/>
        </w:rPr>
        <w:t>b) Đĩa xích của xe đạp có 50 răng, đĩa líp có 20 răng.</w:t>
      </w:r>
    </w:p>
    <w:p w:rsidR="001721A0" w:rsidRPr="00186397" w:rsidRDefault="001721A0" w:rsidP="001721A0">
      <w:pPr>
        <w:tabs>
          <w:tab w:val="left" w:pos="5940"/>
        </w:tabs>
        <w:spacing w:after="0" w:line="276" w:lineRule="auto"/>
        <w:jc w:val="both"/>
        <w:rPr>
          <w:rFonts w:ascii="Times New Roman" w:eastAsia="Times New Roman" w:hAnsi="Times New Roman" w:cs="Times New Roman"/>
          <w:sz w:val="26"/>
          <w:szCs w:val="26"/>
          <w:lang w:val="nl-NL"/>
        </w:rPr>
      </w:pPr>
      <w:r w:rsidRPr="00120ECE">
        <w:rPr>
          <w:rFonts w:ascii="Times New Roman" w:eastAsia="Times New Roman" w:hAnsi="Times New Roman" w:cs="Times New Roman"/>
          <w:b/>
          <w:sz w:val="26"/>
          <w:szCs w:val="26"/>
          <w:shd w:val="clear" w:color="auto" w:fill="FFFFFF"/>
        </w:rPr>
        <w:t>Câu 2</w:t>
      </w:r>
      <w:r w:rsidRPr="00120ECE">
        <w:rPr>
          <w:rFonts w:ascii="Times New Roman" w:eastAsia="Times New Roman" w:hAnsi="Times New Roman" w:cs="Times New Roman"/>
          <w:sz w:val="26"/>
          <w:szCs w:val="26"/>
          <w:shd w:val="clear" w:color="auto" w:fill="FFFFFF"/>
        </w:rPr>
        <w:t xml:space="preserve"> </w:t>
      </w:r>
      <w:r w:rsidRPr="00186397">
        <w:rPr>
          <w:rFonts w:ascii="Times New Roman" w:eastAsia="Times New Roman" w:hAnsi="Times New Roman" w:cs="Times New Roman"/>
          <w:b/>
          <w:sz w:val="26"/>
          <w:szCs w:val="26"/>
          <w:shd w:val="clear" w:color="auto" w:fill="FFFFFF"/>
        </w:rPr>
        <w:t>(</w:t>
      </w:r>
      <w:r w:rsidRPr="00186397">
        <w:rPr>
          <w:rFonts w:ascii="Times New Roman" w:eastAsia="Times New Roman" w:hAnsi="Times New Roman" w:cs="Times New Roman"/>
          <w:b/>
          <w:i/>
          <w:sz w:val="26"/>
          <w:szCs w:val="26"/>
          <w:shd w:val="clear" w:color="auto" w:fill="FFFFFF"/>
        </w:rPr>
        <w:t>1.0</w:t>
      </w:r>
      <w:r w:rsidRPr="00186397">
        <w:rPr>
          <w:rFonts w:ascii="Times New Roman" w:eastAsia="Times New Roman" w:hAnsi="Times New Roman" w:cs="Times New Roman"/>
          <w:b/>
          <w:i/>
          <w:sz w:val="26"/>
          <w:szCs w:val="26"/>
          <w:shd w:val="clear" w:color="auto" w:fill="FFFFFF"/>
          <w:lang w:val="vi-VN"/>
        </w:rPr>
        <w:t xml:space="preserve"> </w:t>
      </w:r>
      <w:proofErr w:type="gramStart"/>
      <w:r w:rsidRPr="00186397">
        <w:rPr>
          <w:rFonts w:ascii="Times New Roman" w:eastAsia="Times New Roman" w:hAnsi="Times New Roman" w:cs="Times New Roman"/>
          <w:b/>
          <w:i/>
          <w:sz w:val="26"/>
          <w:szCs w:val="26"/>
          <w:shd w:val="clear" w:color="auto" w:fill="FFFFFF"/>
        </w:rPr>
        <w:t>đ</w:t>
      </w:r>
      <w:r w:rsidRPr="00186397">
        <w:rPr>
          <w:rFonts w:ascii="Times New Roman" w:eastAsia="Times New Roman" w:hAnsi="Times New Roman" w:cs="Times New Roman"/>
          <w:b/>
          <w:i/>
          <w:sz w:val="26"/>
          <w:szCs w:val="26"/>
          <w:shd w:val="clear" w:color="auto" w:fill="FFFFFF"/>
          <w:lang w:val="vi-VN"/>
        </w:rPr>
        <w:t>iểm</w:t>
      </w:r>
      <w:r w:rsidRPr="00186397">
        <w:rPr>
          <w:rFonts w:ascii="Times New Roman" w:eastAsia="Times New Roman" w:hAnsi="Times New Roman" w:cs="Times New Roman"/>
          <w:b/>
          <w:sz w:val="26"/>
          <w:szCs w:val="26"/>
          <w:shd w:val="clear" w:color="auto" w:fill="FFFFFF"/>
          <w:lang w:val="vi-VN"/>
        </w:rPr>
        <w:t xml:space="preserve"> </w:t>
      </w:r>
      <w:r w:rsidRPr="00186397">
        <w:rPr>
          <w:rFonts w:ascii="Times New Roman" w:eastAsia="Times New Roman" w:hAnsi="Times New Roman" w:cs="Times New Roman"/>
          <w:b/>
          <w:sz w:val="26"/>
          <w:szCs w:val="26"/>
          <w:shd w:val="clear" w:color="auto" w:fill="FFFFFF"/>
        </w:rPr>
        <w:t>)</w:t>
      </w:r>
      <w:proofErr w:type="gramEnd"/>
      <w:r w:rsidRPr="00186397">
        <w:rPr>
          <w:rFonts w:ascii="Times New Roman" w:eastAsia="Times New Roman" w:hAnsi="Times New Roman" w:cs="Times New Roman"/>
          <w:b/>
          <w:bCs/>
          <w:sz w:val="26"/>
          <w:szCs w:val="26"/>
        </w:rPr>
        <w:t>.</w:t>
      </w:r>
      <w:r w:rsidRPr="00120ECE">
        <w:rPr>
          <w:rFonts w:ascii="Times New Roman" w:eastAsia="Times New Roman" w:hAnsi="Times New Roman" w:cs="Times New Roman"/>
          <w:bCs/>
          <w:sz w:val="26"/>
          <w:szCs w:val="26"/>
        </w:rPr>
        <w:t xml:space="preserve"> </w:t>
      </w:r>
      <w:r w:rsidRPr="00120ECE">
        <w:rPr>
          <w:rFonts w:ascii="Times New Roman" w:eastAsia="Times New Roman" w:hAnsi="Times New Roman" w:cs="Times New Roman"/>
          <w:sz w:val="26"/>
          <w:szCs w:val="26"/>
          <w:shd w:val="clear" w:color="auto" w:fill="FFFFFF"/>
        </w:rPr>
        <w:t xml:space="preserve">Hãy </w:t>
      </w:r>
      <w:r>
        <w:rPr>
          <w:rFonts w:ascii="Times New Roman" w:eastAsia="Times New Roman" w:hAnsi="Times New Roman" w:cs="Times New Roman"/>
          <w:sz w:val="26"/>
          <w:szCs w:val="26"/>
          <w:shd w:val="clear" w:color="auto" w:fill="FFFFFF"/>
          <w:lang w:val="vi-VN"/>
        </w:rPr>
        <w:t xml:space="preserve">giải thích tại sao khi sử dụng bút thử điện, tay phải chạm vào kẹp kim loại đèn báo sáng? </w:t>
      </w:r>
    </w:p>
    <w:p w:rsidR="001721A0" w:rsidRDefault="001721A0" w:rsidP="00120ECE">
      <w:pPr>
        <w:spacing w:after="0" w:line="240" w:lineRule="auto"/>
        <w:rPr>
          <w:rFonts w:ascii="Times New Roman" w:eastAsia="Times New Roman" w:hAnsi="Times New Roman" w:cs="Times New Roman"/>
          <w:b/>
          <w:bCs/>
          <w:sz w:val="26"/>
          <w:szCs w:val="26"/>
          <w:lang w:val="vi-VN"/>
        </w:rPr>
      </w:pPr>
    </w:p>
    <w:p w:rsidR="00120ECE" w:rsidRPr="00A2000A" w:rsidRDefault="00120ECE" w:rsidP="00120ECE">
      <w:pPr>
        <w:spacing w:after="0" w:line="240" w:lineRule="auto"/>
        <w:rPr>
          <w:rFonts w:ascii="Times New Roman" w:eastAsia="Times New Roman" w:hAnsi="Times New Roman" w:cs="Times New Roman"/>
          <w:sz w:val="26"/>
          <w:szCs w:val="26"/>
        </w:rPr>
      </w:pPr>
      <w:r w:rsidRPr="00A2000A">
        <w:rPr>
          <w:rFonts w:ascii="Times New Roman" w:eastAsia="Times New Roman" w:hAnsi="Times New Roman" w:cs="Times New Roman"/>
          <w:b/>
          <w:bCs/>
          <w:sz w:val="26"/>
          <w:szCs w:val="26"/>
          <w:lang w:val="vi-VN"/>
        </w:rPr>
        <w:t xml:space="preserve">VII. </w:t>
      </w:r>
      <w:r w:rsidRPr="00A2000A">
        <w:rPr>
          <w:rFonts w:ascii="Times New Roman" w:eastAsia="Times New Roman" w:hAnsi="Times New Roman" w:cs="Times New Roman"/>
          <w:b/>
          <w:bCs/>
          <w:sz w:val="26"/>
          <w:szCs w:val="26"/>
          <w:u w:val="single"/>
        </w:rPr>
        <w:t>HƯỚNG DẪN CHẤM</w:t>
      </w:r>
    </w:p>
    <w:p w:rsidR="00120ECE" w:rsidRPr="00A2000A" w:rsidRDefault="00120ECE" w:rsidP="00D93B23">
      <w:pPr>
        <w:widowControl w:val="0"/>
        <w:spacing w:after="0" w:line="240" w:lineRule="auto"/>
        <w:rPr>
          <w:rFonts w:ascii="Times New Roman" w:eastAsia="Times New Roman" w:hAnsi="Times New Roman" w:cs="Times New Roman"/>
          <w:b/>
          <w:bCs/>
          <w:sz w:val="26"/>
          <w:szCs w:val="26"/>
        </w:rPr>
      </w:pPr>
      <w:r w:rsidRPr="00A2000A">
        <w:rPr>
          <w:rFonts w:ascii="Times New Roman" w:eastAsia="Times New Roman" w:hAnsi="Times New Roman" w:cs="Times New Roman"/>
          <w:b/>
          <w:bCs/>
          <w:sz w:val="26"/>
          <w:szCs w:val="26"/>
          <w:lang w:val="vi-VN"/>
        </w:rPr>
        <w:t>A.</w:t>
      </w:r>
      <w:r w:rsidRPr="00A2000A">
        <w:rPr>
          <w:rFonts w:ascii="Times New Roman" w:eastAsia="Times New Roman" w:hAnsi="Times New Roman" w:cs="Times New Roman"/>
          <w:b/>
          <w:bCs/>
          <w:sz w:val="26"/>
          <w:szCs w:val="26"/>
        </w:rPr>
        <w:t xml:space="preserve">TRẮC NGHIỆM (7 điểm) : Mỗi câu </w:t>
      </w:r>
      <w:r w:rsidR="001721A0">
        <w:rPr>
          <w:rFonts w:ascii="Times New Roman" w:eastAsia="Times New Roman" w:hAnsi="Times New Roman" w:cs="Times New Roman"/>
          <w:b/>
          <w:bCs/>
          <w:sz w:val="26"/>
          <w:szCs w:val="26"/>
          <w:lang w:val="vi-VN"/>
        </w:rPr>
        <w:t xml:space="preserve">đúng được </w:t>
      </w:r>
      <w:bookmarkStart w:id="0" w:name="_GoBack"/>
      <w:bookmarkEnd w:id="0"/>
      <w:r w:rsidRPr="00A2000A">
        <w:rPr>
          <w:rFonts w:ascii="Times New Roman" w:eastAsia="Times New Roman" w:hAnsi="Times New Roman" w:cs="Times New Roman"/>
          <w:b/>
          <w:bCs/>
          <w:sz w:val="26"/>
          <w:szCs w:val="26"/>
        </w:rPr>
        <w:t>0,25 điểm</w:t>
      </w:r>
    </w:p>
    <w:tbl>
      <w:tblPr>
        <w:tblStyle w:val="BngTK31"/>
        <w:tblW w:w="0" w:type="auto"/>
        <w:tblLook w:val="04A0" w:firstRow="1" w:lastRow="0" w:firstColumn="1" w:lastColumn="0" w:noHBand="0" w:noVBand="1"/>
      </w:tblPr>
      <w:tblGrid>
        <w:gridCol w:w="1091"/>
        <w:gridCol w:w="476"/>
        <w:gridCol w:w="567"/>
        <w:gridCol w:w="567"/>
        <w:gridCol w:w="567"/>
        <w:gridCol w:w="567"/>
        <w:gridCol w:w="567"/>
        <w:gridCol w:w="596"/>
        <w:gridCol w:w="567"/>
        <w:gridCol w:w="567"/>
        <w:gridCol w:w="714"/>
        <w:gridCol w:w="624"/>
        <w:gridCol w:w="625"/>
        <w:gridCol w:w="625"/>
        <w:gridCol w:w="625"/>
      </w:tblGrid>
      <w:tr w:rsidR="00D93B23" w:rsidRPr="00A2000A" w:rsidTr="00D903E1">
        <w:tc>
          <w:tcPr>
            <w:tcW w:w="1091"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Câu</w:t>
            </w:r>
          </w:p>
        </w:tc>
        <w:tc>
          <w:tcPr>
            <w:tcW w:w="476"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3</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4</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5</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6</w:t>
            </w:r>
          </w:p>
        </w:tc>
        <w:tc>
          <w:tcPr>
            <w:tcW w:w="596"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7</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8</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9</w:t>
            </w:r>
          </w:p>
        </w:tc>
        <w:tc>
          <w:tcPr>
            <w:tcW w:w="714"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10</w:t>
            </w:r>
          </w:p>
        </w:tc>
        <w:tc>
          <w:tcPr>
            <w:tcW w:w="624"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11</w:t>
            </w:r>
          </w:p>
        </w:tc>
        <w:tc>
          <w:tcPr>
            <w:tcW w:w="625"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12</w:t>
            </w:r>
          </w:p>
        </w:tc>
        <w:tc>
          <w:tcPr>
            <w:tcW w:w="625"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13</w:t>
            </w:r>
          </w:p>
        </w:tc>
        <w:tc>
          <w:tcPr>
            <w:tcW w:w="625"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14</w:t>
            </w:r>
          </w:p>
        </w:tc>
      </w:tr>
      <w:tr w:rsidR="00D93B23" w:rsidRPr="00A2000A" w:rsidTr="00D903E1">
        <w:tc>
          <w:tcPr>
            <w:tcW w:w="1091"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Đáp án</w:t>
            </w:r>
          </w:p>
        </w:tc>
        <w:tc>
          <w:tcPr>
            <w:tcW w:w="476" w:type="dxa"/>
            <w:tcBorders>
              <w:bottom w:val="single" w:sz="4" w:space="0" w:color="auto"/>
            </w:tcBorders>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A</w:t>
            </w:r>
          </w:p>
        </w:tc>
        <w:tc>
          <w:tcPr>
            <w:tcW w:w="567" w:type="dxa"/>
            <w:tcBorders>
              <w:bottom w:val="single" w:sz="4" w:space="0" w:color="auto"/>
            </w:tcBorders>
          </w:tcPr>
          <w:p w:rsidR="00D93B23" w:rsidRPr="00A2000A" w:rsidRDefault="004E647F" w:rsidP="00D903E1">
            <w:pPr>
              <w:rPr>
                <w:rFonts w:ascii="Times New Roman" w:eastAsia="Calibri" w:hAnsi="Times New Roman" w:cs="Times New Roman"/>
                <w:sz w:val="28"/>
                <w:szCs w:val="28"/>
                <w:lang w:val="vi-VN"/>
              </w:rPr>
            </w:pPr>
            <w:r w:rsidRPr="00A2000A">
              <w:rPr>
                <w:rFonts w:ascii="Times New Roman" w:eastAsia="Calibri" w:hAnsi="Times New Roman" w:cs="Times New Roman"/>
                <w:sz w:val="28"/>
                <w:szCs w:val="28"/>
                <w:lang w:val="vi-VN"/>
              </w:rPr>
              <w:t>D</w:t>
            </w:r>
          </w:p>
        </w:tc>
        <w:tc>
          <w:tcPr>
            <w:tcW w:w="567" w:type="dxa"/>
            <w:tcBorders>
              <w:bottom w:val="single" w:sz="4" w:space="0" w:color="auto"/>
            </w:tcBorders>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B</w:t>
            </w:r>
          </w:p>
        </w:tc>
        <w:tc>
          <w:tcPr>
            <w:tcW w:w="567" w:type="dxa"/>
            <w:tcBorders>
              <w:bottom w:val="single" w:sz="4" w:space="0" w:color="auto"/>
            </w:tcBorders>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B</w:t>
            </w:r>
          </w:p>
        </w:tc>
        <w:tc>
          <w:tcPr>
            <w:tcW w:w="567" w:type="dxa"/>
            <w:tcBorders>
              <w:bottom w:val="single" w:sz="4" w:space="0" w:color="auto"/>
            </w:tcBorders>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A</w:t>
            </w:r>
          </w:p>
        </w:tc>
        <w:tc>
          <w:tcPr>
            <w:tcW w:w="567" w:type="dxa"/>
            <w:tcBorders>
              <w:bottom w:val="single" w:sz="4" w:space="0" w:color="auto"/>
            </w:tcBorders>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A</w:t>
            </w:r>
          </w:p>
        </w:tc>
        <w:tc>
          <w:tcPr>
            <w:tcW w:w="596" w:type="dxa"/>
            <w:tcBorders>
              <w:bottom w:val="single" w:sz="4" w:space="0" w:color="auto"/>
            </w:tcBorders>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567" w:type="dxa"/>
            <w:tcBorders>
              <w:bottom w:val="single" w:sz="4" w:space="0" w:color="auto"/>
            </w:tcBorders>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B</w:t>
            </w:r>
          </w:p>
        </w:tc>
        <w:tc>
          <w:tcPr>
            <w:tcW w:w="567" w:type="dxa"/>
            <w:tcBorders>
              <w:bottom w:val="single" w:sz="4" w:space="0" w:color="auto"/>
            </w:tcBorders>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714" w:type="dxa"/>
            <w:tcBorders>
              <w:bottom w:val="single" w:sz="4" w:space="0" w:color="auto"/>
            </w:tcBorders>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A</w:t>
            </w:r>
          </w:p>
        </w:tc>
        <w:tc>
          <w:tcPr>
            <w:tcW w:w="624"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625"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625" w:type="dxa"/>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625" w:type="dxa"/>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r>
      <w:tr w:rsidR="00D93B23" w:rsidRPr="00A2000A" w:rsidTr="00D903E1">
        <w:tc>
          <w:tcPr>
            <w:tcW w:w="1091"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 xml:space="preserve">Câu </w:t>
            </w:r>
          </w:p>
        </w:tc>
        <w:tc>
          <w:tcPr>
            <w:tcW w:w="476"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15</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16</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17</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18</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19</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20</w:t>
            </w:r>
          </w:p>
        </w:tc>
        <w:tc>
          <w:tcPr>
            <w:tcW w:w="596"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21</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22</w:t>
            </w:r>
          </w:p>
        </w:tc>
        <w:tc>
          <w:tcPr>
            <w:tcW w:w="567"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23</w:t>
            </w:r>
          </w:p>
        </w:tc>
        <w:tc>
          <w:tcPr>
            <w:tcW w:w="714"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24</w:t>
            </w:r>
          </w:p>
        </w:tc>
        <w:tc>
          <w:tcPr>
            <w:tcW w:w="624"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25</w:t>
            </w:r>
          </w:p>
        </w:tc>
        <w:tc>
          <w:tcPr>
            <w:tcW w:w="625"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26</w:t>
            </w:r>
          </w:p>
        </w:tc>
        <w:tc>
          <w:tcPr>
            <w:tcW w:w="625"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27</w:t>
            </w:r>
          </w:p>
        </w:tc>
        <w:tc>
          <w:tcPr>
            <w:tcW w:w="625"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28</w:t>
            </w:r>
          </w:p>
        </w:tc>
      </w:tr>
      <w:tr w:rsidR="00D93B23" w:rsidRPr="00A2000A" w:rsidTr="00D903E1">
        <w:tc>
          <w:tcPr>
            <w:tcW w:w="1091" w:type="dxa"/>
          </w:tcPr>
          <w:p w:rsidR="00D93B23" w:rsidRPr="00A2000A" w:rsidRDefault="00D93B23" w:rsidP="00D903E1">
            <w:pPr>
              <w:spacing w:before="100" w:beforeAutospacing="1" w:after="100" w:afterAutospacing="1"/>
              <w:rPr>
                <w:rFonts w:ascii="Times New Roman" w:eastAsia="Times New Roman" w:hAnsi="Times New Roman" w:cs="Times New Roman"/>
                <w:sz w:val="26"/>
                <w:szCs w:val="26"/>
                <w:lang w:eastAsia="en-GB"/>
              </w:rPr>
            </w:pPr>
            <w:r w:rsidRPr="00A2000A">
              <w:rPr>
                <w:rFonts w:ascii="Times New Roman" w:eastAsia="Times New Roman" w:hAnsi="Times New Roman" w:cs="Times New Roman"/>
                <w:sz w:val="26"/>
                <w:szCs w:val="26"/>
                <w:lang w:eastAsia="en-GB"/>
              </w:rPr>
              <w:t>Đáp án</w:t>
            </w:r>
          </w:p>
        </w:tc>
        <w:tc>
          <w:tcPr>
            <w:tcW w:w="476"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567"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567" w:type="dxa"/>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567" w:type="dxa"/>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567" w:type="dxa"/>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567"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596"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B</w:t>
            </w:r>
          </w:p>
        </w:tc>
        <w:tc>
          <w:tcPr>
            <w:tcW w:w="567"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D</w:t>
            </w:r>
          </w:p>
        </w:tc>
        <w:tc>
          <w:tcPr>
            <w:tcW w:w="567" w:type="dxa"/>
          </w:tcPr>
          <w:p w:rsidR="00D93B23" w:rsidRPr="00A2000A" w:rsidRDefault="00D93B23"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714"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624"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625"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625"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c>
          <w:tcPr>
            <w:tcW w:w="625" w:type="dxa"/>
          </w:tcPr>
          <w:p w:rsidR="00D93B23" w:rsidRPr="00A2000A" w:rsidRDefault="004E647F" w:rsidP="00D903E1">
            <w:pPr>
              <w:rPr>
                <w:rFonts w:ascii="Times New Roman" w:eastAsia="Calibri" w:hAnsi="Times New Roman" w:cs="Times New Roman"/>
                <w:sz w:val="28"/>
                <w:szCs w:val="28"/>
              </w:rPr>
            </w:pPr>
            <w:r w:rsidRPr="00A2000A">
              <w:rPr>
                <w:rFonts w:ascii="Times New Roman" w:eastAsia="Calibri" w:hAnsi="Times New Roman" w:cs="Times New Roman"/>
                <w:sz w:val="28"/>
                <w:szCs w:val="28"/>
              </w:rPr>
              <w:t>C</w:t>
            </w:r>
          </w:p>
        </w:tc>
      </w:tr>
    </w:tbl>
    <w:p w:rsidR="00D93B23" w:rsidRPr="00A2000A" w:rsidRDefault="00D93B23" w:rsidP="00D93B23">
      <w:pPr>
        <w:widowControl w:val="0"/>
        <w:spacing w:after="0" w:line="240" w:lineRule="auto"/>
        <w:rPr>
          <w:rFonts w:ascii="Times New Roman" w:eastAsia="Times New Roman" w:hAnsi="Times New Roman" w:cs="Times New Roman"/>
          <w:b/>
          <w:bCs/>
          <w:sz w:val="26"/>
          <w:szCs w:val="26"/>
        </w:rPr>
      </w:pPr>
    </w:p>
    <w:p w:rsidR="00120ECE" w:rsidRPr="00A2000A" w:rsidRDefault="00120ECE" w:rsidP="00120ECE">
      <w:pPr>
        <w:spacing w:before="60" w:after="60" w:line="288" w:lineRule="auto"/>
        <w:contextualSpacing/>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lang w:val="vi-VN"/>
        </w:rPr>
        <w:lastRenderedPageBreak/>
        <w:t>B .</w:t>
      </w:r>
      <w:r w:rsidRPr="00A2000A">
        <w:rPr>
          <w:rFonts w:ascii="Times New Roman" w:eastAsia="Times New Roman" w:hAnsi="Times New Roman" w:cs="Times New Roman"/>
          <w:b/>
          <w:sz w:val="26"/>
          <w:szCs w:val="26"/>
        </w:rPr>
        <w:t>TỰ LUẬN (3 điểm)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513"/>
        <w:gridCol w:w="1105"/>
      </w:tblGrid>
      <w:tr w:rsidR="00120ECE" w:rsidRPr="00A2000A" w:rsidTr="00411874">
        <w:tc>
          <w:tcPr>
            <w:tcW w:w="1129" w:type="dxa"/>
            <w:vAlign w:val="center"/>
          </w:tcPr>
          <w:p w:rsidR="00120ECE" w:rsidRPr="00A2000A" w:rsidRDefault="00120ECE" w:rsidP="00411874">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Câu hỏi</w:t>
            </w:r>
          </w:p>
        </w:tc>
        <w:tc>
          <w:tcPr>
            <w:tcW w:w="7513" w:type="dxa"/>
            <w:vAlign w:val="center"/>
          </w:tcPr>
          <w:p w:rsidR="00120ECE" w:rsidRPr="00A2000A" w:rsidRDefault="00120ECE" w:rsidP="00411874">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Hướng dẫn chấm</w:t>
            </w:r>
          </w:p>
        </w:tc>
        <w:tc>
          <w:tcPr>
            <w:tcW w:w="1105" w:type="dxa"/>
            <w:vAlign w:val="center"/>
          </w:tcPr>
          <w:p w:rsidR="00120ECE" w:rsidRPr="00A2000A" w:rsidRDefault="00120ECE" w:rsidP="00411874">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Ðiểm</w:t>
            </w:r>
          </w:p>
        </w:tc>
      </w:tr>
      <w:tr w:rsidR="00120ECE" w:rsidRPr="00A2000A" w:rsidTr="00411874">
        <w:tc>
          <w:tcPr>
            <w:tcW w:w="1129" w:type="dxa"/>
          </w:tcPr>
          <w:p w:rsidR="00120ECE" w:rsidRPr="00A2000A" w:rsidRDefault="00120ECE" w:rsidP="00411874">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 xml:space="preserve">Câu 1 </w:t>
            </w:r>
          </w:p>
        </w:tc>
        <w:tc>
          <w:tcPr>
            <w:tcW w:w="7513" w:type="dxa"/>
          </w:tcPr>
          <w:p w:rsidR="00304930" w:rsidRPr="00A2000A" w:rsidRDefault="00304930" w:rsidP="00304930">
            <w:pPr>
              <w:spacing w:after="0" w:line="240" w:lineRule="auto"/>
              <w:rPr>
                <w:rFonts w:ascii="Times New Roman" w:eastAsia="Times New Roman" w:hAnsi="Times New Roman" w:cs="Times New Roman"/>
                <w:sz w:val="26"/>
                <w:szCs w:val="26"/>
                <w:lang w:val="pt-BR"/>
              </w:rPr>
            </w:pPr>
            <w:r w:rsidRPr="00A2000A">
              <w:rPr>
                <w:rFonts w:ascii="Times New Roman" w:eastAsia="Times New Roman" w:hAnsi="Times New Roman" w:cs="Times New Roman"/>
                <w:sz w:val="26"/>
                <w:szCs w:val="26"/>
                <w:lang w:val="pt-BR"/>
              </w:rPr>
              <w:t>a) i = D2/D1</w:t>
            </w:r>
            <w:r w:rsidRPr="00A2000A">
              <w:rPr>
                <w:rFonts w:ascii="Times New Roman" w:eastAsia="Times New Roman" w:hAnsi="Times New Roman" w:cs="Times New Roman"/>
                <w:sz w:val="26"/>
                <w:szCs w:val="26"/>
                <w:lang w:val="vi-VN"/>
              </w:rPr>
              <w:t>.</w:t>
            </w:r>
            <w:r w:rsidRPr="00A2000A">
              <w:rPr>
                <w:rFonts w:ascii="Times New Roman" w:eastAsia="Times New Roman" w:hAnsi="Times New Roman" w:cs="Times New Roman"/>
                <w:sz w:val="26"/>
                <w:szCs w:val="26"/>
                <w:lang w:val="pt-BR"/>
              </w:rPr>
              <w:t>Thay số và ta có i =19/38= 0,5</w:t>
            </w:r>
          </w:p>
          <w:p w:rsidR="00304930" w:rsidRPr="00A2000A" w:rsidRDefault="00304930" w:rsidP="00304930">
            <w:pPr>
              <w:spacing w:after="0" w:line="240" w:lineRule="auto"/>
              <w:rPr>
                <w:rFonts w:ascii="Times New Roman" w:eastAsia="Times New Roman" w:hAnsi="Times New Roman" w:cs="Times New Roman"/>
                <w:sz w:val="26"/>
                <w:szCs w:val="26"/>
                <w:lang w:val="pt-BR"/>
              </w:rPr>
            </w:pPr>
            <w:r w:rsidRPr="00A2000A">
              <w:rPr>
                <w:rFonts w:ascii="Times New Roman" w:eastAsia="Times New Roman" w:hAnsi="Times New Roman" w:cs="Times New Roman"/>
                <w:sz w:val="26"/>
                <w:szCs w:val="26"/>
                <w:lang w:val="pt-BR"/>
              </w:rPr>
              <w:t xml:space="preserve">    - Chi tiết bánh dẫn quay nhanh hơn bánh bị dẫn  vì tỉ số truyền nhỏ hơn  </w:t>
            </w:r>
            <w:r w:rsidR="00F6301C" w:rsidRPr="00A2000A">
              <w:rPr>
                <w:rFonts w:ascii="Times New Roman" w:eastAsia="Times New Roman" w:hAnsi="Times New Roman" w:cs="Times New Roman"/>
                <w:sz w:val="26"/>
                <w:szCs w:val="26"/>
                <w:lang w:val="pt-BR"/>
              </w:rPr>
              <w:t>1</w:t>
            </w:r>
            <w:r w:rsidRPr="00A2000A">
              <w:rPr>
                <w:rFonts w:ascii="Times New Roman" w:eastAsia="Times New Roman" w:hAnsi="Times New Roman" w:cs="Times New Roman"/>
                <w:sz w:val="26"/>
                <w:szCs w:val="26"/>
                <w:lang w:val="pt-BR"/>
              </w:rPr>
              <w:t>.</w:t>
            </w:r>
          </w:p>
          <w:p w:rsidR="00304930" w:rsidRPr="00A2000A" w:rsidRDefault="00304930" w:rsidP="00304930">
            <w:pPr>
              <w:spacing w:after="0" w:line="240" w:lineRule="auto"/>
              <w:rPr>
                <w:rFonts w:ascii="Times New Roman" w:eastAsia="Times New Roman" w:hAnsi="Times New Roman" w:cs="Times New Roman"/>
                <w:sz w:val="26"/>
                <w:szCs w:val="26"/>
                <w:lang w:val="pt-BR"/>
              </w:rPr>
            </w:pPr>
            <w:r w:rsidRPr="00A2000A">
              <w:rPr>
                <w:rFonts w:ascii="Times New Roman" w:eastAsia="Times New Roman" w:hAnsi="Times New Roman" w:cs="Times New Roman"/>
                <w:sz w:val="26"/>
                <w:szCs w:val="26"/>
                <w:lang w:val="pt-BR"/>
              </w:rPr>
              <w:t xml:space="preserve">b.)  i = </w:t>
            </w:r>
            <w:r w:rsidRPr="00A2000A">
              <w:rPr>
                <w:rFonts w:ascii="Times New Roman" w:eastAsia="Times New Roman" w:hAnsi="Times New Roman" w:cs="Times New Roman"/>
                <w:sz w:val="26"/>
                <w:szCs w:val="26"/>
                <w:lang w:val="vi-VN"/>
              </w:rPr>
              <w:t>Z</w:t>
            </w:r>
            <w:r w:rsidRPr="00A2000A">
              <w:rPr>
                <w:rFonts w:ascii="Times New Roman" w:eastAsia="Times New Roman" w:hAnsi="Times New Roman" w:cs="Times New Roman"/>
                <w:sz w:val="26"/>
                <w:szCs w:val="26"/>
                <w:lang w:val="pt-BR"/>
              </w:rPr>
              <w:t>2/Z1 Thay số và ta có i = 50/20= 2,5.</w:t>
            </w:r>
          </w:p>
          <w:p w:rsidR="00120ECE" w:rsidRPr="00A2000A" w:rsidRDefault="00304930" w:rsidP="00304930">
            <w:pPr>
              <w:spacing w:after="0" w:line="240" w:lineRule="auto"/>
              <w:rPr>
                <w:rFonts w:ascii="Times New Roman" w:eastAsia="Times New Roman" w:hAnsi="Times New Roman" w:cs="Times New Roman"/>
                <w:sz w:val="26"/>
                <w:szCs w:val="26"/>
                <w:lang w:val="pt-BR"/>
              </w:rPr>
            </w:pPr>
            <w:r w:rsidRPr="00A2000A">
              <w:rPr>
                <w:rFonts w:ascii="Times New Roman" w:eastAsia="Times New Roman" w:hAnsi="Times New Roman" w:cs="Times New Roman"/>
                <w:sz w:val="26"/>
                <w:szCs w:val="26"/>
                <w:lang w:val="pt-BR"/>
              </w:rPr>
              <w:t xml:space="preserve">    - Chi tiết bánh dẫn quay chậm hơn bánh bị dẫn  vì tỉ số truyền lớn hơn  1</w:t>
            </w:r>
          </w:p>
        </w:tc>
        <w:tc>
          <w:tcPr>
            <w:tcW w:w="1105" w:type="dxa"/>
          </w:tcPr>
          <w:p w:rsidR="00120ECE" w:rsidRPr="00A2000A" w:rsidRDefault="00304930" w:rsidP="00411874">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0.5</w:t>
            </w:r>
          </w:p>
          <w:p w:rsidR="00304930" w:rsidRPr="00A2000A" w:rsidRDefault="00304930" w:rsidP="00411874">
            <w:pPr>
              <w:spacing w:after="0" w:line="240" w:lineRule="auto"/>
              <w:jc w:val="center"/>
              <w:rPr>
                <w:rFonts w:ascii="Times New Roman" w:eastAsia="Times New Roman" w:hAnsi="Times New Roman" w:cs="Times New Roman"/>
                <w:b/>
                <w:sz w:val="26"/>
                <w:szCs w:val="26"/>
              </w:rPr>
            </w:pPr>
          </w:p>
          <w:p w:rsidR="00304930" w:rsidRPr="00A2000A" w:rsidRDefault="00304930" w:rsidP="00411874">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0.5</w:t>
            </w:r>
          </w:p>
          <w:p w:rsidR="00304930" w:rsidRPr="00A2000A" w:rsidRDefault="00304930" w:rsidP="00411874">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0.5</w:t>
            </w:r>
          </w:p>
          <w:p w:rsidR="00304930" w:rsidRPr="00A2000A" w:rsidRDefault="00304930" w:rsidP="00411874">
            <w:pPr>
              <w:spacing w:after="0" w:line="240" w:lineRule="auto"/>
              <w:jc w:val="center"/>
              <w:rPr>
                <w:rFonts w:ascii="Times New Roman" w:eastAsia="Times New Roman" w:hAnsi="Times New Roman" w:cs="Times New Roman"/>
                <w:b/>
                <w:sz w:val="26"/>
                <w:szCs w:val="26"/>
                <w:lang w:val="vi-VN"/>
              </w:rPr>
            </w:pPr>
          </w:p>
          <w:p w:rsidR="00304930" w:rsidRPr="00A2000A" w:rsidRDefault="00304930" w:rsidP="00411874">
            <w:pPr>
              <w:spacing w:after="0" w:line="240" w:lineRule="auto"/>
              <w:jc w:val="center"/>
              <w:rPr>
                <w:rFonts w:ascii="Times New Roman" w:eastAsia="Times New Roman" w:hAnsi="Times New Roman" w:cs="Times New Roman"/>
                <w:b/>
                <w:sz w:val="26"/>
                <w:szCs w:val="26"/>
                <w:lang w:val="vi-VN"/>
              </w:rPr>
            </w:pPr>
            <w:r w:rsidRPr="00A2000A">
              <w:rPr>
                <w:rFonts w:ascii="Times New Roman" w:eastAsia="Times New Roman" w:hAnsi="Times New Roman" w:cs="Times New Roman"/>
                <w:b/>
                <w:sz w:val="26"/>
                <w:szCs w:val="26"/>
                <w:lang w:val="vi-VN"/>
              </w:rPr>
              <w:t>0.5</w:t>
            </w:r>
          </w:p>
        </w:tc>
      </w:tr>
      <w:tr w:rsidR="00120ECE" w:rsidRPr="00A2000A" w:rsidTr="00411874">
        <w:tc>
          <w:tcPr>
            <w:tcW w:w="1129" w:type="dxa"/>
          </w:tcPr>
          <w:p w:rsidR="00120ECE" w:rsidRPr="00A2000A" w:rsidRDefault="00120ECE" w:rsidP="00411874">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Câu 2</w:t>
            </w:r>
          </w:p>
        </w:tc>
        <w:tc>
          <w:tcPr>
            <w:tcW w:w="7513" w:type="dxa"/>
          </w:tcPr>
          <w:p w:rsidR="00120ECE" w:rsidRPr="00A2000A" w:rsidRDefault="00304930" w:rsidP="00411874">
            <w:pPr>
              <w:shd w:val="clear" w:color="auto" w:fill="FFFFFF"/>
              <w:spacing w:after="0" w:line="240" w:lineRule="auto"/>
              <w:rPr>
                <w:rFonts w:ascii="Times New Roman" w:eastAsia="Times New Roman" w:hAnsi="Times New Roman" w:cs="Times New Roman"/>
                <w:sz w:val="26"/>
                <w:szCs w:val="26"/>
                <w:lang w:val="vi-VN"/>
              </w:rPr>
            </w:pPr>
            <w:r w:rsidRPr="00A2000A">
              <w:rPr>
                <w:rFonts w:ascii="Times New Roman" w:eastAsia="Times New Roman" w:hAnsi="Times New Roman" w:cs="Times New Roman"/>
                <w:sz w:val="26"/>
                <w:szCs w:val="26"/>
              </w:rPr>
              <w:t>Vì để tay vào kẹp kim loại và chạm đầu bút thử điện vào vật mang điện dòng điện đi từ vật mang điện qua đèn báo và cơ thể con người xuống đất tạo thành mạch kín, đèn báo sáng</w:t>
            </w:r>
            <w:r w:rsidRPr="00A2000A">
              <w:rPr>
                <w:rFonts w:ascii="Times New Roman" w:eastAsia="Times New Roman" w:hAnsi="Times New Roman" w:cs="Times New Roman"/>
                <w:sz w:val="26"/>
                <w:szCs w:val="26"/>
                <w:lang w:val="vi-VN"/>
              </w:rPr>
              <w:t>.</w:t>
            </w:r>
          </w:p>
        </w:tc>
        <w:tc>
          <w:tcPr>
            <w:tcW w:w="1105" w:type="dxa"/>
          </w:tcPr>
          <w:p w:rsidR="00304930" w:rsidRPr="00A2000A" w:rsidRDefault="00304930" w:rsidP="00411874">
            <w:pPr>
              <w:spacing w:after="0" w:line="240" w:lineRule="auto"/>
              <w:jc w:val="center"/>
              <w:rPr>
                <w:rFonts w:ascii="Times New Roman" w:eastAsia="Times New Roman" w:hAnsi="Times New Roman" w:cs="Times New Roman"/>
                <w:b/>
                <w:sz w:val="26"/>
                <w:szCs w:val="26"/>
              </w:rPr>
            </w:pPr>
          </w:p>
          <w:p w:rsidR="00120ECE" w:rsidRPr="00A2000A" w:rsidRDefault="00120ECE" w:rsidP="00411874">
            <w:pPr>
              <w:spacing w:after="0" w:line="240" w:lineRule="auto"/>
              <w:jc w:val="center"/>
              <w:rPr>
                <w:rFonts w:ascii="Times New Roman" w:eastAsia="Times New Roman" w:hAnsi="Times New Roman" w:cs="Times New Roman"/>
                <w:b/>
                <w:sz w:val="26"/>
                <w:szCs w:val="26"/>
              </w:rPr>
            </w:pPr>
            <w:r w:rsidRPr="00A2000A">
              <w:rPr>
                <w:rFonts w:ascii="Times New Roman" w:eastAsia="Times New Roman" w:hAnsi="Times New Roman" w:cs="Times New Roman"/>
                <w:b/>
                <w:sz w:val="26"/>
                <w:szCs w:val="26"/>
              </w:rPr>
              <w:t>1,0</w:t>
            </w:r>
          </w:p>
        </w:tc>
      </w:tr>
    </w:tbl>
    <w:p w:rsidR="00120ECE" w:rsidRPr="00A2000A" w:rsidRDefault="00120ECE" w:rsidP="00120ECE">
      <w:pPr>
        <w:jc w:val="right"/>
        <w:rPr>
          <w:rFonts w:ascii="Times New Roman" w:eastAsia="Calibri" w:hAnsi="Times New Roman" w:cs="Times New Roman"/>
          <w:i/>
          <w:color w:val="000000"/>
          <w:sz w:val="26"/>
          <w:szCs w:val="26"/>
          <w:lang w:val="sv-SE"/>
        </w:rPr>
      </w:pPr>
    </w:p>
    <w:p w:rsidR="00120ECE" w:rsidRPr="00A2000A" w:rsidRDefault="00120ECE" w:rsidP="00120ECE">
      <w:pPr>
        <w:jc w:val="right"/>
        <w:rPr>
          <w:rFonts w:ascii="Times New Roman" w:eastAsia="Calibri" w:hAnsi="Times New Roman" w:cs="Times New Roman"/>
          <w:i/>
          <w:color w:val="000000"/>
          <w:sz w:val="26"/>
          <w:szCs w:val="26"/>
          <w:lang w:val="sv-SE"/>
        </w:rPr>
      </w:pPr>
      <w:r w:rsidRPr="00A2000A">
        <w:rPr>
          <w:rFonts w:ascii="Times New Roman" w:eastAsia="Calibri" w:hAnsi="Times New Roman" w:cs="Times New Roman"/>
          <w:i/>
          <w:color w:val="000000"/>
          <w:sz w:val="26"/>
          <w:szCs w:val="26"/>
          <w:lang w:val="sv-SE"/>
        </w:rPr>
        <w:t>Phú Đông, ngày 03  tháng 03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11"/>
      </w:tblGrid>
      <w:tr w:rsidR="00120ECE" w:rsidRPr="00A2000A" w:rsidTr="00411874">
        <w:tc>
          <w:tcPr>
            <w:tcW w:w="5069" w:type="dxa"/>
          </w:tcPr>
          <w:p w:rsidR="00120ECE" w:rsidRPr="00A2000A" w:rsidRDefault="00120ECE" w:rsidP="00411874">
            <w:pPr>
              <w:tabs>
                <w:tab w:val="left" w:pos="2788"/>
              </w:tabs>
              <w:jc w:val="center"/>
              <w:rPr>
                <w:rFonts w:eastAsia="Calibri" w:cs="Times New Roman"/>
                <w:b/>
                <w:color w:val="000000"/>
                <w:sz w:val="26"/>
                <w:szCs w:val="26"/>
                <w:lang w:val="sv-SE"/>
              </w:rPr>
            </w:pPr>
            <w:r w:rsidRPr="00A2000A">
              <w:rPr>
                <w:rFonts w:eastAsia="Calibri" w:cs="Times New Roman"/>
                <w:b/>
                <w:color w:val="000000"/>
                <w:sz w:val="26"/>
                <w:szCs w:val="26"/>
                <w:lang w:val="sv-SE"/>
              </w:rPr>
              <w:t>DUYỆT CỦA TỔ CM</w:t>
            </w:r>
          </w:p>
          <w:p w:rsidR="00120ECE" w:rsidRPr="00A2000A" w:rsidRDefault="00120ECE" w:rsidP="00411874">
            <w:pPr>
              <w:tabs>
                <w:tab w:val="left" w:pos="2788"/>
              </w:tabs>
              <w:jc w:val="center"/>
              <w:rPr>
                <w:rFonts w:eastAsia="Calibri" w:cs="Times New Roman"/>
                <w:b/>
                <w:color w:val="000000"/>
                <w:sz w:val="26"/>
                <w:szCs w:val="26"/>
                <w:lang w:val="sv-SE"/>
              </w:rPr>
            </w:pPr>
            <w:r w:rsidRPr="00A2000A">
              <w:rPr>
                <w:rFonts w:eastAsia="Calibri" w:cs="Times New Roman"/>
                <w:b/>
                <w:color w:val="000000"/>
                <w:sz w:val="26"/>
                <w:szCs w:val="26"/>
                <w:lang w:val="sv-SE"/>
              </w:rPr>
              <w:t>TỔ TRƯỞNG</w:t>
            </w:r>
          </w:p>
          <w:p w:rsidR="00120ECE" w:rsidRPr="00A2000A" w:rsidRDefault="00120ECE" w:rsidP="00411874">
            <w:pPr>
              <w:tabs>
                <w:tab w:val="left" w:pos="2788"/>
              </w:tabs>
              <w:jc w:val="center"/>
              <w:rPr>
                <w:rFonts w:eastAsia="Calibri" w:cs="Times New Roman"/>
                <w:b/>
                <w:color w:val="000000"/>
                <w:sz w:val="26"/>
                <w:szCs w:val="26"/>
                <w:lang w:val="sv-SE"/>
              </w:rPr>
            </w:pPr>
          </w:p>
          <w:p w:rsidR="00120ECE" w:rsidRPr="00A2000A" w:rsidRDefault="00120ECE" w:rsidP="00411874">
            <w:pPr>
              <w:tabs>
                <w:tab w:val="left" w:pos="2788"/>
              </w:tabs>
              <w:rPr>
                <w:rFonts w:eastAsia="Calibri" w:cs="Times New Roman"/>
                <w:b/>
                <w:color w:val="000000"/>
                <w:sz w:val="26"/>
                <w:szCs w:val="26"/>
                <w:lang w:val="sv-SE"/>
              </w:rPr>
            </w:pPr>
          </w:p>
          <w:p w:rsidR="00120ECE" w:rsidRPr="00A2000A" w:rsidRDefault="00120ECE" w:rsidP="00411874">
            <w:pPr>
              <w:tabs>
                <w:tab w:val="left" w:pos="2788"/>
              </w:tabs>
              <w:rPr>
                <w:rFonts w:eastAsia="Calibri" w:cs="Times New Roman"/>
                <w:b/>
                <w:color w:val="000000"/>
                <w:sz w:val="26"/>
                <w:szCs w:val="26"/>
                <w:lang w:val="sv-SE"/>
              </w:rPr>
            </w:pPr>
          </w:p>
          <w:p w:rsidR="00120ECE" w:rsidRPr="00A2000A" w:rsidRDefault="00120ECE" w:rsidP="00411874">
            <w:pPr>
              <w:tabs>
                <w:tab w:val="left" w:pos="2788"/>
              </w:tabs>
              <w:jc w:val="center"/>
              <w:rPr>
                <w:rFonts w:eastAsia="Calibri" w:cs="Times New Roman"/>
                <w:b/>
                <w:color w:val="000000"/>
                <w:sz w:val="26"/>
                <w:szCs w:val="26"/>
                <w:lang w:val="vi-VN"/>
              </w:rPr>
            </w:pPr>
            <w:r w:rsidRPr="00A2000A">
              <w:rPr>
                <w:rFonts w:eastAsia="Calibri" w:cs="Times New Roman"/>
                <w:b/>
                <w:color w:val="000000"/>
                <w:sz w:val="26"/>
                <w:szCs w:val="26"/>
                <w:lang w:val="vi-VN"/>
              </w:rPr>
              <w:t>Lưu Thị Vân Thu</w:t>
            </w:r>
          </w:p>
        </w:tc>
        <w:tc>
          <w:tcPr>
            <w:tcW w:w="5069" w:type="dxa"/>
          </w:tcPr>
          <w:p w:rsidR="00120ECE" w:rsidRPr="00A2000A" w:rsidRDefault="00120ECE" w:rsidP="00411874">
            <w:pPr>
              <w:tabs>
                <w:tab w:val="left" w:pos="2788"/>
              </w:tabs>
              <w:jc w:val="center"/>
              <w:rPr>
                <w:rFonts w:eastAsia="Calibri" w:cs="Times New Roman"/>
                <w:b/>
                <w:color w:val="000000"/>
                <w:sz w:val="26"/>
                <w:szCs w:val="26"/>
                <w:lang w:val="sv-SE"/>
              </w:rPr>
            </w:pPr>
            <w:r w:rsidRPr="00A2000A">
              <w:rPr>
                <w:rFonts w:eastAsia="Calibri" w:cs="Times New Roman"/>
                <w:b/>
                <w:color w:val="000000"/>
                <w:sz w:val="26"/>
                <w:szCs w:val="26"/>
                <w:lang w:val="sv-SE"/>
              </w:rPr>
              <w:t>NGƯỜI RA ĐỀ</w:t>
            </w:r>
          </w:p>
          <w:p w:rsidR="00120ECE" w:rsidRPr="00A2000A" w:rsidRDefault="00120ECE" w:rsidP="00411874">
            <w:pPr>
              <w:tabs>
                <w:tab w:val="left" w:pos="2788"/>
              </w:tabs>
              <w:jc w:val="center"/>
              <w:rPr>
                <w:rFonts w:eastAsia="Calibri" w:cs="Times New Roman"/>
                <w:b/>
                <w:color w:val="000000"/>
                <w:sz w:val="26"/>
                <w:szCs w:val="26"/>
                <w:lang w:val="sv-SE"/>
              </w:rPr>
            </w:pPr>
          </w:p>
          <w:p w:rsidR="00120ECE" w:rsidRPr="00A2000A" w:rsidRDefault="00120ECE" w:rsidP="00411874">
            <w:pPr>
              <w:tabs>
                <w:tab w:val="left" w:pos="2788"/>
              </w:tabs>
              <w:rPr>
                <w:rFonts w:eastAsia="Calibri" w:cs="Times New Roman"/>
                <w:b/>
                <w:color w:val="000000"/>
                <w:sz w:val="26"/>
                <w:szCs w:val="26"/>
                <w:lang w:val="sv-SE"/>
              </w:rPr>
            </w:pPr>
          </w:p>
          <w:p w:rsidR="00120ECE" w:rsidRPr="00A2000A" w:rsidRDefault="00120ECE" w:rsidP="00411874">
            <w:pPr>
              <w:tabs>
                <w:tab w:val="left" w:pos="2788"/>
              </w:tabs>
              <w:rPr>
                <w:rFonts w:eastAsia="Calibri" w:cs="Times New Roman"/>
                <w:b/>
                <w:color w:val="000000"/>
                <w:sz w:val="26"/>
                <w:szCs w:val="26"/>
                <w:lang w:val="sv-SE"/>
              </w:rPr>
            </w:pPr>
          </w:p>
          <w:p w:rsidR="00120ECE" w:rsidRPr="00A2000A" w:rsidRDefault="00120ECE" w:rsidP="00411874">
            <w:pPr>
              <w:jc w:val="center"/>
              <w:rPr>
                <w:rFonts w:eastAsia="Calibri" w:cs="Times New Roman"/>
                <w:b/>
                <w:color w:val="000000"/>
                <w:sz w:val="26"/>
                <w:szCs w:val="26"/>
              </w:rPr>
            </w:pPr>
          </w:p>
          <w:p w:rsidR="00120ECE" w:rsidRPr="00A2000A" w:rsidRDefault="00120ECE" w:rsidP="00411874">
            <w:pPr>
              <w:tabs>
                <w:tab w:val="left" w:pos="2788"/>
              </w:tabs>
              <w:jc w:val="center"/>
              <w:rPr>
                <w:rFonts w:eastAsia="Calibri" w:cs="Times New Roman"/>
                <w:b/>
                <w:color w:val="000000"/>
                <w:sz w:val="26"/>
                <w:szCs w:val="26"/>
                <w:lang w:val="vi-VN"/>
              </w:rPr>
            </w:pPr>
            <w:r w:rsidRPr="00A2000A">
              <w:rPr>
                <w:rFonts w:eastAsia="Calibri" w:cs="Times New Roman"/>
                <w:b/>
                <w:color w:val="000000"/>
                <w:sz w:val="26"/>
                <w:szCs w:val="26"/>
                <w:lang w:val="vi-VN"/>
              </w:rPr>
              <w:t>Nguyễn Thị Loan</w:t>
            </w:r>
          </w:p>
          <w:p w:rsidR="00120ECE" w:rsidRPr="00A2000A" w:rsidRDefault="00120ECE" w:rsidP="00411874">
            <w:pPr>
              <w:tabs>
                <w:tab w:val="left" w:pos="2788"/>
              </w:tabs>
              <w:jc w:val="center"/>
              <w:rPr>
                <w:rFonts w:eastAsia="Calibri" w:cs="Times New Roman"/>
                <w:b/>
                <w:color w:val="000000"/>
                <w:sz w:val="26"/>
                <w:szCs w:val="26"/>
                <w:lang w:val="sv-SE"/>
              </w:rPr>
            </w:pPr>
          </w:p>
        </w:tc>
      </w:tr>
    </w:tbl>
    <w:p w:rsidR="00120ECE" w:rsidRPr="00A2000A" w:rsidRDefault="00120ECE" w:rsidP="00120ECE">
      <w:pPr>
        <w:tabs>
          <w:tab w:val="left" w:pos="2788"/>
        </w:tabs>
        <w:jc w:val="center"/>
        <w:rPr>
          <w:rFonts w:ascii="Times New Roman" w:eastAsia="Calibri" w:hAnsi="Times New Roman" w:cs="Times New Roman"/>
          <w:b/>
          <w:color w:val="000000"/>
          <w:sz w:val="26"/>
          <w:szCs w:val="26"/>
          <w:lang w:val="sv-SE"/>
        </w:rPr>
      </w:pPr>
    </w:p>
    <w:p w:rsidR="00120ECE" w:rsidRPr="00A2000A" w:rsidRDefault="00120ECE" w:rsidP="00120ECE">
      <w:pPr>
        <w:tabs>
          <w:tab w:val="left" w:pos="2788"/>
        </w:tabs>
        <w:spacing w:after="0"/>
        <w:jc w:val="center"/>
        <w:rPr>
          <w:rFonts w:ascii="Times New Roman" w:eastAsia="Calibri" w:hAnsi="Times New Roman" w:cs="Times New Roman"/>
          <w:b/>
          <w:color w:val="000000"/>
          <w:sz w:val="26"/>
          <w:szCs w:val="26"/>
          <w:lang w:val="sv-SE"/>
        </w:rPr>
      </w:pPr>
      <w:r w:rsidRPr="00A2000A">
        <w:rPr>
          <w:rFonts w:ascii="Times New Roman" w:eastAsia="Calibri" w:hAnsi="Times New Roman" w:cs="Times New Roman"/>
          <w:b/>
          <w:color w:val="000000"/>
          <w:sz w:val="26"/>
          <w:szCs w:val="26"/>
          <w:lang w:val="sv-SE"/>
        </w:rPr>
        <w:t>BGH PHÊ DUYỆT</w:t>
      </w:r>
    </w:p>
    <w:p w:rsidR="00120ECE" w:rsidRPr="00A2000A" w:rsidRDefault="00120ECE" w:rsidP="00120ECE">
      <w:pPr>
        <w:tabs>
          <w:tab w:val="left" w:pos="284"/>
          <w:tab w:val="left" w:pos="2835"/>
          <w:tab w:val="left" w:pos="5245"/>
          <w:tab w:val="left" w:pos="7797"/>
        </w:tabs>
        <w:spacing w:after="0"/>
        <w:jc w:val="center"/>
        <w:rPr>
          <w:rFonts w:ascii="Times New Roman" w:hAnsi="Times New Roman" w:cs="Times New Roman"/>
          <w:b/>
          <w:bCs/>
          <w:color w:val="000000"/>
          <w:sz w:val="26"/>
          <w:szCs w:val="26"/>
        </w:rPr>
      </w:pPr>
      <w:r w:rsidRPr="00A2000A">
        <w:rPr>
          <w:rFonts w:ascii="Times New Roman" w:hAnsi="Times New Roman" w:cs="Times New Roman"/>
          <w:b/>
          <w:bCs/>
          <w:color w:val="000000"/>
          <w:sz w:val="26"/>
          <w:szCs w:val="26"/>
        </w:rPr>
        <w:t>PHÓ HIỆU TRƯỞNG</w:t>
      </w:r>
    </w:p>
    <w:p w:rsidR="00120ECE" w:rsidRPr="00A2000A" w:rsidRDefault="00120ECE" w:rsidP="00120ECE">
      <w:pPr>
        <w:jc w:val="center"/>
        <w:rPr>
          <w:rFonts w:ascii="Times New Roman" w:hAnsi="Times New Roman" w:cs="Times New Roman"/>
          <w:color w:val="000000"/>
          <w:sz w:val="26"/>
          <w:szCs w:val="26"/>
        </w:rPr>
      </w:pPr>
    </w:p>
    <w:p w:rsidR="00120ECE" w:rsidRPr="00A2000A" w:rsidRDefault="00120ECE" w:rsidP="00120ECE">
      <w:pPr>
        <w:rPr>
          <w:rFonts w:ascii="Times New Roman" w:hAnsi="Times New Roman" w:cs="Times New Roman"/>
          <w:color w:val="000000"/>
          <w:sz w:val="26"/>
          <w:szCs w:val="26"/>
        </w:rPr>
      </w:pPr>
    </w:p>
    <w:p w:rsidR="00120ECE" w:rsidRPr="00A2000A" w:rsidRDefault="00120ECE" w:rsidP="00120ECE">
      <w:pPr>
        <w:rPr>
          <w:rFonts w:ascii="Times New Roman" w:hAnsi="Times New Roman" w:cs="Times New Roman"/>
          <w:color w:val="000000"/>
          <w:sz w:val="26"/>
          <w:szCs w:val="26"/>
        </w:rPr>
      </w:pPr>
      <w:r w:rsidRPr="00A2000A">
        <w:rPr>
          <w:rFonts w:ascii="Times New Roman" w:hAnsi="Times New Roman" w:cs="Times New Roman"/>
          <w:color w:val="000000"/>
          <w:sz w:val="26"/>
          <w:szCs w:val="26"/>
        </w:rPr>
        <w:t xml:space="preserve">                                                          </w:t>
      </w:r>
    </w:p>
    <w:p w:rsidR="00120ECE" w:rsidRPr="00A2000A" w:rsidRDefault="00120ECE" w:rsidP="00120ECE">
      <w:pPr>
        <w:rPr>
          <w:rFonts w:ascii="Times New Roman" w:hAnsi="Times New Roman" w:cs="Times New Roman"/>
          <w:b/>
          <w:color w:val="000000"/>
          <w:sz w:val="26"/>
          <w:szCs w:val="26"/>
          <w:lang w:val="vi-VN"/>
        </w:rPr>
      </w:pPr>
      <w:r w:rsidRPr="00A2000A">
        <w:rPr>
          <w:rFonts w:ascii="Times New Roman" w:hAnsi="Times New Roman" w:cs="Times New Roman"/>
          <w:color w:val="000000"/>
          <w:sz w:val="26"/>
          <w:szCs w:val="26"/>
          <w:lang w:val="vi-VN"/>
        </w:rPr>
        <w:t xml:space="preserve">                                                         </w:t>
      </w:r>
      <w:r w:rsidRPr="00A2000A">
        <w:rPr>
          <w:rFonts w:ascii="Times New Roman" w:hAnsi="Times New Roman" w:cs="Times New Roman"/>
          <w:color w:val="000000"/>
          <w:sz w:val="26"/>
          <w:szCs w:val="26"/>
        </w:rPr>
        <w:t xml:space="preserve"> </w:t>
      </w:r>
      <w:r w:rsidRPr="00A2000A">
        <w:rPr>
          <w:rFonts w:ascii="Times New Roman" w:hAnsi="Times New Roman" w:cs="Times New Roman"/>
          <w:b/>
          <w:color w:val="000000"/>
          <w:sz w:val="26"/>
          <w:szCs w:val="26"/>
        </w:rPr>
        <w:t>Nguyễn</w:t>
      </w:r>
      <w:r w:rsidRPr="00A2000A">
        <w:rPr>
          <w:rFonts w:ascii="Times New Roman" w:hAnsi="Times New Roman" w:cs="Times New Roman"/>
          <w:b/>
          <w:color w:val="000000"/>
          <w:sz w:val="26"/>
          <w:szCs w:val="26"/>
          <w:lang w:val="vi-VN"/>
        </w:rPr>
        <w:t xml:space="preserve"> Đức Huy</w:t>
      </w:r>
    </w:p>
    <w:p w:rsidR="00120ECE" w:rsidRPr="00A2000A" w:rsidRDefault="00120ECE" w:rsidP="00120ECE">
      <w:pPr>
        <w:spacing w:after="0" w:line="240" w:lineRule="auto"/>
        <w:rPr>
          <w:rFonts w:ascii="Times New Roman" w:eastAsia="Times New Roman" w:hAnsi="Times New Roman" w:cs="Times New Roman"/>
          <w:b/>
          <w:sz w:val="26"/>
          <w:szCs w:val="26"/>
          <w:u w:val="single"/>
        </w:rPr>
      </w:pPr>
    </w:p>
    <w:p w:rsidR="00D52A48" w:rsidRPr="00A2000A" w:rsidRDefault="00D52A48">
      <w:pPr>
        <w:rPr>
          <w:rFonts w:ascii="Times New Roman" w:hAnsi="Times New Roman" w:cs="Times New Roman"/>
        </w:rPr>
      </w:pPr>
    </w:p>
    <w:sectPr w:rsidR="00D52A48" w:rsidRPr="00A2000A" w:rsidSect="00120ECE">
      <w:pgSz w:w="11907" w:h="16840" w:code="9"/>
      <w:pgMar w:top="85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E64"/>
    <w:multiLevelType w:val="hybridMultilevel"/>
    <w:tmpl w:val="EC90E444"/>
    <w:lvl w:ilvl="0" w:tplc="DCD8E42C">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30B69"/>
    <w:multiLevelType w:val="hybridMultilevel"/>
    <w:tmpl w:val="B67C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C159F"/>
    <w:multiLevelType w:val="hybridMultilevel"/>
    <w:tmpl w:val="3A2290C8"/>
    <w:lvl w:ilvl="0" w:tplc="4E2C51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53D67"/>
    <w:multiLevelType w:val="hybridMultilevel"/>
    <w:tmpl w:val="18188EC0"/>
    <w:lvl w:ilvl="0" w:tplc="68F4C5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5116B"/>
    <w:multiLevelType w:val="hybridMultilevel"/>
    <w:tmpl w:val="79CC13E2"/>
    <w:lvl w:ilvl="0" w:tplc="FED840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46425"/>
    <w:multiLevelType w:val="hybridMultilevel"/>
    <w:tmpl w:val="6F20AB12"/>
    <w:lvl w:ilvl="0" w:tplc="82964892">
      <w:start w:val="1"/>
      <w:numFmt w:val="decimal"/>
      <w:lvlText w:val="%1."/>
      <w:lvlJc w:val="left"/>
      <w:pPr>
        <w:ind w:left="720" w:hanging="360"/>
      </w:pPr>
      <w:rPr>
        <w:rFonts w:eastAsia="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50C73"/>
    <w:multiLevelType w:val="hybridMultilevel"/>
    <w:tmpl w:val="885CC51C"/>
    <w:lvl w:ilvl="0" w:tplc="3C7E0C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27DD1"/>
    <w:multiLevelType w:val="hybridMultilevel"/>
    <w:tmpl w:val="E55A40F4"/>
    <w:lvl w:ilvl="0" w:tplc="41A270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481DC5"/>
    <w:multiLevelType w:val="hybridMultilevel"/>
    <w:tmpl w:val="08FC2D92"/>
    <w:lvl w:ilvl="0" w:tplc="4D88D6E0">
      <w:start w:val="1"/>
      <w:numFmt w:val="decimal"/>
      <w:lvlText w:val="%1."/>
      <w:lvlJc w:val="left"/>
      <w:pPr>
        <w:ind w:left="720" w:hanging="360"/>
      </w:pPr>
      <w:rPr>
        <w:rFonts w:eastAsia="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DF035B"/>
    <w:multiLevelType w:val="hybridMultilevel"/>
    <w:tmpl w:val="9E72E4E0"/>
    <w:lvl w:ilvl="0" w:tplc="26E0D18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3C74BA"/>
    <w:multiLevelType w:val="hybridMultilevel"/>
    <w:tmpl w:val="23388B74"/>
    <w:lvl w:ilvl="0" w:tplc="454A9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0"/>
  </w:num>
  <w:num w:numId="5">
    <w:abstractNumId w:val="10"/>
  </w:num>
  <w:num w:numId="6">
    <w:abstractNumId w:val="9"/>
  </w:num>
  <w:num w:numId="7">
    <w:abstractNumId w:val="2"/>
  </w:num>
  <w:num w:numId="8">
    <w:abstractNumId w:val="7"/>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ECE"/>
    <w:rsid w:val="0009219D"/>
    <w:rsid w:val="000F3470"/>
    <w:rsid w:val="00120ECE"/>
    <w:rsid w:val="001721A0"/>
    <w:rsid w:val="00304930"/>
    <w:rsid w:val="00411874"/>
    <w:rsid w:val="004E647F"/>
    <w:rsid w:val="00557530"/>
    <w:rsid w:val="00570718"/>
    <w:rsid w:val="005749B7"/>
    <w:rsid w:val="007C6017"/>
    <w:rsid w:val="009A7A46"/>
    <w:rsid w:val="009F7961"/>
    <w:rsid w:val="00A2000A"/>
    <w:rsid w:val="00AE5B7C"/>
    <w:rsid w:val="00BA649C"/>
    <w:rsid w:val="00C27E5F"/>
    <w:rsid w:val="00CF6E9C"/>
    <w:rsid w:val="00D52A48"/>
    <w:rsid w:val="00D62873"/>
    <w:rsid w:val="00D93B23"/>
    <w:rsid w:val="00E56384"/>
    <w:rsid w:val="00EB1B47"/>
    <w:rsid w:val="00F6301C"/>
    <w:rsid w:val="00FC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349B"/>
  <w15:chartTrackingRefBased/>
  <w15:docId w15:val="{B73810DC-4BB7-4543-89F7-B08858FB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0ECE"/>
    <w:pPr>
      <w:ind w:left="720"/>
      <w:contextualSpacing/>
    </w:pPr>
  </w:style>
  <w:style w:type="table" w:customStyle="1" w:styleId="BngTK1">
    <w:name w:val="Bảng TK1"/>
    <w:basedOn w:val="TableNormal"/>
    <w:next w:val="TableGrid"/>
    <w:uiPriority w:val="39"/>
    <w:qFormat/>
    <w:rsid w:val="00120EC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0ECE"/>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0EC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2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31">
    <w:name w:val="Bảng TK31"/>
    <w:basedOn w:val="TableNormal"/>
    <w:next w:val="TableGrid"/>
    <w:uiPriority w:val="39"/>
    <w:qFormat/>
    <w:rsid w:val="00D93B2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00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00A"/>
    <w:rPr>
      <w:rFonts w:ascii="Segoe UI" w:hAnsi="Segoe UI" w:cs="Segoe UI"/>
      <w:sz w:val="18"/>
      <w:szCs w:val="18"/>
    </w:rPr>
  </w:style>
  <w:style w:type="table" w:customStyle="1" w:styleId="TableGrid1">
    <w:name w:val="Table Grid1"/>
    <w:basedOn w:val="TableNormal"/>
    <w:next w:val="TableGrid"/>
    <w:uiPriority w:val="59"/>
    <w:rsid w:val="001721A0"/>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2024-03-19T10:16:00Z</cp:lastPrinted>
  <dcterms:created xsi:type="dcterms:W3CDTF">2024-03-04T08:40:00Z</dcterms:created>
  <dcterms:modified xsi:type="dcterms:W3CDTF">2024-03-19T10:16:00Z</dcterms:modified>
</cp:coreProperties>
</file>