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34766" w14:textId="26A4C234" w:rsidR="00846F48" w:rsidRDefault="00846F48" w:rsidP="008D394D">
      <w:pPr>
        <w:pStyle w:val="Heading1"/>
        <w:spacing w:line="276" w:lineRule="auto"/>
        <w:jc w:val="center"/>
        <w:rPr>
          <w:sz w:val="30"/>
          <w:szCs w:val="30"/>
        </w:rPr>
      </w:pPr>
      <w:r>
        <w:rPr>
          <w:sz w:val="30"/>
          <w:szCs w:val="30"/>
        </w:rPr>
        <w:t>KẾ HOẠCH BÀI DẠY</w:t>
      </w:r>
    </w:p>
    <w:p w14:paraId="13CF33B5" w14:textId="245A453B" w:rsidR="00B14C24" w:rsidRPr="00EF4002" w:rsidRDefault="00B14C24" w:rsidP="008D394D">
      <w:pPr>
        <w:pStyle w:val="Heading1"/>
        <w:spacing w:line="276" w:lineRule="auto"/>
        <w:jc w:val="center"/>
        <w:rPr>
          <w:rFonts w:ascii="Calibri" w:hAnsi="Calibri" w:cs="Calibri"/>
          <w:sz w:val="30"/>
          <w:szCs w:val="30"/>
        </w:rPr>
      </w:pPr>
      <w:r w:rsidRPr="00EF4002">
        <w:rPr>
          <w:sz w:val="30"/>
          <w:szCs w:val="30"/>
        </w:rPr>
        <w:t xml:space="preserve">BÀI </w:t>
      </w:r>
      <w:r>
        <w:rPr>
          <w:sz w:val="30"/>
          <w:szCs w:val="30"/>
        </w:rPr>
        <w:t>10a</w:t>
      </w:r>
      <w:r w:rsidRPr="00EF4002">
        <w:rPr>
          <w:sz w:val="30"/>
          <w:szCs w:val="30"/>
        </w:rPr>
        <w:t xml:space="preserve">. </w:t>
      </w:r>
      <w:r>
        <w:rPr>
          <w:sz w:val="30"/>
          <w:szCs w:val="30"/>
        </w:rPr>
        <w:t>SỬ DỤNG HÀM COUNTIF</w:t>
      </w:r>
    </w:p>
    <w:p w14:paraId="00000005" w14:textId="781E82E5" w:rsidR="00E50CDA" w:rsidRDefault="00D00444" w:rsidP="008D394D">
      <w:pPr>
        <w:spacing w:before="0" w:after="0" w:line="276" w:lineRule="auto"/>
        <w:jc w:val="center"/>
        <w:rPr>
          <w:color w:val="000000"/>
        </w:rPr>
      </w:pPr>
      <w:r>
        <w:rPr>
          <w:color w:val="000000"/>
        </w:rPr>
        <w:t>Tin học Lớp 9</w:t>
      </w:r>
    </w:p>
    <w:p w14:paraId="00000006" w14:textId="6AC63C09" w:rsidR="00E50CDA" w:rsidRDefault="00D90F55" w:rsidP="008D394D">
      <w:pPr>
        <w:spacing w:before="0" w:after="0" w:line="276" w:lineRule="auto"/>
        <w:jc w:val="center"/>
        <w:rPr>
          <w:color w:val="000000"/>
        </w:rPr>
      </w:pPr>
      <w:r>
        <w:rPr>
          <w:color w:val="000000"/>
        </w:rPr>
        <w:t xml:space="preserve">Thời gian thực hiện: </w:t>
      </w:r>
      <w:r w:rsidR="0081325B">
        <w:rPr>
          <w:color w:val="000000"/>
        </w:rPr>
        <w:t>2</w:t>
      </w:r>
      <w:r>
        <w:rPr>
          <w:color w:val="000000"/>
        </w:rPr>
        <w:t xml:space="preserve"> tiết</w:t>
      </w:r>
    </w:p>
    <w:p w14:paraId="73348C94" w14:textId="1F5AB1E1" w:rsidR="00667C87" w:rsidRDefault="006D173B" w:rsidP="008D394D">
      <w:pPr>
        <w:spacing w:before="0" w:after="0" w:line="276" w:lineRule="auto"/>
        <w:jc w:val="both"/>
        <w:rPr>
          <w:b/>
          <w:color w:val="000000"/>
          <w:u w:val="single"/>
        </w:rPr>
      </w:pPr>
      <w:r w:rsidRPr="006D173B">
        <w:rPr>
          <w:b/>
          <w:color w:val="000000"/>
          <w:u w:val="single"/>
        </w:rPr>
        <w:t>Tiết 1:</w:t>
      </w:r>
    </w:p>
    <w:p w14:paraId="7566C480" w14:textId="77777777" w:rsidR="006D173B" w:rsidRPr="006D173B" w:rsidRDefault="006D173B" w:rsidP="008D394D">
      <w:pPr>
        <w:spacing w:before="0" w:after="0" w:line="276" w:lineRule="auto"/>
        <w:jc w:val="both"/>
        <w:rPr>
          <w:b/>
          <w:color w:val="000000"/>
          <w:u w:val="single"/>
        </w:rPr>
      </w:pPr>
    </w:p>
    <w:p w14:paraId="00000007" w14:textId="77777777" w:rsidR="00E50CDA" w:rsidRDefault="00D90F55" w:rsidP="008D394D">
      <w:pPr>
        <w:numPr>
          <w:ilvl w:val="0"/>
          <w:numId w:val="2"/>
        </w:numPr>
        <w:pBdr>
          <w:top w:val="nil"/>
          <w:left w:val="nil"/>
          <w:bottom w:val="nil"/>
          <w:right w:val="nil"/>
          <w:between w:val="nil"/>
        </w:pBdr>
        <w:spacing w:before="0" w:after="0" w:line="276" w:lineRule="auto"/>
        <w:jc w:val="both"/>
        <w:rPr>
          <w:b/>
          <w:color w:val="000000"/>
        </w:rPr>
      </w:pPr>
      <w:r>
        <w:rPr>
          <w:b/>
          <w:color w:val="000000"/>
        </w:rPr>
        <w:t>MỤC TIÊU</w:t>
      </w:r>
    </w:p>
    <w:p w14:paraId="309BDF9C" w14:textId="77777777" w:rsidR="0081325B" w:rsidRDefault="00D90F55" w:rsidP="008D394D">
      <w:pPr>
        <w:spacing w:before="0" w:after="0" w:line="276" w:lineRule="auto"/>
        <w:jc w:val="both"/>
        <w:rPr>
          <w:color w:val="000000"/>
        </w:rPr>
      </w:pPr>
      <w:r>
        <w:rPr>
          <w:b/>
          <w:color w:val="000000"/>
        </w:rPr>
        <w:t xml:space="preserve">1. Về kiến thức: </w:t>
      </w:r>
    </w:p>
    <w:p w14:paraId="71309F20" w14:textId="77777777" w:rsidR="00E30D8A" w:rsidRPr="00866142" w:rsidRDefault="00971C18" w:rsidP="008D394D">
      <w:pPr>
        <w:spacing w:before="0" w:line="276" w:lineRule="auto"/>
        <w:jc w:val="both"/>
      </w:pPr>
      <w:r w:rsidRPr="00E30D8A">
        <w:rPr>
          <w:rFonts w:eastAsia="CIDFont+F4"/>
          <w:color w:val="242021"/>
        </w:rPr>
        <w:t xml:space="preserve">- </w:t>
      </w:r>
      <w:r w:rsidR="00E30D8A">
        <w:t>H</w:t>
      </w:r>
      <w:r w:rsidR="00E30D8A" w:rsidRPr="006C35A4">
        <w:t>àm đếm theo điều kiện COUNTIF</w:t>
      </w:r>
      <w:r w:rsidR="00E30D8A">
        <w:t xml:space="preserve"> trong phần mềm bảng tính.</w:t>
      </w:r>
    </w:p>
    <w:p w14:paraId="67CC3B52" w14:textId="35CA00FE" w:rsidR="0081325B" w:rsidRDefault="00D90F55" w:rsidP="008D394D">
      <w:pPr>
        <w:widowControl w:val="0"/>
        <w:tabs>
          <w:tab w:val="left" w:pos="1758"/>
        </w:tabs>
        <w:spacing w:before="0" w:after="0" w:line="276" w:lineRule="auto"/>
        <w:ind w:right="850"/>
        <w:jc w:val="both"/>
        <w:rPr>
          <w:color w:val="000000"/>
        </w:rPr>
      </w:pPr>
      <w:r>
        <w:rPr>
          <w:b/>
          <w:color w:val="000000"/>
        </w:rPr>
        <w:t>2. Về năng lực:</w:t>
      </w:r>
    </w:p>
    <w:p w14:paraId="52856AC0" w14:textId="018DE597" w:rsidR="00E30D8A" w:rsidRPr="00F27B99" w:rsidRDefault="00E30D8A" w:rsidP="008D394D">
      <w:pPr>
        <w:spacing w:before="0" w:line="276" w:lineRule="auto"/>
        <w:jc w:val="both"/>
      </w:pPr>
      <w:r>
        <w:t>- Sử dụng được hàm đếm theo điều kiện COUNTIF trong giải quyết bài toán thực tế về quản lí tài chính.</w:t>
      </w:r>
    </w:p>
    <w:p w14:paraId="0000000E" w14:textId="79A3AB1E" w:rsidR="00E50CDA" w:rsidRDefault="00D90F55" w:rsidP="008D394D">
      <w:pPr>
        <w:spacing w:before="0" w:after="0" w:line="276" w:lineRule="auto"/>
        <w:jc w:val="both"/>
        <w:rPr>
          <w:color w:val="000000"/>
        </w:rPr>
      </w:pPr>
      <w:r>
        <w:rPr>
          <w:b/>
          <w:color w:val="000000"/>
        </w:rPr>
        <w:t>3. Phẩm chất:</w:t>
      </w:r>
    </w:p>
    <w:p w14:paraId="03773E77" w14:textId="208468BE" w:rsidR="0091687A" w:rsidRPr="001C6AE2" w:rsidRDefault="00667C87" w:rsidP="008D394D">
      <w:pPr>
        <w:spacing w:line="276" w:lineRule="auto"/>
        <w:jc w:val="both"/>
      </w:pPr>
      <w:r w:rsidRPr="00E30D8A">
        <w:rPr>
          <w:color w:val="242021"/>
        </w:rPr>
        <w:t xml:space="preserve">- </w:t>
      </w:r>
      <w:r w:rsidR="00E30D8A">
        <w:t>Rèn luyện phẩm chất chăm chỉ, kiên trì và cẩn thận trong học và tự học.</w:t>
      </w:r>
    </w:p>
    <w:p w14:paraId="783881C6" w14:textId="77777777" w:rsidR="00667C87" w:rsidRDefault="00D90F55" w:rsidP="008D394D">
      <w:pPr>
        <w:numPr>
          <w:ilvl w:val="0"/>
          <w:numId w:val="2"/>
        </w:numPr>
        <w:pBdr>
          <w:top w:val="nil"/>
          <w:left w:val="nil"/>
          <w:bottom w:val="nil"/>
          <w:right w:val="nil"/>
          <w:between w:val="nil"/>
        </w:pBdr>
        <w:spacing w:before="0" w:after="0" w:line="276" w:lineRule="auto"/>
        <w:jc w:val="both"/>
        <w:rPr>
          <w:b/>
          <w:color w:val="000000"/>
        </w:rPr>
      </w:pPr>
      <w:r>
        <w:rPr>
          <w:b/>
          <w:color w:val="000000"/>
        </w:rPr>
        <w:t>THIẾT BỊ DẠY HỌC VÀ HỌC LIỆU</w:t>
      </w:r>
    </w:p>
    <w:p w14:paraId="7430DC8C" w14:textId="12C923EA" w:rsidR="0091687A" w:rsidRDefault="0091687A" w:rsidP="008D394D">
      <w:pPr>
        <w:spacing w:line="276" w:lineRule="auto"/>
        <w:jc w:val="both"/>
      </w:pPr>
      <w:r>
        <w:t xml:space="preserve">- </w:t>
      </w:r>
      <w:r w:rsidR="00846F48">
        <w:t xml:space="preserve">3 </w:t>
      </w:r>
      <w:proofErr w:type="spellStart"/>
      <w:r w:rsidR="00846F48">
        <w:t>t</w:t>
      </w:r>
      <w:r w:rsidR="00E30D8A">
        <w:t>ệp</w:t>
      </w:r>
      <w:proofErr w:type="spellEnd"/>
      <w:r w:rsidR="00E30D8A">
        <w:t xml:space="preserve"> </w:t>
      </w:r>
      <w:proofErr w:type="spellStart"/>
      <w:r w:rsidR="00E30D8A">
        <w:t>dữ</w:t>
      </w:r>
      <w:proofErr w:type="spellEnd"/>
      <w:r w:rsidR="00E30D8A">
        <w:t xml:space="preserve"> </w:t>
      </w:r>
      <w:proofErr w:type="spellStart"/>
      <w:r w:rsidR="00E30D8A">
        <w:t>liệu</w:t>
      </w:r>
      <w:proofErr w:type="spellEnd"/>
      <w:r w:rsidR="00E30D8A">
        <w:t xml:space="preserve"> </w:t>
      </w:r>
      <w:proofErr w:type="gramStart"/>
      <w:r w:rsidR="00E30D8A">
        <w:t xml:space="preserve">TaiChinhGiaDinh.xlsx </w:t>
      </w:r>
      <w:r w:rsidR="00846F48">
        <w:t>;</w:t>
      </w:r>
      <w:proofErr w:type="gramEnd"/>
      <w:r w:rsidR="00846F48">
        <w:t xml:space="preserve"> </w:t>
      </w:r>
      <w:proofErr w:type="spellStart"/>
      <w:r w:rsidR="00846F48">
        <w:t>Phiếu</w:t>
      </w:r>
      <w:proofErr w:type="spellEnd"/>
      <w:r w:rsidR="00846F48">
        <w:t xml:space="preserve"> </w:t>
      </w:r>
      <w:proofErr w:type="spellStart"/>
      <w:r w:rsidR="00846F48">
        <w:t>Bài</w:t>
      </w:r>
      <w:proofErr w:type="spellEnd"/>
      <w:r w:rsidR="00846F48">
        <w:t xml:space="preserve"> Tập.docx; khaosatchontruong.xlsx </w:t>
      </w:r>
      <w:proofErr w:type="spellStart"/>
      <w:r w:rsidR="00E30D8A">
        <w:t>được</w:t>
      </w:r>
      <w:proofErr w:type="spellEnd"/>
      <w:r w:rsidR="00E30D8A">
        <w:t xml:space="preserve"> </w:t>
      </w:r>
      <w:proofErr w:type="spellStart"/>
      <w:r w:rsidR="00E30D8A">
        <w:t>lưu</w:t>
      </w:r>
      <w:proofErr w:type="spellEnd"/>
      <w:r w:rsidR="00E30D8A">
        <w:t xml:space="preserve"> </w:t>
      </w:r>
      <w:proofErr w:type="spellStart"/>
      <w:r w:rsidR="00E30D8A">
        <w:t>trữ</w:t>
      </w:r>
      <w:proofErr w:type="spellEnd"/>
      <w:r w:rsidR="00E30D8A">
        <w:t xml:space="preserve"> </w:t>
      </w:r>
      <w:proofErr w:type="spellStart"/>
      <w:r w:rsidR="00E30D8A">
        <w:t>trên</w:t>
      </w:r>
      <w:proofErr w:type="spellEnd"/>
      <w:r w:rsidR="00E30D8A">
        <w:t xml:space="preserve"> </w:t>
      </w:r>
      <w:proofErr w:type="spellStart"/>
      <w:r w:rsidR="00E30D8A">
        <w:t>máy</w:t>
      </w:r>
      <w:proofErr w:type="spellEnd"/>
      <w:r w:rsidR="00E30D8A">
        <w:t xml:space="preserve"> </w:t>
      </w:r>
      <w:proofErr w:type="spellStart"/>
      <w:r w:rsidR="00E30D8A">
        <w:t>tính</w:t>
      </w:r>
      <w:proofErr w:type="spellEnd"/>
      <w:r w:rsidR="00E30D8A">
        <w:t xml:space="preserve"> của HS.</w:t>
      </w:r>
    </w:p>
    <w:p w14:paraId="00000012" w14:textId="34008EC4" w:rsidR="00E50CDA" w:rsidRDefault="00427891" w:rsidP="008D394D">
      <w:pPr>
        <w:numPr>
          <w:ilvl w:val="0"/>
          <w:numId w:val="2"/>
        </w:numPr>
        <w:pBdr>
          <w:top w:val="nil"/>
          <w:left w:val="nil"/>
          <w:bottom w:val="nil"/>
          <w:right w:val="nil"/>
          <w:between w:val="nil"/>
        </w:pBdr>
        <w:spacing w:before="0" w:after="0" w:line="276" w:lineRule="auto"/>
        <w:jc w:val="both"/>
        <w:rPr>
          <w:b/>
          <w:color w:val="000000"/>
        </w:rPr>
      </w:pPr>
      <w:r>
        <w:rPr>
          <w:b/>
          <w:color w:val="000000"/>
        </w:rPr>
        <w:t>TIẾN TRÌNH DẠY HỌC</w:t>
      </w:r>
    </w:p>
    <w:p w14:paraId="00000013" w14:textId="06B6B357" w:rsidR="00E50CDA" w:rsidRDefault="001C1B83" w:rsidP="008D394D">
      <w:pPr>
        <w:numPr>
          <w:ilvl w:val="0"/>
          <w:numId w:val="4"/>
        </w:numPr>
        <w:pBdr>
          <w:top w:val="nil"/>
          <w:left w:val="nil"/>
          <w:bottom w:val="nil"/>
          <w:right w:val="nil"/>
          <w:between w:val="nil"/>
        </w:pBdr>
        <w:spacing w:before="0" w:after="0" w:line="276" w:lineRule="auto"/>
        <w:ind w:left="357" w:hanging="357"/>
        <w:jc w:val="both"/>
        <w:rPr>
          <w:i/>
          <w:color w:val="000000"/>
        </w:rPr>
      </w:pPr>
      <w:r>
        <w:rPr>
          <w:b/>
          <w:color w:val="000000"/>
        </w:rPr>
        <w:t xml:space="preserve">Hoạt động 1: </w:t>
      </w:r>
      <w:proofErr w:type="spellStart"/>
      <w:r w:rsidR="006D173B">
        <w:rPr>
          <w:b/>
          <w:color w:val="000000"/>
        </w:rPr>
        <w:t>Khởi</w:t>
      </w:r>
      <w:proofErr w:type="spellEnd"/>
      <w:r>
        <w:rPr>
          <w:b/>
          <w:color w:val="000000"/>
        </w:rPr>
        <w:t xml:space="preserve"> động </w:t>
      </w:r>
      <w:r w:rsidR="006D173B">
        <w:rPr>
          <w:b/>
          <w:color w:val="000000"/>
        </w:rPr>
        <w:t>(10</w:t>
      </w:r>
      <w:r w:rsidR="00D90F55">
        <w:rPr>
          <w:b/>
          <w:color w:val="000000"/>
        </w:rPr>
        <w:t xml:space="preserve"> </w:t>
      </w:r>
      <w:proofErr w:type="spellStart"/>
      <w:r w:rsidR="00D90F55">
        <w:rPr>
          <w:b/>
          <w:color w:val="000000"/>
        </w:rPr>
        <w:t>phút</w:t>
      </w:r>
      <w:proofErr w:type="spellEnd"/>
      <w:r w:rsidR="00D90F55">
        <w:rPr>
          <w:b/>
          <w:color w:val="000000"/>
        </w:rPr>
        <w:t>)</w:t>
      </w:r>
      <w:r w:rsidR="006D173B">
        <w:rPr>
          <w:b/>
          <w:color w:val="000000"/>
        </w:rPr>
        <w:t xml:space="preserve"> </w:t>
      </w:r>
    </w:p>
    <w:p w14:paraId="29C86A24" w14:textId="56779E6C" w:rsidR="00E30D8A" w:rsidRDefault="00D90F55" w:rsidP="008D394D">
      <w:pPr>
        <w:spacing w:line="276" w:lineRule="auto"/>
        <w:jc w:val="both"/>
      </w:pPr>
      <w:r>
        <w:rPr>
          <w:color w:val="000000"/>
        </w:rPr>
        <w:t>a</w:t>
      </w:r>
      <w:r w:rsidRPr="00560590">
        <w:rPr>
          <w:color w:val="000000"/>
        </w:rPr>
        <w:t xml:space="preserve">) </w:t>
      </w:r>
      <w:r w:rsidRPr="00560590">
        <w:rPr>
          <w:i/>
          <w:color w:val="000000"/>
        </w:rPr>
        <w:t>Mục tiêu</w:t>
      </w:r>
      <w:r w:rsidRPr="00560590">
        <w:rPr>
          <w:color w:val="000000"/>
        </w:rPr>
        <w:t xml:space="preserve">: </w:t>
      </w:r>
      <w:r w:rsidR="006D173B">
        <w:rPr>
          <w:color w:val="000000"/>
        </w:rPr>
        <w:t xml:space="preserve">Học sinh nhớ lại các hàm đã học trước đó để có thể vận dụng hỗ trợ kiến thức trong bài học. </w:t>
      </w:r>
      <w:r w:rsidR="00E30D8A">
        <w:t>Cung cấp yêu cầu cần giải quyết của bài toán tài chính gia đình</w:t>
      </w:r>
      <w:r w:rsidR="00E30D8A" w:rsidRPr="0054046D">
        <w:t xml:space="preserve"> </w:t>
      </w:r>
      <w:r w:rsidR="00E30D8A">
        <w:t>để quản lý thu chi hiệu quả.</w:t>
      </w:r>
    </w:p>
    <w:p w14:paraId="2AD8CE14" w14:textId="04CFCE78" w:rsidR="0046133E" w:rsidRDefault="00D90F55" w:rsidP="008D394D">
      <w:pPr>
        <w:autoSpaceDE w:val="0"/>
        <w:autoSpaceDN w:val="0"/>
        <w:adjustRightInd w:val="0"/>
        <w:spacing w:before="0" w:after="0" w:line="276" w:lineRule="auto"/>
        <w:jc w:val="both"/>
      </w:pPr>
      <w:r w:rsidRPr="00560590">
        <w:rPr>
          <w:color w:val="000000"/>
        </w:rPr>
        <w:t xml:space="preserve">b) </w:t>
      </w:r>
      <w:proofErr w:type="spellStart"/>
      <w:r w:rsidRPr="00560590">
        <w:rPr>
          <w:i/>
        </w:rPr>
        <w:t>Nội</w:t>
      </w:r>
      <w:proofErr w:type="spellEnd"/>
      <w:r w:rsidRPr="00560590">
        <w:rPr>
          <w:i/>
        </w:rPr>
        <w:t xml:space="preserve"> dung</w:t>
      </w:r>
      <w:r w:rsidRPr="00560590">
        <w:t xml:space="preserve">: </w:t>
      </w:r>
      <w:r w:rsidR="00846F48">
        <w:t xml:space="preserve">Là 5 </w:t>
      </w:r>
      <w:proofErr w:type="spellStart"/>
      <w:r w:rsidR="00846F48">
        <w:t>câu</w:t>
      </w:r>
      <w:proofErr w:type="spellEnd"/>
      <w:r w:rsidR="006D173B">
        <w:t xml:space="preserve"> </w:t>
      </w:r>
      <w:proofErr w:type="spellStart"/>
      <w:r w:rsidR="006D173B">
        <w:t>hỏi</w:t>
      </w:r>
      <w:proofErr w:type="spellEnd"/>
      <w:r w:rsidR="006D173B">
        <w:t xml:space="preserve"> </w:t>
      </w:r>
      <w:proofErr w:type="spellStart"/>
      <w:r w:rsidR="006D173B">
        <w:t>trắc</w:t>
      </w:r>
      <w:proofErr w:type="spellEnd"/>
      <w:r w:rsidR="006D173B">
        <w:t xml:space="preserve"> nghiệm</w:t>
      </w:r>
    </w:p>
    <w:p w14:paraId="00000016" w14:textId="101C5AEC" w:rsidR="00E50CDA" w:rsidRPr="007346C9" w:rsidRDefault="00D90F55" w:rsidP="008D394D">
      <w:pPr>
        <w:autoSpaceDE w:val="0"/>
        <w:autoSpaceDN w:val="0"/>
        <w:adjustRightInd w:val="0"/>
        <w:spacing w:before="0" w:after="0" w:line="276" w:lineRule="auto"/>
        <w:jc w:val="both"/>
        <w:rPr>
          <w:color w:val="FF0000"/>
        </w:rPr>
      </w:pPr>
      <w:r w:rsidRPr="00334A61">
        <w:t xml:space="preserve">c) </w:t>
      </w:r>
      <w:proofErr w:type="spellStart"/>
      <w:r w:rsidRPr="00334A61">
        <w:rPr>
          <w:i/>
        </w:rPr>
        <w:t>Sản</w:t>
      </w:r>
      <w:proofErr w:type="spellEnd"/>
      <w:r w:rsidRPr="00334A61">
        <w:rPr>
          <w:i/>
        </w:rPr>
        <w:t xml:space="preserve"> </w:t>
      </w:r>
      <w:proofErr w:type="spellStart"/>
      <w:r w:rsidRPr="00334A61">
        <w:rPr>
          <w:i/>
        </w:rPr>
        <w:t>phẩm</w:t>
      </w:r>
      <w:proofErr w:type="spellEnd"/>
      <w:r w:rsidRPr="00334A61">
        <w:t xml:space="preserve">: </w:t>
      </w:r>
      <w:proofErr w:type="spellStart"/>
      <w:r w:rsidR="00AC5BAB">
        <w:t>Câu</w:t>
      </w:r>
      <w:proofErr w:type="spellEnd"/>
      <w:r w:rsidR="00AC5BAB">
        <w:t xml:space="preserve"> </w:t>
      </w:r>
      <w:proofErr w:type="spellStart"/>
      <w:r w:rsidR="00AC5BAB">
        <w:t>trả</w:t>
      </w:r>
      <w:proofErr w:type="spellEnd"/>
      <w:r w:rsidR="00AC5BAB">
        <w:t xml:space="preserve"> lời</w:t>
      </w:r>
      <w:r w:rsidR="00560590">
        <w:t>.</w:t>
      </w:r>
    </w:p>
    <w:p w14:paraId="00000017" w14:textId="69849BDA" w:rsidR="00E50CDA" w:rsidRDefault="00D90F55" w:rsidP="008D394D">
      <w:pPr>
        <w:spacing w:before="0" w:after="0" w:line="276" w:lineRule="auto"/>
        <w:jc w:val="both"/>
        <w:rPr>
          <w:color w:val="000000"/>
        </w:rPr>
      </w:pPr>
      <w:r>
        <w:rPr>
          <w:color w:val="000000"/>
        </w:rPr>
        <w:t xml:space="preserve">d) </w:t>
      </w:r>
      <w:r>
        <w:rPr>
          <w:i/>
          <w:color w:val="000000"/>
        </w:rPr>
        <w:t xml:space="preserve">Tổ chức thực </w:t>
      </w:r>
      <w:r w:rsidR="00E81A6A">
        <w:rPr>
          <w:i/>
          <w:color w:val="000000"/>
        </w:rPr>
        <w:t xml:space="preserve"> </w:t>
      </w:r>
      <w:r>
        <w:rPr>
          <w:i/>
          <w:color w:val="000000"/>
        </w:rPr>
        <w:t>hiện</w:t>
      </w:r>
    </w:p>
    <w:p w14:paraId="00000018" w14:textId="2D81A97B" w:rsidR="00E50CDA" w:rsidRDefault="00D90F55" w:rsidP="008D394D">
      <w:pPr>
        <w:pBdr>
          <w:top w:val="nil"/>
          <w:left w:val="nil"/>
          <w:bottom w:val="nil"/>
          <w:right w:val="nil"/>
          <w:between w:val="nil"/>
        </w:pBdr>
        <w:spacing w:before="0" w:after="0" w:line="276" w:lineRule="auto"/>
        <w:jc w:val="both"/>
        <w:rPr>
          <w:color w:val="000000"/>
        </w:rPr>
      </w:pPr>
      <w:bookmarkStart w:id="0" w:name="_heading=h.gjdgxs" w:colFirst="0" w:colLast="0"/>
      <w:bookmarkEnd w:id="0"/>
      <w:r w:rsidRPr="00D90F55">
        <w:rPr>
          <w:color w:val="000000"/>
        </w:rPr>
        <w:t xml:space="preserve">GV </w:t>
      </w:r>
      <w:proofErr w:type="spellStart"/>
      <w:r w:rsidR="00846F48">
        <w:rPr>
          <w:color w:val="000000"/>
        </w:rPr>
        <w:t>yêu</w:t>
      </w:r>
      <w:proofErr w:type="spellEnd"/>
      <w:r w:rsidR="00846F48">
        <w:rPr>
          <w:color w:val="000000"/>
        </w:rPr>
        <w:t xml:space="preserve"> </w:t>
      </w:r>
      <w:proofErr w:type="spellStart"/>
      <w:r w:rsidR="00846F48">
        <w:rPr>
          <w:color w:val="000000"/>
        </w:rPr>
        <w:t>cầu</w:t>
      </w:r>
      <w:proofErr w:type="spellEnd"/>
      <w:r w:rsidR="00846F48">
        <w:rPr>
          <w:color w:val="000000"/>
        </w:rPr>
        <w:t xml:space="preserve"> </w:t>
      </w:r>
      <w:r w:rsidRPr="00D90F55">
        <w:rPr>
          <w:color w:val="000000"/>
        </w:rPr>
        <w:t>HS</w:t>
      </w:r>
      <w:r w:rsidR="00846F48">
        <w:rPr>
          <w:color w:val="000000"/>
        </w:rPr>
        <w:t xml:space="preserve"> </w:t>
      </w:r>
      <w:proofErr w:type="spellStart"/>
      <w:r w:rsidR="00846F48">
        <w:rPr>
          <w:color w:val="000000"/>
        </w:rPr>
        <w:t>trả</w:t>
      </w:r>
      <w:proofErr w:type="spellEnd"/>
      <w:r w:rsidR="00846F48">
        <w:rPr>
          <w:color w:val="000000"/>
        </w:rPr>
        <w:t xml:space="preserve"> </w:t>
      </w:r>
      <w:proofErr w:type="spellStart"/>
      <w:r w:rsidR="00846F48">
        <w:rPr>
          <w:color w:val="000000"/>
        </w:rPr>
        <w:t>lời</w:t>
      </w:r>
      <w:proofErr w:type="spellEnd"/>
      <w:r w:rsidR="00846F48">
        <w:rPr>
          <w:color w:val="000000"/>
        </w:rPr>
        <w:t xml:space="preserve"> 5 </w:t>
      </w:r>
      <w:proofErr w:type="spellStart"/>
      <w:r w:rsidR="00846F48">
        <w:rPr>
          <w:color w:val="000000"/>
        </w:rPr>
        <w:t>câu</w:t>
      </w:r>
      <w:proofErr w:type="spellEnd"/>
      <w:r w:rsidR="00846F48">
        <w:rPr>
          <w:color w:val="000000"/>
        </w:rPr>
        <w:t xml:space="preserve"> </w:t>
      </w:r>
      <w:proofErr w:type="spellStart"/>
      <w:r w:rsidR="00846F48">
        <w:rPr>
          <w:color w:val="000000"/>
        </w:rPr>
        <w:t>hỏi</w:t>
      </w:r>
      <w:proofErr w:type="spellEnd"/>
      <w:r w:rsidR="00846F48">
        <w:rPr>
          <w:color w:val="000000"/>
        </w:rPr>
        <w:t xml:space="preserve"> </w:t>
      </w:r>
      <w:proofErr w:type="spellStart"/>
      <w:r w:rsidR="00846F48">
        <w:rPr>
          <w:color w:val="000000"/>
        </w:rPr>
        <w:t>trắc</w:t>
      </w:r>
      <w:proofErr w:type="spellEnd"/>
      <w:r w:rsidR="00846F48">
        <w:rPr>
          <w:color w:val="000000"/>
        </w:rPr>
        <w:t xml:space="preserve"> nghiệm </w:t>
      </w:r>
      <w:proofErr w:type="spellStart"/>
      <w:r w:rsidR="00846F48">
        <w:rPr>
          <w:color w:val="000000"/>
        </w:rPr>
        <w:t>trên</w:t>
      </w:r>
      <w:proofErr w:type="spellEnd"/>
      <w:r w:rsidR="00846F48">
        <w:rPr>
          <w:color w:val="000000"/>
        </w:rPr>
        <w:t xml:space="preserve"> </w:t>
      </w:r>
      <w:proofErr w:type="spellStart"/>
      <w:r w:rsidR="00846F48">
        <w:rPr>
          <w:color w:val="000000"/>
        </w:rPr>
        <w:t>phần</w:t>
      </w:r>
      <w:proofErr w:type="spellEnd"/>
      <w:r w:rsidR="00846F48">
        <w:rPr>
          <w:color w:val="000000"/>
        </w:rPr>
        <w:t xml:space="preserve"> </w:t>
      </w:r>
      <w:proofErr w:type="spellStart"/>
      <w:r w:rsidR="00846F48">
        <w:rPr>
          <w:color w:val="000000"/>
        </w:rPr>
        <w:t>mềm</w:t>
      </w:r>
      <w:proofErr w:type="spellEnd"/>
      <w:r w:rsidR="00846F48">
        <w:rPr>
          <w:color w:val="000000"/>
        </w:rPr>
        <w:t xml:space="preserve"> </w:t>
      </w:r>
      <w:proofErr w:type="spellStart"/>
      <w:r w:rsidR="00846F48">
        <w:rPr>
          <w:color w:val="000000"/>
        </w:rPr>
        <w:t>quizzi</w:t>
      </w:r>
      <w:proofErr w:type="spellEnd"/>
      <w:r w:rsidRPr="00D90F55">
        <w:rPr>
          <w:color w:val="000000"/>
        </w:rPr>
        <w:t>.</w:t>
      </w:r>
    </w:p>
    <w:p w14:paraId="4696D2F2" w14:textId="77777777" w:rsidR="00846F48" w:rsidRDefault="008802D3" w:rsidP="00846F48">
      <w:pPr>
        <w:pBdr>
          <w:top w:val="nil"/>
          <w:left w:val="nil"/>
          <w:bottom w:val="nil"/>
          <w:right w:val="nil"/>
          <w:between w:val="nil"/>
        </w:pBdr>
        <w:spacing w:before="0" w:after="0" w:line="276" w:lineRule="auto"/>
        <w:jc w:val="both"/>
        <w:rPr>
          <w:color w:val="000000"/>
        </w:rPr>
      </w:pPr>
      <w:r>
        <w:rPr>
          <w:color w:val="000000"/>
        </w:rPr>
        <w:t xml:space="preserve">- </w:t>
      </w:r>
      <w:r w:rsidR="00D90F55" w:rsidRPr="00D90F55">
        <w:rPr>
          <w:color w:val="000000"/>
        </w:rPr>
        <w:t xml:space="preserve">HS </w:t>
      </w:r>
      <w:r w:rsidR="00846F48">
        <w:rPr>
          <w:color w:val="000000"/>
        </w:rPr>
        <w:t xml:space="preserve">tham gia </w:t>
      </w:r>
      <w:proofErr w:type="spellStart"/>
      <w:r w:rsidR="00846F48">
        <w:rPr>
          <w:color w:val="000000"/>
        </w:rPr>
        <w:t>trả</w:t>
      </w:r>
      <w:proofErr w:type="spellEnd"/>
      <w:r w:rsidR="00846F48">
        <w:rPr>
          <w:color w:val="000000"/>
        </w:rPr>
        <w:t xml:space="preserve"> </w:t>
      </w:r>
      <w:proofErr w:type="spellStart"/>
      <w:r w:rsidR="00846F48">
        <w:rPr>
          <w:color w:val="000000"/>
        </w:rPr>
        <w:t>lời</w:t>
      </w:r>
      <w:proofErr w:type="spellEnd"/>
      <w:r w:rsidR="00846F48">
        <w:rPr>
          <w:color w:val="000000"/>
        </w:rPr>
        <w:t xml:space="preserve"> 5 </w:t>
      </w:r>
      <w:proofErr w:type="spellStart"/>
      <w:r w:rsidR="00846F48">
        <w:rPr>
          <w:color w:val="000000"/>
        </w:rPr>
        <w:t>câu</w:t>
      </w:r>
      <w:proofErr w:type="spellEnd"/>
      <w:r w:rsidR="00846F48">
        <w:rPr>
          <w:color w:val="000000"/>
        </w:rPr>
        <w:t xml:space="preserve"> </w:t>
      </w:r>
      <w:proofErr w:type="spellStart"/>
      <w:r w:rsidR="00846F48">
        <w:rPr>
          <w:color w:val="000000"/>
        </w:rPr>
        <w:t>hỏi</w:t>
      </w:r>
      <w:proofErr w:type="spellEnd"/>
      <w:r w:rsidR="00846F48">
        <w:rPr>
          <w:color w:val="000000"/>
        </w:rPr>
        <w:t xml:space="preserve"> </w:t>
      </w:r>
      <w:proofErr w:type="spellStart"/>
      <w:r w:rsidR="00846F48">
        <w:rPr>
          <w:color w:val="000000"/>
        </w:rPr>
        <w:t>trắc</w:t>
      </w:r>
      <w:proofErr w:type="spellEnd"/>
      <w:r w:rsidR="00846F48">
        <w:rPr>
          <w:color w:val="000000"/>
        </w:rPr>
        <w:t xml:space="preserve"> nghiệm </w:t>
      </w:r>
      <w:proofErr w:type="spellStart"/>
      <w:r w:rsidR="00846F48">
        <w:rPr>
          <w:color w:val="000000"/>
        </w:rPr>
        <w:t>trên</w:t>
      </w:r>
      <w:proofErr w:type="spellEnd"/>
      <w:r w:rsidR="00846F48">
        <w:rPr>
          <w:color w:val="000000"/>
        </w:rPr>
        <w:t xml:space="preserve"> </w:t>
      </w:r>
      <w:proofErr w:type="spellStart"/>
      <w:r w:rsidR="00846F48">
        <w:rPr>
          <w:color w:val="000000"/>
        </w:rPr>
        <w:t>phần</w:t>
      </w:r>
      <w:proofErr w:type="spellEnd"/>
      <w:r w:rsidR="00846F48">
        <w:rPr>
          <w:color w:val="000000"/>
        </w:rPr>
        <w:t xml:space="preserve"> </w:t>
      </w:r>
      <w:proofErr w:type="spellStart"/>
      <w:r w:rsidR="00846F48">
        <w:rPr>
          <w:color w:val="000000"/>
        </w:rPr>
        <w:t>mềm</w:t>
      </w:r>
      <w:proofErr w:type="spellEnd"/>
      <w:r w:rsidR="00846F48">
        <w:rPr>
          <w:color w:val="000000"/>
        </w:rPr>
        <w:t xml:space="preserve"> </w:t>
      </w:r>
      <w:proofErr w:type="spellStart"/>
      <w:r w:rsidR="00846F48">
        <w:rPr>
          <w:color w:val="000000"/>
        </w:rPr>
        <w:t>quizzi</w:t>
      </w:r>
      <w:proofErr w:type="spellEnd"/>
      <w:r w:rsidR="00846F48" w:rsidRPr="00D90F55">
        <w:rPr>
          <w:color w:val="000000"/>
        </w:rPr>
        <w:t>.</w:t>
      </w:r>
    </w:p>
    <w:p w14:paraId="10489E93" w14:textId="12FB57C6" w:rsidR="00846F48" w:rsidRDefault="008802D3" w:rsidP="008D394D">
      <w:pPr>
        <w:pBdr>
          <w:top w:val="nil"/>
          <w:left w:val="nil"/>
          <w:bottom w:val="nil"/>
          <w:right w:val="nil"/>
          <w:between w:val="nil"/>
        </w:pBdr>
        <w:spacing w:before="0" w:after="0" w:line="276" w:lineRule="auto"/>
        <w:jc w:val="both"/>
        <w:rPr>
          <w:color w:val="000000"/>
        </w:rPr>
      </w:pPr>
      <w:r>
        <w:rPr>
          <w:color w:val="000000"/>
        </w:rPr>
        <w:t xml:space="preserve">- </w:t>
      </w:r>
      <w:proofErr w:type="spellStart"/>
      <w:r w:rsidR="00D90F55" w:rsidRPr="00D90F55">
        <w:rPr>
          <w:color w:val="000000"/>
        </w:rPr>
        <w:t>Kết</w:t>
      </w:r>
      <w:proofErr w:type="spellEnd"/>
      <w:r w:rsidR="00D90F55" w:rsidRPr="00D90F55">
        <w:rPr>
          <w:color w:val="000000"/>
        </w:rPr>
        <w:t xml:space="preserve"> </w:t>
      </w:r>
      <w:proofErr w:type="spellStart"/>
      <w:r w:rsidR="00D90F55" w:rsidRPr="00D90F55">
        <w:rPr>
          <w:color w:val="000000"/>
        </w:rPr>
        <w:t>thúc</w:t>
      </w:r>
      <w:proofErr w:type="spellEnd"/>
      <w:r w:rsidR="00D90F55" w:rsidRPr="00D90F55">
        <w:rPr>
          <w:color w:val="000000"/>
        </w:rPr>
        <w:t xml:space="preserve"> </w:t>
      </w:r>
      <w:proofErr w:type="spellStart"/>
      <w:r w:rsidR="00846F48">
        <w:rPr>
          <w:color w:val="000000"/>
        </w:rPr>
        <w:t>thời</w:t>
      </w:r>
      <w:proofErr w:type="spellEnd"/>
      <w:r w:rsidR="00846F48">
        <w:rPr>
          <w:color w:val="000000"/>
        </w:rPr>
        <w:t xml:space="preserve"> </w:t>
      </w:r>
      <w:proofErr w:type="spellStart"/>
      <w:r w:rsidR="00846F48">
        <w:rPr>
          <w:color w:val="000000"/>
        </w:rPr>
        <w:t>gian</w:t>
      </w:r>
      <w:proofErr w:type="spellEnd"/>
      <w:r w:rsidR="00D90F55" w:rsidRPr="00D90F55">
        <w:rPr>
          <w:color w:val="000000"/>
        </w:rPr>
        <w:t xml:space="preserve">, GV </w:t>
      </w:r>
      <w:proofErr w:type="spellStart"/>
      <w:r w:rsidR="007F5AF7">
        <w:rPr>
          <w:color w:val="000000"/>
        </w:rPr>
        <w:t>khen</w:t>
      </w:r>
      <w:proofErr w:type="spellEnd"/>
      <w:r w:rsidR="007F5AF7">
        <w:rPr>
          <w:color w:val="000000"/>
        </w:rPr>
        <w:t xml:space="preserve"> </w:t>
      </w:r>
      <w:proofErr w:type="spellStart"/>
      <w:r w:rsidR="007F5AF7">
        <w:rPr>
          <w:color w:val="000000"/>
        </w:rPr>
        <w:t>ngợi</w:t>
      </w:r>
      <w:proofErr w:type="spellEnd"/>
      <w:r w:rsidR="007F5AF7">
        <w:rPr>
          <w:color w:val="000000"/>
        </w:rPr>
        <w:t xml:space="preserve"> </w:t>
      </w:r>
      <w:proofErr w:type="spellStart"/>
      <w:r w:rsidR="007F5AF7">
        <w:rPr>
          <w:color w:val="000000"/>
        </w:rPr>
        <w:t>nhóm</w:t>
      </w:r>
      <w:proofErr w:type="spellEnd"/>
      <w:r w:rsidR="007F5AF7">
        <w:rPr>
          <w:color w:val="000000"/>
        </w:rPr>
        <w:t xml:space="preserve"> </w:t>
      </w:r>
      <w:r w:rsidR="00846F48">
        <w:rPr>
          <w:color w:val="000000"/>
        </w:rPr>
        <w:t xml:space="preserve">HS </w:t>
      </w:r>
      <w:proofErr w:type="spellStart"/>
      <w:r w:rsidR="00846F48">
        <w:rPr>
          <w:color w:val="000000"/>
        </w:rPr>
        <w:t>có</w:t>
      </w:r>
      <w:proofErr w:type="spellEnd"/>
      <w:r w:rsidR="00846F48">
        <w:rPr>
          <w:color w:val="000000"/>
        </w:rPr>
        <w:t xml:space="preserve"> </w:t>
      </w:r>
      <w:proofErr w:type="spellStart"/>
      <w:r w:rsidR="00846F48">
        <w:rPr>
          <w:color w:val="000000"/>
        </w:rPr>
        <w:t>điểm</w:t>
      </w:r>
      <w:proofErr w:type="spellEnd"/>
      <w:r w:rsidR="00846F48">
        <w:rPr>
          <w:color w:val="000000"/>
        </w:rPr>
        <w:t xml:space="preserve"> </w:t>
      </w:r>
      <w:proofErr w:type="spellStart"/>
      <w:r w:rsidR="00846F48">
        <w:rPr>
          <w:color w:val="000000"/>
        </w:rPr>
        <w:t>số</w:t>
      </w:r>
      <w:proofErr w:type="spellEnd"/>
      <w:r w:rsidR="00846F48">
        <w:rPr>
          <w:color w:val="000000"/>
        </w:rPr>
        <w:t xml:space="preserve"> cao </w:t>
      </w:r>
      <w:proofErr w:type="spellStart"/>
      <w:r w:rsidR="00846F48">
        <w:rPr>
          <w:color w:val="000000"/>
        </w:rPr>
        <w:t>nhất</w:t>
      </w:r>
      <w:proofErr w:type="spellEnd"/>
      <w:r w:rsidR="007F5AF7">
        <w:rPr>
          <w:color w:val="000000"/>
        </w:rPr>
        <w:t>.</w:t>
      </w:r>
    </w:p>
    <w:p w14:paraId="0000001B" w14:textId="4AA49796" w:rsidR="00E50CDA" w:rsidRDefault="008802D3" w:rsidP="008D394D">
      <w:pPr>
        <w:pBdr>
          <w:top w:val="nil"/>
          <w:left w:val="nil"/>
          <w:bottom w:val="nil"/>
          <w:right w:val="nil"/>
          <w:between w:val="nil"/>
        </w:pBdr>
        <w:spacing w:before="0" w:after="0" w:line="276" w:lineRule="auto"/>
        <w:jc w:val="both"/>
        <w:rPr>
          <w:color w:val="000000"/>
        </w:rPr>
      </w:pPr>
      <w:r>
        <w:rPr>
          <w:color w:val="000000"/>
        </w:rPr>
        <w:t xml:space="preserve">- </w:t>
      </w:r>
      <w:r w:rsidR="00D90F55">
        <w:rPr>
          <w:color w:val="000000"/>
        </w:rPr>
        <w:t>GV dẫn dắt vào hoạt động 1 của nội dung hình thành kiến thức.</w:t>
      </w:r>
    </w:p>
    <w:p w14:paraId="0000001C" w14:textId="01C6581F" w:rsidR="00E50CDA" w:rsidRPr="00BA3138" w:rsidRDefault="00D90F55" w:rsidP="008D394D">
      <w:pPr>
        <w:numPr>
          <w:ilvl w:val="0"/>
          <w:numId w:val="4"/>
        </w:numPr>
        <w:pBdr>
          <w:top w:val="nil"/>
          <w:left w:val="nil"/>
          <w:bottom w:val="nil"/>
          <w:right w:val="nil"/>
          <w:between w:val="nil"/>
        </w:pBdr>
        <w:spacing w:before="0" w:after="0" w:line="276" w:lineRule="auto"/>
        <w:jc w:val="both"/>
        <w:rPr>
          <w:b/>
          <w:color w:val="000000"/>
        </w:rPr>
      </w:pPr>
      <w:r>
        <w:rPr>
          <w:b/>
          <w:color w:val="000000"/>
        </w:rPr>
        <w:t>Hoạt độn</w:t>
      </w:r>
      <w:r w:rsidR="001C1B83">
        <w:rPr>
          <w:b/>
          <w:color w:val="000000"/>
        </w:rPr>
        <w:t>g 2</w:t>
      </w:r>
      <w:r>
        <w:rPr>
          <w:b/>
          <w:color w:val="000000"/>
        </w:rPr>
        <w:t xml:space="preserve">: </w:t>
      </w:r>
      <w:proofErr w:type="spellStart"/>
      <w:r w:rsidR="00324FD0" w:rsidRPr="00541486">
        <w:rPr>
          <w:b/>
          <w:bCs/>
        </w:rPr>
        <w:t>Hàm</w:t>
      </w:r>
      <w:proofErr w:type="spellEnd"/>
      <w:r w:rsidR="00324FD0" w:rsidRPr="00541486">
        <w:rPr>
          <w:b/>
          <w:bCs/>
        </w:rPr>
        <w:t xml:space="preserve"> COUNTIF</w:t>
      </w:r>
      <w:r w:rsidR="00324FD0" w:rsidRPr="00BA3138">
        <w:rPr>
          <w:b/>
          <w:color w:val="000000"/>
        </w:rPr>
        <w:t xml:space="preserve"> </w:t>
      </w:r>
      <w:r w:rsidRPr="00BA3138">
        <w:rPr>
          <w:b/>
          <w:color w:val="000000"/>
        </w:rPr>
        <w:t>(</w:t>
      </w:r>
      <w:r w:rsidR="005533B9">
        <w:rPr>
          <w:b/>
          <w:color w:val="000000"/>
        </w:rPr>
        <w:t>25</w:t>
      </w:r>
      <w:r w:rsidRPr="00BA3138">
        <w:rPr>
          <w:b/>
          <w:color w:val="000000"/>
        </w:rPr>
        <w:t xml:space="preserve"> </w:t>
      </w:r>
      <w:proofErr w:type="spellStart"/>
      <w:r w:rsidRPr="00BA3138">
        <w:rPr>
          <w:b/>
          <w:color w:val="000000"/>
        </w:rPr>
        <w:t>phút</w:t>
      </w:r>
      <w:proofErr w:type="spellEnd"/>
      <w:r w:rsidRPr="00BA3138">
        <w:rPr>
          <w:b/>
          <w:color w:val="000000"/>
        </w:rPr>
        <w:t>)</w:t>
      </w:r>
    </w:p>
    <w:p w14:paraId="0000001D" w14:textId="6BEB1724" w:rsidR="00E50CDA" w:rsidRDefault="00D90F55" w:rsidP="008D394D">
      <w:pPr>
        <w:spacing w:before="0" w:after="0" w:line="276" w:lineRule="auto"/>
        <w:jc w:val="both"/>
        <w:rPr>
          <w:color w:val="000000"/>
        </w:rPr>
      </w:pPr>
      <w:r>
        <w:rPr>
          <w:color w:val="000000"/>
        </w:rPr>
        <w:t xml:space="preserve">a) </w:t>
      </w:r>
      <w:r>
        <w:rPr>
          <w:i/>
          <w:color w:val="000000"/>
        </w:rPr>
        <w:t>Mục tiêu</w:t>
      </w:r>
      <w:r>
        <w:rPr>
          <w:color w:val="000000"/>
        </w:rPr>
        <w:t xml:space="preserve">: </w:t>
      </w:r>
      <w:r w:rsidR="00795DC3">
        <w:rPr>
          <w:color w:val="000000"/>
        </w:rPr>
        <w:t xml:space="preserve">Sau phần này học sinh biết được: </w:t>
      </w:r>
    </w:p>
    <w:p w14:paraId="29BEB392" w14:textId="01E75159" w:rsidR="00324FD0" w:rsidRDefault="0091687A" w:rsidP="008D394D">
      <w:pPr>
        <w:autoSpaceDE w:val="0"/>
        <w:autoSpaceDN w:val="0"/>
        <w:adjustRightInd w:val="0"/>
        <w:spacing w:before="0" w:after="0" w:line="276" w:lineRule="auto"/>
        <w:jc w:val="both"/>
        <w:rPr>
          <w:color w:val="000000"/>
        </w:rPr>
      </w:pPr>
      <w:r>
        <w:t xml:space="preserve">- </w:t>
      </w:r>
      <w:r w:rsidR="00324FD0">
        <w:t xml:space="preserve">HS chủ động khám phá kiến thức mới </w:t>
      </w:r>
      <w:proofErr w:type="spellStart"/>
      <w:r w:rsidR="00324FD0">
        <w:t>về</w:t>
      </w:r>
      <w:proofErr w:type="spellEnd"/>
      <w:r w:rsidR="00324FD0">
        <w:t xml:space="preserve"> </w:t>
      </w:r>
      <w:proofErr w:type="spellStart"/>
      <w:r w:rsidR="00324FD0">
        <w:t>hàm</w:t>
      </w:r>
      <w:proofErr w:type="spellEnd"/>
      <w:r w:rsidR="00324FD0">
        <w:t xml:space="preserve"> COUNTIF </w:t>
      </w:r>
      <w:proofErr w:type="spellStart"/>
      <w:r w:rsidR="00324FD0">
        <w:t>thông</w:t>
      </w:r>
      <w:proofErr w:type="spellEnd"/>
      <w:r w:rsidR="00324FD0">
        <w:t xml:space="preserve"> qua</w:t>
      </w:r>
      <w:r w:rsidR="00846F48">
        <w:t xml:space="preserve"> </w:t>
      </w:r>
      <w:proofErr w:type="spellStart"/>
      <w:r w:rsidR="00846F48">
        <w:t>sách</w:t>
      </w:r>
      <w:proofErr w:type="spellEnd"/>
      <w:r w:rsidR="00846F48">
        <w:t xml:space="preserve"> giáo </w:t>
      </w:r>
      <w:proofErr w:type="spellStart"/>
      <w:r w:rsidR="00846F48">
        <w:t>khoa</w:t>
      </w:r>
      <w:proofErr w:type="spellEnd"/>
      <w:r w:rsidR="00846F48">
        <w:t xml:space="preserve"> </w:t>
      </w:r>
      <w:proofErr w:type="gramStart"/>
      <w:r w:rsidR="00846F48">
        <w:t xml:space="preserve">và </w:t>
      </w:r>
      <w:r w:rsidR="00324FD0">
        <w:t xml:space="preserve"> </w:t>
      </w:r>
      <w:proofErr w:type="spellStart"/>
      <w:r w:rsidR="00324FD0">
        <w:t>dữ</w:t>
      </w:r>
      <w:proofErr w:type="spellEnd"/>
      <w:proofErr w:type="gramEnd"/>
      <w:r w:rsidR="00324FD0">
        <w:t xml:space="preserve"> </w:t>
      </w:r>
      <w:proofErr w:type="spellStart"/>
      <w:r w:rsidR="00324FD0">
        <w:t>liệu</w:t>
      </w:r>
      <w:proofErr w:type="spellEnd"/>
      <w:r w:rsidR="00324FD0">
        <w:t xml:space="preserve"> </w:t>
      </w:r>
      <w:proofErr w:type="spellStart"/>
      <w:r w:rsidR="00324FD0">
        <w:t>cụ</w:t>
      </w:r>
      <w:proofErr w:type="spellEnd"/>
      <w:r w:rsidR="00324FD0">
        <w:t xml:space="preserve"> </w:t>
      </w:r>
      <w:proofErr w:type="spellStart"/>
      <w:r w:rsidR="00324FD0">
        <w:t>thể</w:t>
      </w:r>
      <w:proofErr w:type="spellEnd"/>
      <w:r w:rsidR="00324FD0">
        <w:t xml:space="preserve"> </w:t>
      </w:r>
      <w:proofErr w:type="spellStart"/>
      <w:r w:rsidR="00324FD0">
        <w:t>trên</w:t>
      </w:r>
      <w:proofErr w:type="spellEnd"/>
      <w:r w:rsidR="00324FD0">
        <w:t xml:space="preserve"> </w:t>
      </w:r>
      <w:proofErr w:type="spellStart"/>
      <w:r w:rsidR="00324FD0">
        <w:t>trang</w:t>
      </w:r>
      <w:proofErr w:type="spellEnd"/>
      <w:r w:rsidR="00324FD0">
        <w:t xml:space="preserve"> tính </w:t>
      </w:r>
      <w:r w:rsidR="00324FD0" w:rsidRPr="00E62962">
        <w:rPr>
          <w:i/>
          <w:iCs/>
        </w:rPr>
        <w:t>Chi tiêu</w:t>
      </w:r>
      <w:r w:rsidR="00324FD0">
        <w:rPr>
          <w:color w:val="000000"/>
        </w:rPr>
        <w:t xml:space="preserve"> .</w:t>
      </w:r>
    </w:p>
    <w:p w14:paraId="0000001E" w14:textId="692774F4" w:rsidR="00E50CDA" w:rsidRDefault="00D90F55" w:rsidP="008D394D">
      <w:pPr>
        <w:autoSpaceDE w:val="0"/>
        <w:autoSpaceDN w:val="0"/>
        <w:adjustRightInd w:val="0"/>
        <w:spacing w:before="0" w:after="0" w:line="276" w:lineRule="auto"/>
        <w:jc w:val="both"/>
        <w:rPr>
          <w:color w:val="000000"/>
        </w:rPr>
      </w:pPr>
      <w:r>
        <w:rPr>
          <w:color w:val="000000"/>
        </w:rPr>
        <w:t xml:space="preserve">b) </w:t>
      </w:r>
      <w:r>
        <w:rPr>
          <w:i/>
          <w:color w:val="000000"/>
        </w:rPr>
        <w:t>Nội dung</w:t>
      </w:r>
      <w:r>
        <w:rPr>
          <w:color w:val="000000"/>
        </w:rPr>
        <w:t xml:space="preserve">: </w:t>
      </w:r>
    </w:p>
    <w:p w14:paraId="373D7B96" w14:textId="289BAE23" w:rsidR="007F36D0" w:rsidRDefault="00DD489C" w:rsidP="008D394D">
      <w:pPr>
        <w:spacing w:line="276" w:lineRule="auto"/>
        <w:jc w:val="both"/>
      </w:pPr>
      <w:r>
        <w:t xml:space="preserve">- </w:t>
      </w:r>
      <w:r w:rsidR="002F48D6">
        <w:t xml:space="preserve">hàm COUNTIF, </w:t>
      </w:r>
      <w:proofErr w:type="spellStart"/>
      <w:r w:rsidR="002F48D6">
        <w:t>cách</w:t>
      </w:r>
      <w:proofErr w:type="spellEnd"/>
      <w:r w:rsidR="002F48D6">
        <w:t xml:space="preserve"> </w:t>
      </w:r>
      <w:proofErr w:type="spellStart"/>
      <w:r w:rsidR="002F48D6">
        <w:t>sử</w:t>
      </w:r>
      <w:proofErr w:type="spellEnd"/>
      <w:r w:rsidR="002F48D6">
        <w:t xml:space="preserve"> </w:t>
      </w:r>
      <w:proofErr w:type="spellStart"/>
      <w:r w:rsidR="002F48D6">
        <w:t>dụng</w:t>
      </w:r>
      <w:proofErr w:type="spellEnd"/>
      <w:r w:rsidR="002F48D6">
        <w:t xml:space="preserve"> </w:t>
      </w:r>
      <w:proofErr w:type="spellStart"/>
      <w:r w:rsidR="002F48D6">
        <w:t>hàm</w:t>
      </w:r>
      <w:proofErr w:type="spellEnd"/>
      <w:r w:rsidR="002F48D6">
        <w:t xml:space="preserve"> COUNTIF</w:t>
      </w:r>
      <w:r w:rsidR="002F48D6" w:rsidRPr="007F7194">
        <w:rPr>
          <w:lang w:val="vi-VN"/>
        </w:rPr>
        <w:t xml:space="preserve"> </w:t>
      </w:r>
      <w:proofErr w:type="spellStart"/>
      <w:r w:rsidR="00846F48">
        <w:t>để</w:t>
      </w:r>
      <w:proofErr w:type="spellEnd"/>
      <w:r w:rsidR="00846F48">
        <w:t xml:space="preserve"> </w:t>
      </w:r>
      <w:proofErr w:type="spellStart"/>
      <w:r w:rsidR="00846F48">
        <w:t>đếm</w:t>
      </w:r>
      <w:proofErr w:type="spellEnd"/>
      <w:r w:rsidR="00846F48">
        <w:t xml:space="preserve"> c</w:t>
      </w:r>
      <w:r w:rsidR="00324FD0" w:rsidRPr="007F7194">
        <w:rPr>
          <w:lang w:val="vi-VN"/>
        </w:rPr>
        <w:t xml:space="preserve">ác khoản chi </w:t>
      </w:r>
      <w:r w:rsidR="00324FD0" w:rsidRPr="00283B4C">
        <w:rPr>
          <w:lang w:val="vi-VN"/>
        </w:rPr>
        <w:t>như thế nào?</w:t>
      </w:r>
    </w:p>
    <w:p w14:paraId="00000021" w14:textId="77777777" w:rsidR="00E50CDA" w:rsidRDefault="00D90F55" w:rsidP="008D394D">
      <w:pPr>
        <w:spacing w:before="0" w:after="0" w:line="276" w:lineRule="auto"/>
        <w:jc w:val="both"/>
        <w:rPr>
          <w:color w:val="000000"/>
        </w:rPr>
      </w:pPr>
      <w:r>
        <w:rPr>
          <w:color w:val="000000"/>
        </w:rPr>
        <w:t xml:space="preserve">c) </w:t>
      </w:r>
      <w:r>
        <w:rPr>
          <w:i/>
          <w:color w:val="000000"/>
        </w:rPr>
        <w:t>Sản phẩm</w:t>
      </w:r>
      <w:r>
        <w:rPr>
          <w:color w:val="000000"/>
        </w:rPr>
        <w:t>:</w:t>
      </w:r>
    </w:p>
    <w:p w14:paraId="06C93B82" w14:textId="3BA56405" w:rsidR="00324FD0" w:rsidRDefault="00324FD0" w:rsidP="008D394D">
      <w:pPr>
        <w:spacing w:after="0" w:line="276" w:lineRule="auto"/>
        <w:contextualSpacing/>
        <w:jc w:val="both"/>
        <w:rPr>
          <w:rStyle w:val="hps"/>
          <w:bCs/>
        </w:rPr>
      </w:pPr>
      <w:proofErr w:type="spellStart"/>
      <w:r>
        <w:rPr>
          <w:rStyle w:val="hps"/>
        </w:rPr>
        <w:lastRenderedPageBreak/>
        <w:t>Dữ</w:t>
      </w:r>
      <w:proofErr w:type="spellEnd"/>
      <w:r>
        <w:rPr>
          <w:rStyle w:val="hps"/>
        </w:rPr>
        <w:t xml:space="preserve"> </w:t>
      </w:r>
      <w:proofErr w:type="spellStart"/>
      <w:r>
        <w:rPr>
          <w:rStyle w:val="hps"/>
        </w:rPr>
        <w:t>liệu</w:t>
      </w:r>
      <w:proofErr w:type="spellEnd"/>
      <w:r>
        <w:rPr>
          <w:rStyle w:val="hps"/>
        </w:rPr>
        <w:t xml:space="preserve"> </w:t>
      </w:r>
      <w:proofErr w:type="spellStart"/>
      <w:r>
        <w:rPr>
          <w:rStyle w:val="hps"/>
        </w:rPr>
        <w:t>tại</w:t>
      </w:r>
      <w:proofErr w:type="spellEnd"/>
      <w:r>
        <w:rPr>
          <w:rStyle w:val="hps"/>
        </w:rPr>
        <w:t xml:space="preserve"> các ô G2, G3, …, G10 có ý nghĩa là số lần chi tiêu mỗi khoản chi</w:t>
      </w:r>
      <w:r w:rsidR="001C252C">
        <w:rPr>
          <w:rStyle w:val="hps"/>
        </w:rPr>
        <w:t xml:space="preserve"> được tính bằng hàm </w:t>
      </w:r>
      <w:r w:rsidR="001C252C">
        <w:t>COUNTIF</w:t>
      </w:r>
      <w:r>
        <w:rPr>
          <w:rStyle w:val="hps"/>
        </w:rPr>
        <w:t>. Từ dữ liệu tổng hợp này, gia đình em biết đã chi mỗi khoản bao nhiêu lần, có gì bất thường trong việc chi tiêu không để kiểm soát chi tiêu hiệu quả.</w:t>
      </w:r>
    </w:p>
    <w:p w14:paraId="00000024" w14:textId="66F90B5F" w:rsidR="00E50CDA" w:rsidRDefault="00D90F55" w:rsidP="008D394D">
      <w:pPr>
        <w:autoSpaceDE w:val="0"/>
        <w:autoSpaceDN w:val="0"/>
        <w:adjustRightInd w:val="0"/>
        <w:spacing w:before="0" w:after="0" w:line="276" w:lineRule="auto"/>
        <w:jc w:val="both"/>
        <w:rPr>
          <w:i/>
          <w:color w:val="000000"/>
        </w:rPr>
      </w:pPr>
      <w:r>
        <w:rPr>
          <w:color w:val="000000"/>
        </w:rPr>
        <w:t xml:space="preserve">d) </w:t>
      </w:r>
      <w:r>
        <w:rPr>
          <w:i/>
          <w:color w:val="000000"/>
        </w:rPr>
        <w:t xml:space="preserve">Tổ chức </w:t>
      </w:r>
      <w:proofErr w:type="spellStart"/>
      <w:r>
        <w:rPr>
          <w:i/>
          <w:color w:val="000000"/>
        </w:rPr>
        <w:t>thực</w:t>
      </w:r>
      <w:proofErr w:type="spellEnd"/>
      <w:r>
        <w:rPr>
          <w:i/>
          <w:color w:val="000000"/>
        </w:rPr>
        <w:t xml:space="preserve"> </w:t>
      </w:r>
      <w:proofErr w:type="spellStart"/>
      <w:r>
        <w:rPr>
          <w:i/>
          <w:color w:val="000000"/>
        </w:rPr>
        <w:t>hiện</w:t>
      </w:r>
      <w:proofErr w:type="spellEnd"/>
      <w:r>
        <w:rPr>
          <w:i/>
          <w:color w:val="000000"/>
        </w:rPr>
        <w:t>:</w:t>
      </w:r>
    </w:p>
    <w:p w14:paraId="7B362EF9" w14:textId="1C2E253C" w:rsidR="00846F48" w:rsidRDefault="00846F48" w:rsidP="008D394D">
      <w:pPr>
        <w:autoSpaceDE w:val="0"/>
        <w:autoSpaceDN w:val="0"/>
        <w:adjustRightInd w:val="0"/>
        <w:spacing w:before="0" w:after="0" w:line="276" w:lineRule="auto"/>
        <w:jc w:val="both"/>
        <w:rPr>
          <w:i/>
          <w:color w:val="000000"/>
        </w:rPr>
      </w:pPr>
      <w:r>
        <w:rPr>
          <w:i/>
          <w:color w:val="000000"/>
        </w:rPr>
        <w:t xml:space="preserve">* Hoạt động </w:t>
      </w:r>
      <w:proofErr w:type="spellStart"/>
      <w:r>
        <w:rPr>
          <w:i/>
          <w:color w:val="000000"/>
        </w:rPr>
        <w:t>nghiên</w:t>
      </w:r>
      <w:proofErr w:type="spellEnd"/>
      <w:r>
        <w:rPr>
          <w:i/>
          <w:color w:val="000000"/>
        </w:rPr>
        <w:t xml:space="preserve"> </w:t>
      </w:r>
      <w:proofErr w:type="spellStart"/>
      <w:r>
        <w:rPr>
          <w:i/>
          <w:color w:val="000000"/>
        </w:rPr>
        <w:t>cứu</w:t>
      </w:r>
      <w:proofErr w:type="spellEnd"/>
      <w:r>
        <w:rPr>
          <w:i/>
          <w:color w:val="000000"/>
        </w:rPr>
        <w:t xml:space="preserve"> </w:t>
      </w:r>
      <w:proofErr w:type="spellStart"/>
      <w:r>
        <w:rPr>
          <w:i/>
          <w:color w:val="000000"/>
        </w:rPr>
        <w:t>sách</w:t>
      </w:r>
      <w:proofErr w:type="spellEnd"/>
      <w:r>
        <w:rPr>
          <w:i/>
          <w:color w:val="000000"/>
        </w:rPr>
        <w:t xml:space="preserve"> giáo </w:t>
      </w:r>
      <w:proofErr w:type="spellStart"/>
      <w:r>
        <w:rPr>
          <w:i/>
          <w:color w:val="000000"/>
        </w:rPr>
        <w:t>khoa</w:t>
      </w:r>
      <w:proofErr w:type="spellEnd"/>
    </w:p>
    <w:p w14:paraId="6C4E50B9" w14:textId="47847A99" w:rsidR="00846F48" w:rsidRDefault="00846F48" w:rsidP="008D394D">
      <w:pPr>
        <w:autoSpaceDE w:val="0"/>
        <w:autoSpaceDN w:val="0"/>
        <w:adjustRightInd w:val="0"/>
        <w:spacing w:before="0" w:after="0" w:line="276" w:lineRule="auto"/>
        <w:jc w:val="both"/>
        <w:rPr>
          <w:color w:val="000000"/>
        </w:rPr>
      </w:pPr>
      <w:r w:rsidRPr="00846F48">
        <w:rPr>
          <w:color w:val="000000"/>
        </w:rPr>
        <w:t>- GV</w:t>
      </w:r>
      <w:r>
        <w:rPr>
          <w:color w:val="000000"/>
        </w:rPr>
        <w:t xml:space="preserve">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HS </w:t>
      </w:r>
      <w:proofErr w:type="spellStart"/>
      <w:r>
        <w:rPr>
          <w:color w:val="000000"/>
        </w:rPr>
        <w:t>tìm</w:t>
      </w:r>
      <w:proofErr w:type="spellEnd"/>
      <w:r>
        <w:rPr>
          <w:color w:val="000000"/>
        </w:rPr>
        <w:t xml:space="preserve"> </w:t>
      </w:r>
      <w:proofErr w:type="spellStart"/>
      <w:r>
        <w:rPr>
          <w:color w:val="000000"/>
        </w:rPr>
        <w:t>hiểu</w:t>
      </w:r>
      <w:proofErr w:type="spellEnd"/>
      <w:r>
        <w:rPr>
          <w:color w:val="000000"/>
        </w:rPr>
        <w:t xml:space="preserve"> </w:t>
      </w:r>
      <w:proofErr w:type="spellStart"/>
      <w:r>
        <w:rPr>
          <w:color w:val="000000"/>
        </w:rPr>
        <w:t>thông</w:t>
      </w:r>
      <w:proofErr w:type="spellEnd"/>
      <w:r>
        <w:rPr>
          <w:color w:val="000000"/>
        </w:rPr>
        <w:t xml:space="preserve"> tin </w:t>
      </w:r>
      <w:proofErr w:type="spellStart"/>
      <w:r>
        <w:rPr>
          <w:color w:val="000000"/>
        </w:rPr>
        <w:t>trong</w:t>
      </w:r>
      <w:proofErr w:type="spellEnd"/>
      <w:r>
        <w:rPr>
          <w:color w:val="000000"/>
        </w:rPr>
        <w:t xml:space="preserve"> </w:t>
      </w:r>
      <w:proofErr w:type="spellStart"/>
      <w:r>
        <w:rPr>
          <w:color w:val="000000"/>
        </w:rPr>
        <w:t>sách</w:t>
      </w:r>
      <w:proofErr w:type="spellEnd"/>
      <w:r>
        <w:rPr>
          <w:color w:val="000000"/>
        </w:rPr>
        <w:t xml:space="preserve"> giáo </w:t>
      </w:r>
      <w:proofErr w:type="spellStart"/>
      <w:r>
        <w:rPr>
          <w:color w:val="000000"/>
        </w:rPr>
        <w:t>khoa</w:t>
      </w:r>
      <w:proofErr w:type="spellEnd"/>
      <w:r>
        <w:rPr>
          <w:color w:val="000000"/>
        </w:rPr>
        <w:t xml:space="preserve"> </w:t>
      </w:r>
      <w:proofErr w:type="spellStart"/>
      <w:r>
        <w:rPr>
          <w:color w:val="000000"/>
        </w:rPr>
        <w:t>trả</w:t>
      </w:r>
      <w:proofErr w:type="spellEnd"/>
      <w:r>
        <w:rPr>
          <w:color w:val="000000"/>
        </w:rPr>
        <w:t xml:space="preserve"> </w:t>
      </w:r>
      <w:proofErr w:type="spellStart"/>
      <w:r>
        <w:rPr>
          <w:color w:val="000000"/>
        </w:rPr>
        <w:t>lời</w:t>
      </w:r>
      <w:proofErr w:type="spellEnd"/>
      <w:r>
        <w:rPr>
          <w:color w:val="000000"/>
        </w:rPr>
        <w:t xml:space="preserve"> </w:t>
      </w:r>
      <w:proofErr w:type="spellStart"/>
      <w:r>
        <w:rPr>
          <w:color w:val="000000"/>
        </w:rPr>
        <w:t>câu</w:t>
      </w:r>
      <w:proofErr w:type="spellEnd"/>
      <w:r>
        <w:rPr>
          <w:color w:val="000000"/>
        </w:rPr>
        <w:t xml:space="preserve"> </w:t>
      </w:r>
      <w:proofErr w:type="spellStart"/>
      <w:r>
        <w:rPr>
          <w:color w:val="000000"/>
        </w:rPr>
        <w:t>hỏi</w:t>
      </w:r>
      <w:proofErr w:type="spellEnd"/>
      <w:r>
        <w:rPr>
          <w:color w:val="000000"/>
        </w:rPr>
        <w:t xml:space="preserve">: </w:t>
      </w:r>
      <w:proofErr w:type="gramStart"/>
      <w:r>
        <w:rPr>
          <w:color w:val="000000"/>
        </w:rPr>
        <w:t xml:space="preserve">“ </w:t>
      </w:r>
      <w:proofErr w:type="spellStart"/>
      <w:r>
        <w:rPr>
          <w:color w:val="000000"/>
        </w:rPr>
        <w:t>Hàm</w:t>
      </w:r>
      <w:proofErr w:type="spellEnd"/>
      <w:proofErr w:type="gramEnd"/>
      <w:r>
        <w:rPr>
          <w:color w:val="000000"/>
        </w:rPr>
        <w:t xml:space="preserve"> COUNTIF </w:t>
      </w:r>
      <w:proofErr w:type="spellStart"/>
      <w:r>
        <w:rPr>
          <w:color w:val="000000"/>
        </w:rPr>
        <w:t>dùng</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làm</w:t>
      </w:r>
      <w:proofErr w:type="spellEnd"/>
      <w:r>
        <w:rPr>
          <w:color w:val="000000"/>
        </w:rPr>
        <w:t xml:space="preserve"> </w:t>
      </w:r>
      <w:proofErr w:type="spellStart"/>
      <w:r>
        <w:rPr>
          <w:color w:val="000000"/>
        </w:rPr>
        <w:t>gì</w:t>
      </w:r>
      <w:proofErr w:type="spellEnd"/>
      <w:r w:rsidR="005D1776">
        <w:rPr>
          <w:color w:val="000000"/>
        </w:rPr>
        <w:t>?”</w:t>
      </w:r>
    </w:p>
    <w:p w14:paraId="40601DB1" w14:textId="3B048A91" w:rsidR="005D1776" w:rsidRDefault="005D1776" w:rsidP="008D394D">
      <w:pPr>
        <w:autoSpaceDE w:val="0"/>
        <w:autoSpaceDN w:val="0"/>
        <w:adjustRightInd w:val="0"/>
        <w:spacing w:before="0" w:after="0" w:line="276" w:lineRule="auto"/>
        <w:jc w:val="both"/>
        <w:rPr>
          <w:color w:val="000000"/>
        </w:rPr>
      </w:pPr>
      <w:r>
        <w:rPr>
          <w:color w:val="000000"/>
        </w:rPr>
        <w:t xml:space="preserve">- GV </w:t>
      </w:r>
      <w:proofErr w:type="spellStart"/>
      <w:r>
        <w:rPr>
          <w:color w:val="000000"/>
        </w:rPr>
        <w:t>gọi</w:t>
      </w:r>
      <w:proofErr w:type="spellEnd"/>
      <w:r>
        <w:rPr>
          <w:color w:val="000000"/>
        </w:rPr>
        <w:t xml:space="preserve"> HS </w:t>
      </w:r>
      <w:proofErr w:type="spellStart"/>
      <w:r>
        <w:rPr>
          <w:color w:val="000000"/>
        </w:rPr>
        <w:t>xung</w:t>
      </w:r>
      <w:proofErr w:type="spellEnd"/>
      <w:r>
        <w:rPr>
          <w:color w:val="000000"/>
        </w:rPr>
        <w:t xml:space="preserve"> </w:t>
      </w:r>
      <w:proofErr w:type="spellStart"/>
      <w:r>
        <w:rPr>
          <w:color w:val="000000"/>
        </w:rPr>
        <w:t>phong</w:t>
      </w:r>
      <w:proofErr w:type="spellEnd"/>
      <w:r>
        <w:rPr>
          <w:color w:val="000000"/>
        </w:rPr>
        <w:t xml:space="preserve"> </w:t>
      </w:r>
      <w:proofErr w:type="spellStart"/>
      <w:r>
        <w:rPr>
          <w:color w:val="000000"/>
        </w:rPr>
        <w:t>trả</w:t>
      </w:r>
      <w:proofErr w:type="spellEnd"/>
      <w:r>
        <w:rPr>
          <w:color w:val="000000"/>
        </w:rPr>
        <w:t xml:space="preserve"> </w:t>
      </w:r>
      <w:proofErr w:type="spellStart"/>
      <w:r>
        <w:rPr>
          <w:color w:val="000000"/>
        </w:rPr>
        <w:t>lời</w:t>
      </w:r>
      <w:proofErr w:type="spellEnd"/>
      <w:r>
        <w:rPr>
          <w:color w:val="000000"/>
        </w:rPr>
        <w:t>.</w:t>
      </w:r>
    </w:p>
    <w:p w14:paraId="3844A06A" w14:textId="3C1FE85C" w:rsidR="005D1776" w:rsidRDefault="005D1776" w:rsidP="008D394D">
      <w:pPr>
        <w:autoSpaceDE w:val="0"/>
        <w:autoSpaceDN w:val="0"/>
        <w:adjustRightInd w:val="0"/>
        <w:spacing w:before="0" w:after="0" w:line="276" w:lineRule="auto"/>
        <w:jc w:val="both"/>
        <w:rPr>
          <w:color w:val="000000"/>
        </w:rPr>
      </w:pPr>
      <w:r>
        <w:rPr>
          <w:color w:val="000000"/>
        </w:rPr>
        <w:t xml:space="preserve">- GV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1 HS </w:t>
      </w:r>
      <w:proofErr w:type="spellStart"/>
      <w:r>
        <w:rPr>
          <w:color w:val="000000"/>
        </w:rPr>
        <w:t>nhắc</w:t>
      </w:r>
      <w:proofErr w:type="spellEnd"/>
      <w:r>
        <w:rPr>
          <w:color w:val="000000"/>
        </w:rPr>
        <w:t xml:space="preserve"> </w:t>
      </w:r>
      <w:proofErr w:type="spellStart"/>
      <w:r>
        <w:rPr>
          <w:color w:val="000000"/>
        </w:rPr>
        <w:t>lại</w:t>
      </w:r>
      <w:proofErr w:type="spellEnd"/>
      <w:r>
        <w:rPr>
          <w:color w:val="000000"/>
        </w:rPr>
        <w:t>.</w:t>
      </w:r>
    </w:p>
    <w:p w14:paraId="2F21F3F4" w14:textId="6530D00F" w:rsidR="005D1776" w:rsidRPr="005D1776" w:rsidRDefault="005D1776" w:rsidP="008D394D">
      <w:pPr>
        <w:autoSpaceDE w:val="0"/>
        <w:autoSpaceDN w:val="0"/>
        <w:adjustRightInd w:val="0"/>
        <w:spacing w:before="0" w:after="0" w:line="276" w:lineRule="auto"/>
        <w:jc w:val="both"/>
        <w:rPr>
          <w:i/>
          <w:color w:val="000000"/>
        </w:rPr>
      </w:pPr>
      <w:r w:rsidRPr="005D1776">
        <w:rPr>
          <w:i/>
          <w:color w:val="000000"/>
        </w:rPr>
        <w:t xml:space="preserve">* Hoạt động </w:t>
      </w:r>
      <w:proofErr w:type="spellStart"/>
      <w:r>
        <w:rPr>
          <w:i/>
          <w:color w:val="000000"/>
        </w:rPr>
        <w:t>nhóm</w:t>
      </w:r>
      <w:proofErr w:type="spellEnd"/>
      <w:r>
        <w:rPr>
          <w:i/>
          <w:color w:val="000000"/>
        </w:rPr>
        <w:t xml:space="preserve"> </w:t>
      </w:r>
      <w:proofErr w:type="spellStart"/>
      <w:r>
        <w:rPr>
          <w:i/>
          <w:color w:val="000000"/>
        </w:rPr>
        <w:t>đôi</w:t>
      </w:r>
      <w:proofErr w:type="spellEnd"/>
    </w:p>
    <w:p w14:paraId="354FD117" w14:textId="77777777" w:rsidR="005D1776" w:rsidRDefault="00DD489C" w:rsidP="008D394D">
      <w:pPr>
        <w:pBdr>
          <w:top w:val="nil"/>
          <w:left w:val="nil"/>
          <w:bottom w:val="nil"/>
          <w:right w:val="nil"/>
          <w:between w:val="nil"/>
        </w:pBdr>
        <w:spacing w:before="0" w:after="0" w:line="276" w:lineRule="auto"/>
        <w:jc w:val="both"/>
        <w:rPr>
          <w:color w:val="000000"/>
        </w:rPr>
      </w:pPr>
      <w:r>
        <w:rPr>
          <w:color w:val="000000"/>
        </w:rPr>
        <w:t xml:space="preserve">- </w:t>
      </w:r>
      <w:r w:rsidR="009B2D71">
        <w:rPr>
          <w:color w:val="000000"/>
        </w:rPr>
        <w:t xml:space="preserve">GV </w:t>
      </w:r>
      <w:r w:rsidR="005D1776">
        <w:rPr>
          <w:color w:val="000000"/>
        </w:rPr>
        <w:t xml:space="preserve">chia </w:t>
      </w:r>
      <w:proofErr w:type="spellStart"/>
      <w:r w:rsidR="005D1776">
        <w:rPr>
          <w:color w:val="000000"/>
        </w:rPr>
        <w:t>nhóm</w:t>
      </w:r>
      <w:proofErr w:type="spellEnd"/>
      <w:r w:rsidR="005D1776">
        <w:rPr>
          <w:color w:val="000000"/>
        </w:rPr>
        <w:t xml:space="preserve"> hoạt động: </w:t>
      </w:r>
    </w:p>
    <w:p w14:paraId="00000025" w14:textId="3465D9C4" w:rsidR="00E50CDA" w:rsidRDefault="005D1776" w:rsidP="005D1776">
      <w:pPr>
        <w:pBdr>
          <w:top w:val="nil"/>
          <w:left w:val="nil"/>
          <w:bottom w:val="nil"/>
          <w:right w:val="nil"/>
          <w:between w:val="nil"/>
        </w:pBdr>
        <w:spacing w:before="0" w:after="0" w:line="276" w:lineRule="auto"/>
        <w:ind w:firstLine="720"/>
        <w:jc w:val="both"/>
        <w:rPr>
          <w:color w:val="000000"/>
        </w:rPr>
      </w:pPr>
      <w:r>
        <w:rPr>
          <w:color w:val="000000"/>
        </w:rPr>
        <w:t xml:space="preserve">+ 2 HS </w:t>
      </w:r>
      <w:proofErr w:type="spellStart"/>
      <w:r>
        <w:rPr>
          <w:color w:val="000000"/>
        </w:rPr>
        <w:t>ngồi</w:t>
      </w:r>
      <w:proofErr w:type="spellEnd"/>
      <w:r>
        <w:rPr>
          <w:color w:val="000000"/>
        </w:rPr>
        <w:t xml:space="preserve"> </w:t>
      </w:r>
      <w:proofErr w:type="spellStart"/>
      <w:r>
        <w:rPr>
          <w:color w:val="000000"/>
        </w:rPr>
        <w:t>cạnh</w:t>
      </w:r>
      <w:proofErr w:type="spellEnd"/>
      <w:r>
        <w:rPr>
          <w:color w:val="000000"/>
        </w:rPr>
        <w:t xml:space="preserve"> </w:t>
      </w:r>
      <w:proofErr w:type="spellStart"/>
      <w:r>
        <w:rPr>
          <w:color w:val="000000"/>
        </w:rPr>
        <w:t>nhau</w:t>
      </w:r>
      <w:proofErr w:type="spellEnd"/>
      <w:r>
        <w:rPr>
          <w:color w:val="000000"/>
        </w:rPr>
        <w:t xml:space="preserve"> là 1 </w:t>
      </w:r>
      <w:proofErr w:type="spellStart"/>
      <w:r>
        <w:rPr>
          <w:color w:val="000000"/>
        </w:rPr>
        <w:t>nhóm</w:t>
      </w:r>
      <w:proofErr w:type="spellEnd"/>
    </w:p>
    <w:p w14:paraId="426013E3" w14:textId="522E54B6" w:rsidR="005D1776" w:rsidRDefault="005D1776" w:rsidP="005D1776">
      <w:pPr>
        <w:pBdr>
          <w:top w:val="nil"/>
          <w:left w:val="nil"/>
          <w:bottom w:val="nil"/>
          <w:right w:val="nil"/>
          <w:between w:val="nil"/>
        </w:pBdr>
        <w:spacing w:before="0" w:after="0" w:line="276" w:lineRule="auto"/>
        <w:ind w:firstLine="720"/>
        <w:jc w:val="both"/>
        <w:rPr>
          <w:color w:val="000000"/>
        </w:rPr>
      </w:pPr>
      <w:r>
        <w:rPr>
          <w:color w:val="000000"/>
        </w:rPr>
        <w:t xml:space="preserve">+ </w:t>
      </w:r>
      <w:proofErr w:type="spellStart"/>
      <w:r>
        <w:rPr>
          <w:color w:val="000000"/>
        </w:rPr>
        <w:t>thời</w:t>
      </w:r>
      <w:proofErr w:type="spellEnd"/>
      <w:r>
        <w:rPr>
          <w:color w:val="000000"/>
        </w:rPr>
        <w:t xml:space="preserve"> </w:t>
      </w:r>
      <w:proofErr w:type="spellStart"/>
      <w:r>
        <w:rPr>
          <w:color w:val="000000"/>
        </w:rPr>
        <w:t>gian</w:t>
      </w:r>
      <w:proofErr w:type="spellEnd"/>
      <w:r>
        <w:rPr>
          <w:color w:val="000000"/>
        </w:rPr>
        <w:t xml:space="preserve"> là 5 </w:t>
      </w:r>
      <w:proofErr w:type="spellStart"/>
      <w:r>
        <w:rPr>
          <w:color w:val="000000"/>
        </w:rPr>
        <w:t>phút</w:t>
      </w:r>
      <w:proofErr w:type="spellEnd"/>
    </w:p>
    <w:p w14:paraId="5674A348" w14:textId="3CB89D5A" w:rsidR="005D1776" w:rsidRDefault="005D1776" w:rsidP="005D1776">
      <w:pPr>
        <w:pBdr>
          <w:top w:val="nil"/>
          <w:left w:val="nil"/>
          <w:bottom w:val="nil"/>
          <w:right w:val="nil"/>
          <w:between w:val="nil"/>
        </w:pBdr>
        <w:spacing w:before="0" w:after="0" w:line="276" w:lineRule="auto"/>
        <w:ind w:firstLine="720"/>
        <w:jc w:val="both"/>
        <w:rPr>
          <w:color w:val="000000"/>
        </w:rPr>
      </w:pPr>
      <w:r>
        <w:rPr>
          <w:color w:val="000000"/>
        </w:rPr>
        <w:t xml:space="preserve">+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HS </w:t>
      </w:r>
      <w:proofErr w:type="spellStart"/>
      <w:r>
        <w:rPr>
          <w:color w:val="000000"/>
        </w:rPr>
        <w:t>đọc</w:t>
      </w:r>
      <w:proofErr w:type="spellEnd"/>
      <w:r>
        <w:rPr>
          <w:color w:val="000000"/>
        </w:rPr>
        <w:t xml:space="preserve"> </w:t>
      </w:r>
      <w:proofErr w:type="spellStart"/>
      <w:r>
        <w:rPr>
          <w:color w:val="000000"/>
        </w:rPr>
        <w:t>nội</w:t>
      </w:r>
      <w:proofErr w:type="spellEnd"/>
      <w:r>
        <w:rPr>
          <w:color w:val="000000"/>
        </w:rPr>
        <w:t xml:space="preserve"> dung </w:t>
      </w:r>
      <w:proofErr w:type="spellStart"/>
      <w:r>
        <w:rPr>
          <w:color w:val="000000"/>
        </w:rPr>
        <w:t>Phiếu</w:t>
      </w:r>
      <w:proofErr w:type="spellEnd"/>
      <w:r>
        <w:rPr>
          <w:color w:val="000000"/>
        </w:rPr>
        <w:t xml:space="preserve"> </w:t>
      </w:r>
      <w:proofErr w:type="spellStart"/>
      <w:r>
        <w:rPr>
          <w:color w:val="000000"/>
        </w:rPr>
        <w:t>bài</w:t>
      </w:r>
      <w:proofErr w:type="spellEnd"/>
      <w:r>
        <w:rPr>
          <w:color w:val="000000"/>
        </w:rPr>
        <w:t xml:space="preserve"> </w:t>
      </w:r>
      <w:proofErr w:type="spellStart"/>
      <w:r>
        <w:rPr>
          <w:color w:val="000000"/>
        </w:rPr>
        <w:t>tập</w:t>
      </w:r>
      <w:proofErr w:type="spellEnd"/>
      <w:r>
        <w:rPr>
          <w:color w:val="000000"/>
        </w:rPr>
        <w:t>.</w:t>
      </w:r>
    </w:p>
    <w:p w14:paraId="117967DB" w14:textId="1F49E10A" w:rsidR="005D1776" w:rsidRDefault="005D1776" w:rsidP="005D1776">
      <w:pPr>
        <w:pBdr>
          <w:top w:val="nil"/>
          <w:left w:val="nil"/>
          <w:bottom w:val="nil"/>
          <w:right w:val="nil"/>
          <w:between w:val="nil"/>
        </w:pBdr>
        <w:spacing w:before="0" w:after="0" w:line="276" w:lineRule="auto"/>
        <w:ind w:firstLine="720"/>
        <w:jc w:val="both"/>
      </w:pPr>
      <w:r>
        <w:rPr>
          <w:color w:val="000000"/>
        </w:rPr>
        <w:t xml:space="preserve">+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HS </w:t>
      </w:r>
      <w:proofErr w:type="spellStart"/>
      <w:r>
        <w:rPr>
          <w:color w:val="000000"/>
        </w:rPr>
        <w:t>mở</w:t>
      </w:r>
      <w:proofErr w:type="spellEnd"/>
      <w:r>
        <w:rPr>
          <w:color w:val="000000"/>
        </w:rPr>
        <w:t xml:space="preserve"> </w:t>
      </w:r>
      <w:proofErr w:type="gramStart"/>
      <w:r>
        <w:t>TaiChinhGiaDinh.xlsx ;</w:t>
      </w:r>
      <w:proofErr w:type="gramEnd"/>
      <w:r>
        <w:t xml:space="preserve"> </w:t>
      </w:r>
      <w:proofErr w:type="spellStart"/>
      <w:r>
        <w:t>Phiếu</w:t>
      </w:r>
      <w:proofErr w:type="spellEnd"/>
      <w:r>
        <w:t xml:space="preserve"> </w:t>
      </w:r>
      <w:proofErr w:type="spellStart"/>
      <w:r>
        <w:t>Bài</w:t>
      </w:r>
      <w:proofErr w:type="spellEnd"/>
      <w:r>
        <w:t xml:space="preserve"> Tập.docx.</w:t>
      </w:r>
    </w:p>
    <w:p w14:paraId="704AF1AE" w14:textId="24150066" w:rsidR="005D1776" w:rsidRDefault="005D1776" w:rsidP="005D1776">
      <w:pPr>
        <w:pBdr>
          <w:top w:val="nil"/>
          <w:left w:val="nil"/>
          <w:bottom w:val="nil"/>
          <w:right w:val="nil"/>
          <w:between w:val="nil"/>
        </w:pBdr>
        <w:spacing w:before="0" w:after="0" w:line="276" w:lineRule="auto"/>
        <w:ind w:firstLine="720"/>
        <w:jc w:val="both"/>
      </w:pPr>
      <w:r>
        <w:t xml:space="preserve">+ </w:t>
      </w:r>
      <w:proofErr w:type="spellStart"/>
      <w:r>
        <w:t>Phiếu</w:t>
      </w:r>
      <w:proofErr w:type="spellEnd"/>
      <w:r>
        <w:t xml:space="preserve"> </w:t>
      </w:r>
      <w:proofErr w:type="spellStart"/>
      <w:r>
        <w:t>bài</w:t>
      </w:r>
      <w:proofErr w:type="spellEnd"/>
      <w:r>
        <w:t xml:space="preserve"> </w:t>
      </w:r>
      <w:proofErr w:type="spellStart"/>
      <w:r>
        <w:t>tập</w:t>
      </w:r>
      <w:proofErr w:type="spellEnd"/>
      <w:r>
        <w:t xml:space="preserve"> </w:t>
      </w:r>
      <w:proofErr w:type="spellStart"/>
      <w:r>
        <w:t>được</w:t>
      </w:r>
      <w:proofErr w:type="spellEnd"/>
      <w:r>
        <w:t xml:space="preserve"> </w:t>
      </w:r>
      <w:proofErr w:type="spellStart"/>
      <w:r>
        <w:t>thu</w:t>
      </w:r>
      <w:proofErr w:type="spellEnd"/>
      <w:r>
        <w:t xml:space="preserve"> </w:t>
      </w:r>
      <w:proofErr w:type="spellStart"/>
      <w:r>
        <w:t>thập</w:t>
      </w:r>
      <w:proofErr w:type="spellEnd"/>
      <w:r>
        <w:t xml:space="preserve"> </w:t>
      </w:r>
      <w:proofErr w:type="spellStart"/>
      <w:r>
        <w:t>trên</w:t>
      </w:r>
      <w:proofErr w:type="spellEnd"/>
      <w:r>
        <w:t xml:space="preserve"> </w:t>
      </w:r>
      <w:proofErr w:type="spellStart"/>
      <w:r>
        <w:t>Padled</w:t>
      </w:r>
      <w:proofErr w:type="spellEnd"/>
    </w:p>
    <w:p w14:paraId="171FF224" w14:textId="088A831D" w:rsidR="005D1776" w:rsidRDefault="005D1776" w:rsidP="005D1776">
      <w:pPr>
        <w:pBdr>
          <w:top w:val="nil"/>
          <w:left w:val="nil"/>
          <w:bottom w:val="nil"/>
          <w:right w:val="nil"/>
          <w:between w:val="nil"/>
        </w:pBdr>
        <w:spacing w:before="0" w:after="0" w:line="276" w:lineRule="auto"/>
        <w:jc w:val="both"/>
      </w:pPr>
      <w:r>
        <w:t xml:space="preserve">- </w:t>
      </w:r>
      <w:proofErr w:type="spellStart"/>
      <w:r>
        <w:t>Khi</w:t>
      </w:r>
      <w:proofErr w:type="spellEnd"/>
      <w:r>
        <w:t xml:space="preserve"> </w:t>
      </w:r>
      <w:proofErr w:type="spellStart"/>
      <w:r>
        <w:t>hết</w:t>
      </w:r>
      <w:proofErr w:type="spellEnd"/>
      <w:r>
        <w:t xml:space="preserve"> </w:t>
      </w:r>
      <w:proofErr w:type="spellStart"/>
      <w:r>
        <w:t>thời</w:t>
      </w:r>
      <w:proofErr w:type="spellEnd"/>
      <w:r>
        <w:t xml:space="preserve"> </w:t>
      </w:r>
      <w:proofErr w:type="spellStart"/>
      <w:r>
        <w:t>gian</w:t>
      </w:r>
      <w:proofErr w:type="spellEnd"/>
      <w:r>
        <w:t xml:space="preserve"> hoạt động </w:t>
      </w:r>
      <w:proofErr w:type="spellStart"/>
      <w:r>
        <w:t>nhóm</w:t>
      </w:r>
      <w:proofErr w:type="spellEnd"/>
      <w:r>
        <w:t xml:space="preserve">, GV </w:t>
      </w:r>
      <w:proofErr w:type="spellStart"/>
      <w:r>
        <w:t>mở</w:t>
      </w:r>
      <w:proofErr w:type="spellEnd"/>
      <w:r>
        <w:t xml:space="preserve"> </w:t>
      </w:r>
      <w:proofErr w:type="spellStart"/>
      <w:r>
        <w:t>Padlet</w:t>
      </w:r>
      <w:proofErr w:type="spellEnd"/>
      <w:r>
        <w:t xml:space="preserve"> và </w:t>
      </w:r>
      <w:proofErr w:type="spellStart"/>
      <w:r>
        <w:t>yêu</w:t>
      </w:r>
      <w:proofErr w:type="spellEnd"/>
      <w:r>
        <w:t xml:space="preserve"> </w:t>
      </w:r>
      <w:proofErr w:type="spellStart"/>
      <w:r>
        <w:t>cầu</w:t>
      </w:r>
      <w:proofErr w:type="spellEnd"/>
      <w:r>
        <w:t xml:space="preserve"> 1 </w:t>
      </w:r>
      <w:proofErr w:type="spellStart"/>
      <w:r>
        <w:t>nhóm</w:t>
      </w:r>
      <w:proofErr w:type="spellEnd"/>
      <w:r>
        <w:t xml:space="preserve"> </w:t>
      </w:r>
      <w:proofErr w:type="spellStart"/>
      <w:r>
        <w:t>báo</w:t>
      </w:r>
      <w:proofErr w:type="spellEnd"/>
      <w:r>
        <w:t xml:space="preserve"> </w:t>
      </w:r>
      <w:proofErr w:type="spellStart"/>
      <w:r>
        <w:t>cáo</w:t>
      </w:r>
      <w:proofErr w:type="spellEnd"/>
      <w:r>
        <w:t>.</w:t>
      </w:r>
    </w:p>
    <w:p w14:paraId="44D4B405" w14:textId="0462D667" w:rsidR="005D1776" w:rsidRDefault="005D1776" w:rsidP="005D1776">
      <w:pPr>
        <w:pBdr>
          <w:top w:val="nil"/>
          <w:left w:val="nil"/>
          <w:bottom w:val="nil"/>
          <w:right w:val="nil"/>
          <w:between w:val="nil"/>
        </w:pBdr>
        <w:spacing w:before="0" w:after="0" w:line="276" w:lineRule="auto"/>
        <w:jc w:val="both"/>
      </w:pPr>
      <w:r>
        <w:t xml:space="preserve">- </w:t>
      </w:r>
      <w:proofErr w:type="spellStart"/>
      <w:r>
        <w:t>Đại</w:t>
      </w:r>
      <w:proofErr w:type="spellEnd"/>
      <w:r>
        <w:t xml:space="preserve"> </w:t>
      </w:r>
      <w:proofErr w:type="spellStart"/>
      <w:r>
        <w:t>diện</w:t>
      </w:r>
      <w:proofErr w:type="spellEnd"/>
      <w:r>
        <w:t xml:space="preserve"> </w:t>
      </w:r>
      <w:proofErr w:type="spellStart"/>
      <w:r>
        <w:t>nhóm</w:t>
      </w:r>
      <w:proofErr w:type="spellEnd"/>
      <w:r>
        <w:t xml:space="preserve"> </w:t>
      </w:r>
      <w:proofErr w:type="spellStart"/>
      <w:r>
        <w:t>báo</w:t>
      </w:r>
      <w:proofErr w:type="spellEnd"/>
      <w:r>
        <w:t xml:space="preserve"> </w:t>
      </w:r>
      <w:proofErr w:type="spellStart"/>
      <w:r>
        <w:t>cáo</w:t>
      </w:r>
      <w:proofErr w:type="spellEnd"/>
    </w:p>
    <w:p w14:paraId="5EC7F1FA" w14:textId="1FA77C91" w:rsidR="005D1776" w:rsidRDefault="005D1776" w:rsidP="005D1776">
      <w:pPr>
        <w:pBdr>
          <w:top w:val="nil"/>
          <w:left w:val="nil"/>
          <w:bottom w:val="nil"/>
          <w:right w:val="nil"/>
          <w:between w:val="nil"/>
        </w:pBdr>
        <w:spacing w:before="0" w:after="0" w:line="276" w:lineRule="auto"/>
        <w:jc w:val="both"/>
      </w:pPr>
      <w:r>
        <w:t xml:space="preserve">- Các </w:t>
      </w:r>
      <w:proofErr w:type="spellStart"/>
      <w:r>
        <w:t>nhóm</w:t>
      </w:r>
      <w:proofErr w:type="spellEnd"/>
      <w:r>
        <w:t xml:space="preserve"> khác </w:t>
      </w:r>
      <w:proofErr w:type="spellStart"/>
      <w:r>
        <w:t>nhận</w:t>
      </w:r>
      <w:proofErr w:type="spellEnd"/>
      <w:r>
        <w:t xml:space="preserve"> </w:t>
      </w:r>
      <w:proofErr w:type="spellStart"/>
      <w:r>
        <w:t>xét</w:t>
      </w:r>
      <w:proofErr w:type="spellEnd"/>
      <w:r w:rsidR="00367A60">
        <w:t>.</w:t>
      </w:r>
    </w:p>
    <w:p w14:paraId="77629B44" w14:textId="63CB753E" w:rsidR="00367A60" w:rsidRDefault="00367A60" w:rsidP="005D1776">
      <w:pPr>
        <w:pBdr>
          <w:top w:val="nil"/>
          <w:left w:val="nil"/>
          <w:bottom w:val="nil"/>
          <w:right w:val="nil"/>
          <w:between w:val="nil"/>
        </w:pBdr>
        <w:spacing w:before="0" w:after="0" w:line="276" w:lineRule="auto"/>
        <w:jc w:val="both"/>
      </w:pPr>
      <w:r>
        <w:t xml:space="preserve">- GV </w:t>
      </w:r>
      <w:proofErr w:type="spellStart"/>
      <w:r>
        <w:t>chốt</w:t>
      </w:r>
      <w:proofErr w:type="spellEnd"/>
      <w:r>
        <w:t xml:space="preserve"> các </w:t>
      </w:r>
      <w:proofErr w:type="spellStart"/>
      <w:r>
        <w:t>câu</w:t>
      </w:r>
      <w:proofErr w:type="spellEnd"/>
      <w:r>
        <w:t xml:space="preserve"> </w:t>
      </w:r>
      <w:proofErr w:type="spellStart"/>
      <w:r>
        <w:t>trả</w:t>
      </w:r>
      <w:proofErr w:type="spellEnd"/>
      <w:r>
        <w:t xml:space="preserve"> </w:t>
      </w:r>
      <w:proofErr w:type="spellStart"/>
      <w:r>
        <w:t>lời</w:t>
      </w:r>
      <w:proofErr w:type="spellEnd"/>
      <w:r>
        <w:t xml:space="preserve"> </w:t>
      </w:r>
      <w:proofErr w:type="spellStart"/>
      <w:r>
        <w:t>trong</w:t>
      </w:r>
      <w:proofErr w:type="spellEnd"/>
      <w:r>
        <w:t xml:space="preserve"> </w:t>
      </w:r>
      <w:proofErr w:type="spellStart"/>
      <w:r>
        <w:t>phiếu</w:t>
      </w:r>
      <w:proofErr w:type="spellEnd"/>
      <w:r>
        <w:t xml:space="preserve"> </w:t>
      </w:r>
      <w:proofErr w:type="spellStart"/>
      <w:r>
        <w:t>bài</w:t>
      </w:r>
      <w:proofErr w:type="spellEnd"/>
      <w:r>
        <w:t xml:space="preserve"> </w:t>
      </w:r>
      <w:proofErr w:type="spellStart"/>
      <w:r>
        <w:t>tập</w:t>
      </w:r>
      <w:proofErr w:type="spellEnd"/>
      <w:r>
        <w:t xml:space="preserve"> và </w:t>
      </w:r>
      <w:proofErr w:type="spellStart"/>
      <w:r>
        <w:t>ghi</w:t>
      </w:r>
      <w:proofErr w:type="spellEnd"/>
      <w:r>
        <w:t xml:space="preserve"> </w:t>
      </w:r>
      <w:proofErr w:type="spellStart"/>
      <w:r>
        <w:t>lại</w:t>
      </w:r>
      <w:proofErr w:type="spellEnd"/>
      <w:r>
        <w:t xml:space="preserve"> </w:t>
      </w:r>
      <w:proofErr w:type="spellStart"/>
      <w:r>
        <w:t>phần</w:t>
      </w:r>
      <w:proofErr w:type="spellEnd"/>
      <w:r>
        <w:t xml:space="preserve"> </w:t>
      </w:r>
      <w:proofErr w:type="spellStart"/>
      <w:r>
        <w:t>trả</w:t>
      </w:r>
      <w:proofErr w:type="spellEnd"/>
      <w:r>
        <w:t xml:space="preserve"> </w:t>
      </w:r>
      <w:proofErr w:type="spellStart"/>
      <w:r>
        <w:t>lời</w:t>
      </w:r>
      <w:proofErr w:type="spellEnd"/>
      <w:r>
        <w:t xml:space="preserve"> của </w:t>
      </w:r>
      <w:proofErr w:type="spellStart"/>
      <w:r>
        <w:t>câu</w:t>
      </w:r>
      <w:proofErr w:type="spellEnd"/>
      <w:r>
        <w:t xml:space="preserve"> 3 </w:t>
      </w:r>
      <w:proofErr w:type="spellStart"/>
      <w:r>
        <w:t>lên</w:t>
      </w:r>
      <w:proofErr w:type="spellEnd"/>
      <w:r>
        <w:t xml:space="preserve"> </w:t>
      </w:r>
      <w:proofErr w:type="spellStart"/>
      <w:r>
        <w:t>bảng</w:t>
      </w:r>
      <w:proofErr w:type="spellEnd"/>
      <w:r>
        <w:t>.</w:t>
      </w:r>
    </w:p>
    <w:p w14:paraId="0793C8A9" w14:textId="1F87BEDD" w:rsidR="00367A60" w:rsidRDefault="00367A60" w:rsidP="005D1776">
      <w:pPr>
        <w:pBdr>
          <w:top w:val="nil"/>
          <w:left w:val="nil"/>
          <w:bottom w:val="nil"/>
          <w:right w:val="nil"/>
          <w:between w:val="nil"/>
        </w:pBdr>
        <w:spacing w:before="0" w:after="0" w:line="276" w:lineRule="auto"/>
        <w:jc w:val="both"/>
      </w:pPr>
      <w:r>
        <w:t xml:space="preserve">- GV </w:t>
      </w:r>
      <w:proofErr w:type="spellStart"/>
      <w:r>
        <w:t>hỏi</w:t>
      </w:r>
      <w:proofErr w:type="spellEnd"/>
      <w:r>
        <w:t>: “</w:t>
      </w:r>
      <w:proofErr w:type="spellStart"/>
      <w:r>
        <w:t>Có</w:t>
      </w:r>
      <w:proofErr w:type="spellEnd"/>
      <w:r>
        <w:t xml:space="preserve"> </w:t>
      </w:r>
      <w:proofErr w:type="spellStart"/>
      <w:r>
        <w:t>nhóm</w:t>
      </w:r>
      <w:proofErr w:type="spellEnd"/>
      <w:r>
        <w:t xml:space="preserve"> </w:t>
      </w:r>
      <w:proofErr w:type="spellStart"/>
      <w:r>
        <w:t>nào</w:t>
      </w:r>
      <w:proofErr w:type="spellEnd"/>
      <w:r>
        <w:t xml:space="preserve"> </w:t>
      </w:r>
      <w:proofErr w:type="spellStart"/>
      <w:r>
        <w:t>có</w:t>
      </w:r>
      <w:proofErr w:type="spellEnd"/>
      <w:r>
        <w:t xml:space="preserve"> </w:t>
      </w:r>
      <w:proofErr w:type="spellStart"/>
      <w:r>
        <w:t>công</w:t>
      </w:r>
      <w:proofErr w:type="spellEnd"/>
      <w:r>
        <w:t xml:space="preserve"> </w:t>
      </w:r>
      <w:proofErr w:type="spellStart"/>
      <w:r>
        <w:t>thức</w:t>
      </w:r>
      <w:proofErr w:type="spellEnd"/>
      <w:r>
        <w:t xml:space="preserve"> khác </w:t>
      </w:r>
      <w:proofErr w:type="spellStart"/>
      <w:r>
        <w:t>nhưng</w:t>
      </w:r>
      <w:proofErr w:type="spellEnd"/>
      <w:r>
        <w:t xml:space="preserve"> </w:t>
      </w:r>
      <w:proofErr w:type="spellStart"/>
      <w:r>
        <w:t>vẫn</w:t>
      </w:r>
      <w:proofErr w:type="spellEnd"/>
      <w:r>
        <w:t xml:space="preserve"> cho </w:t>
      </w:r>
      <w:proofErr w:type="spellStart"/>
      <w:r>
        <w:t>đúng</w:t>
      </w:r>
      <w:proofErr w:type="spellEnd"/>
      <w:r>
        <w:t xml:space="preserve"> </w:t>
      </w:r>
      <w:proofErr w:type="spellStart"/>
      <w:r>
        <w:t>kết</w:t>
      </w:r>
      <w:proofErr w:type="spellEnd"/>
      <w:r>
        <w:t xml:space="preserve"> </w:t>
      </w:r>
      <w:proofErr w:type="spellStart"/>
      <w:r>
        <w:t>quả</w:t>
      </w:r>
      <w:proofErr w:type="spellEnd"/>
      <w:r>
        <w:t>?”</w:t>
      </w:r>
    </w:p>
    <w:p w14:paraId="35B1F67C" w14:textId="7BCB687E" w:rsidR="00367A60" w:rsidRDefault="00367A60" w:rsidP="005D1776">
      <w:pPr>
        <w:pBdr>
          <w:top w:val="nil"/>
          <w:left w:val="nil"/>
          <w:bottom w:val="nil"/>
          <w:right w:val="nil"/>
          <w:between w:val="nil"/>
        </w:pBdr>
        <w:spacing w:before="0" w:after="0" w:line="276" w:lineRule="auto"/>
        <w:jc w:val="both"/>
        <w:rPr>
          <w:color w:val="000000"/>
        </w:rPr>
      </w:pPr>
      <w:r>
        <w:t xml:space="preserve">- HS </w:t>
      </w:r>
      <w:proofErr w:type="spellStart"/>
      <w:r>
        <w:t>trả</w:t>
      </w:r>
      <w:proofErr w:type="spellEnd"/>
      <w:r>
        <w:t xml:space="preserve"> </w:t>
      </w:r>
      <w:proofErr w:type="spellStart"/>
      <w:r>
        <w:t>lời</w:t>
      </w:r>
      <w:proofErr w:type="spellEnd"/>
    </w:p>
    <w:p w14:paraId="00000026" w14:textId="7AA74D95" w:rsidR="00E50CDA" w:rsidRDefault="00DD489C" w:rsidP="008D394D">
      <w:pPr>
        <w:pBdr>
          <w:top w:val="nil"/>
          <w:left w:val="nil"/>
          <w:bottom w:val="nil"/>
          <w:right w:val="nil"/>
          <w:between w:val="nil"/>
        </w:pBdr>
        <w:spacing w:before="0" w:after="0" w:line="276" w:lineRule="auto"/>
        <w:jc w:val="both"/>
        <w:rPr>
          <w:color w:val="000000"/>
        </w:rPr>
      </w:pPr>
      <w:r>
        <w:rPr>
          <w:color w:val="000000"/>
        </w:rPr>
        <w:t xml:space="preserve">- </w:t>
      </w:r>
      <w:r w:rsidR="00D90F55">
        <w:rPr>
          <w:color w:val="000000"/>
        </w:rPr>
        <w:t xml:space="preserve">GV </w:t>
      </w:r>
      <w:proofErr w:type="spellStart"/>
      <w:r w:rsidR="00367A60">
        <w:rPr>
          <w:color w:val="000000"/>
        </w:rPr>
        <w:t>ghi</w:t>
      </w:r>
      <w:proofErr w:type="spellEnd"/>
      <w:r w:rsidR="00367A60">
        <w:rPr>
          <w:color w:val="000000"/>
        </w:rPr>
        <w:t xml:space="preserve"> </w:t>
      </w:r>
      <w:proofErr w:type="spellStart"/>
      <w:r w:rsidR="00367A60">
        <w:rPr>
          <w:color w:val="000000"/>
        </w:rPr>
        <w:t>lại</w:t>
      </w:r>
      <w:proofErr w:type="spellEnd"/>
      <w:r w:rsidR="00367A60">
        <w:rPr>
          <w:color w:val="000000"/>
        </w:rPr>
        <w:t xml:space="preserve"> các </w:t>
      </w:r>
      <w:proofErr w:type="spellStart"/>
      <w:r w:rsidR="00367A60">
        <w:rPr>
          <w:color w:val="000000"/>
        </w:rPr>
        <w:t>công</w:t>
      </w:r>
      <w:proofErr w:type="spellEnd"/>
      <w:r w:rsidR="00367A60">
        <w:rPr>
          <w:color w:val="000000"/>
        </w:rPr>
        <w:t xml:space="preserve"> </w:t>
      </w:r>
      <w:proofErr w:type="spellStart"/>
      <w:r w:rsidR="00367A60">
        <w:rPr>
          <w:color w:val="000000"/>
        </w:rPr>
        <w:t>thức</w:t>
      </w:r>
      <w:proofErr w:type="spellEnd"/>
      <w:r w:rsidR="00367A60">
        <w:rPr>
          <w:color w:val="000000"/>
        </w:rPr>
        <w:t xml:space="preserve"> </w:t>
      </w:r>
      <w:proofErr w:type="spellStart"/>
      <w:r w:rsidR="00367A60">
        <w:rPr>
          <w:color w:val="000000"/>
        </w:rPr>
        <w:t>đó</w:t>
      </w:r>
      <w:proofErr w:type="spellEnd"/>
      <w:r w:rsidR="00367A60">
        <w:rPr>
          <w:color w:val="000000"/>
        </w:rPr>
        <w:t>.</w:t>
      </w:r>
    </w:p>
    <w:p w14:paraId="7F583BB8" w14:textId="73BFD80F" w:rsidR="00367A60" w:rsidRDefault="00367A60" w:rsidP="008D394D">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hỏi</w:t>
      </w:r>
      <w:proofErr w:type="spellEnd"/>
      <w:r>
        <w:rPr>
          <w:color w:val="000000"/>
        </w:rPr>
        <w:t xml:space="preserve">: </w:t>
      </w:r>
      <w:proofErr w:type="gramStart"/>
      <w:r>
        <w:rPr>
          <w:color w:val="000000"/>
        </w:rPr>
        <w:t>“ Con</w:t>
      </w:r>
      <w:proofErr w:type="gramEnd"/>
      <w:r>
        <w:rPr>
          <w:color w:val="000000"/>
        </w:rPr>
        <w:t xml:space="preserve"> </w:t>
      </w:r>
      <w:proofErr w:type="spellStart"/>
      <w:r>
        <w:rPr>
          <w:color w:val="000000"/>
        </w:rPr>
        <w:t>có</w:t>
      </w:r>
      <w:proofErr w:type="spellEnd"/>
      <w:r>
        <w:rPr>
          <w:color w:val="000000"/>
        </w:rPr>
        <w:t xml:space="preserve"> </w:t>
      </w:r>
      <w:proofErr w:type="spellStart"/>
      <w:r>
        <w:rPr>
          <w:color w:val="000000"/>
        </w:rPr>
        <w:t>thể</w:t>
      </w:r>
      <w:proofErr w:type="spellEnd"/>
      <w:r>
        <w:rPr>
          <w:color w:val="000000"/>
        </w:rPr>
        <w:t xml:space="preserve"> </w:t>
      </w:r>
      <w:proofErr w:type="spellStart"/>
      <w:r>
        <w:rPr>
          <w:color w:val="000000"/>
        </w:rPr>
        <w:t>tổng</w:t>
      </w:r>
      <w:proofErr w:type="spellEnd"/>
      <w:r>
        <w:rPr>
          <w:color w:val="000000"/>
        </w:rPr>
        <w:t xml:space="preserve"> </w:t>
      </w:r>
      <w:proofErr w:type="spellStart"/>
      <w:r>
        <w:rPr>
          <w:color w:val="000000"/>
        </w:rPr>
        <w:t>quát</w:t>
      </w:r>
      <w:proofErr w:type="spellEnd"/>
      <w:r>
        <w:rPr>
          <w:color w:val="000000"/>
        </w:rPr>
        <w:t xml:space="preserve"> </w:t>
      </w:r>
      <w:proofErr w:type="spellStart"/>
      <w:r>
        <w:rPr>
          <w:color w:val="000000"/>
        </w:rPr>
        <w:t>cú</w:t>
      </w:r>
      <w:proofErr w:type="spellEnd"/>
      <w:r>
        <w:rPr>
          <w:color w:val="000000"/>
        </w:rPr>
        <w:t xml:space="preserve"> </w:t>
      </w:r>
      <w:proofErr w:type="spellStart"/>
      <w:r>
        <w:rPr>
          <w:color w:val="000000"/>
        </w:rPr>
        <w:t>pháp</w:t>
      </w:r>
      <w:proofErr w:type="spellEnd"/>
      <w:r>
        <w:rPr>
          <w:color w:val="000000"/>
        </w:rPr>
        <w:t xml:space="preserve"> </w:t>
      </w:r>
      <w:proofErr w:type="spellStart"/>
      <w:r>
        <w:rPr>
          <w:color w:val="000000"/>
        </w:rPr>
        <w:t>hàm</w:t>
      </w:r>
      <w:proofErr w:type="spellEnd"/>
      <w:r>
        <w:rPr>
          <w:color w:val="000000"/>
        </w:rPr>
        <w:t xml:space="preserve"> COUNTIF </w:t>
      </w:r>
      <w:proofErr w:type="spellStart"/>
      <w:r>
        <w:rPr>
          <w:color w:val="000000"/>
        </w:rPr>
        <w:t>như</w:t>
      </w:r>
      <w:proofErr w:type="spellEnd"/>
      <w:r>
        <w:rPr>
          <w:color w:val="000000"/>
        </w:rPr>
        <w:t xml:space="preserve"> </w:t>
      </w:r>
      <w:proofErr w:type="spellStart"/>
      <w:r>
        <w:rPr>
          <w:color w:val="000000"/>
        </w:rPr>
        <w:t>thế</w:t>
      </w:r>
      <w:proofErr w:type="spellEnd"/>
      <w:r>
        <w:rPr>
          <w:color w:val="000000"/>
        </w:rPr>
        <w:t xml:space="preserve"> </w:t>
      </w:r>
      <w:proofErr w:type="spellStart"/>
      <w:r>
        <w:rPr>
          <w:color w:val="000000"/>
        </w:rPr>
        <w:t>nào</w:t>
      </w:r>
      <w:proofErr w:type="spellEnd"/>
      <w:r>
        <w:rPr>
          <w:color w:val="000000"/>
        </w:rPr>
        <w:t>?”</w:t>
      </w:r>
    </w:p>
    <w:p w14:paraId="21D0BF72" w14:textId="3362FE89" w:rsidR="00367A60" w:rsidRDefault="00367A60" w:rsidP="008D394D">
      <w:pPr>
        <w:pBdr>
          <w:top w:val="nil"/>
          <w:left w:val="nil"/>
          <w:bottom w:val="nil"/>
          <w:right w:val="nil"/>
          <w:between w:val="nil"/>
        </w:pBdr>
        <w:spacing w:before="0" w:after="0" w:line="276" w:lineRule="auto"/>
        <w:jc w:val="both"/>
        <w:rPr>
          <w:color w:val="000000"/>
        </w:rPr>
      </w:pPr>
      <w:r>
        <w:rPr>
          <w:color w:val="000000"/>
        </w:rPr>
        <w:t xml:space="preserve">- HS </w:t>
      </w:r>
      <w:proofErr w:type="spellStart"/>
      <w:r>
        <w:rPr>
          <w:color w:val="000000"/>
        </w:rPr>
        <w:t>trả</w:t>
      </w:r>
      <w:proofErr w:type="spellEnd"/>
      <w:r>
        <w:rPr>
          <w:color w:val="000000"/>
        </w:rPr>
        <w:t xml:space="preserve"> </w:t>
      </w:r>
      <w:proofErr w:type="spellStart"/>
      <w:r>
        <w:rPr>
          <w:color w:val="000000"/>
        </w:rPr>
        <w:t>lời</w:t>
      </w:r>
      <w:proofErr w:type="spellEnd"/>
    </w:p>
    <w:p w14:paraId="77CB915A" w14:textId="3411C20B" w:rsidR="00367A60" w:rsidRDefault="00367A60" w:rsidP="008D394D">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nhấn</w:t>
      </w:r>
      <w:proofErr w:type="spellEnd"/>
      <w:r>
        <w:rPr>
          <w:color w:val="000000"/>
        </w:rPr>
        <w:t xml:space="preserve"> </w:t>
      </w:r>
      <w:proofErr w:type="spellStart"/>
      <w:r>
        <w:rPr>
          <w:color w:val="000000"/>
        </w:rPr>
        <w:t>mạnh</w:t>
      </w:r>
      <w:proofErr w:type="spellEnd"/>
      <w:r>
        <w:rPr>
          <w:color w:val="000000"/>
        </w:rPr>
        <w:t xml:space="preserve"> </w:t>
      </w:r>
      <w:proofErr w:type="spellStart"/>
      <w:r>
        <w:rPr>
          <w:color w:val="000000"/>
        </w:rPr>
        <w:t>lại</w:t>
      </w:r>
      <w:proofErr w:type="spellEnd"/>
      <w:r>
        <w:rPr>
          <w:color w:val="000000"/>
        </w:rPr>
        <w:t xml:space="preserve"> </w:t>
      </w:r>
      <w:proofErr w:type="spellStart"/>
      <w:r>
        <w:rPr>
          <w:color w:val="000000"/>
        </w:rPr>
        <w:t>cú</w:t>
      </w:r>
      <w:proofErr w:type="spellEnd"/>
      <w:r>
        <w:rPr>
          <w:color w:val="000000"/>
        </w:rPr>
        <w:t xml:space="preserve"> </w:t>
      </w:r>
      <w:proofErr w:type="spellStart"/>
      <w:r>
        <w:rPr>
          <w:color w:val="000000"/>
        </w:rPr>
        <w:t>pháp</w:t>
      </w:r>
      <w:proofErr w:type="spellEnd"/>
      <w:r w:rsidR="00881E90">
        <w:rPr>
          <w:color w:val="000000"/>
        </w:rPr>
        <w:t xml:space="preserve"> </w:t>
      </w:r>
      <w:proofErr w:type="spellStart"/>
      <w:r w:rsidR="00881E90">
        <w:rPr>
          <w:color w:val="000000"/>
        </w:rPr>
        <w:t>hàm</w:t>
      </w:r>
      <w:proofErr w:type="spellEnd"/>
      <w:r w:rsidR="00881E90">
        <w:rPr>
          <w:color w:val="000000"/>
        </w:rPr>
        <w:t xml:space="preserve"> COUNTIF.</w:t>
      </w:r>
    </w:p>
    <w:p w14:paraId="745DCDF7" w14:textId="3D3A582C" w:rsidR="00CA3A66" w:rsidRDefault="00CA3A66" w:rsidP="00CA3A66">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các </w:t>
      </w:r>
      <w:proofErr w:type="spellStart"/>
      <w:r>
        <w:rPr>
          <w:color w:val="000000"/>
        </w:rPr>
        <w:t>nhóm</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hiện</w:t>
      </w:r>
      <w:proofErr w:type="spellEnd"/>
      <w:r>
        <w:rPr>
          <w:color w:val="000000"/>
        </w:rPr>
        <w:t xml:space="preserve"> </w:t>
      </w:r>
      <w:proofErr w:type="spellStart"/>
      <w:r>
        <w:rPr>
          <w:color w:val="000000"/>
        </w:rPr>
        <w:t>sao</w:t>
      </w:r>
      <w:proofErr w:type="spellEnd"/>
      <w:r>
        <w:rPr>
          <w:color w:val="000000"/>
        </w:rPr>
        <w:t xml:space="preserve"> </w:t>
      </w:r>
      <w:proofErr w:type="spellStart"/>
      <w:r>
        <w:rPr>
          <w:color w:val="000000"/>
        </w:rPr>
        <w:t>chép</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thức</w:t>
      </w:r>
      <w:proofErr w:type="spellEnd"/>
      <w:r>
        <w:rPr>
          <w:color w:val="000000"/>
        </w:rPr>
        <w:t xml:space="preserve"> </w:t>
      </w:r>
      <w:r w:rsidR="00A339CE">
        <w:rPr>
          <w:color w:val="000000"/>
        </w:rPr>
        <w:t xml:space="preserve">của </w:t>
      </w:r>
      <w:proofErr w:type="spellStart"/>
      <w:r w:rsidR="00A339CE">
        <w:rPr>
          <w:color w:val="000000"/>
        </w:rPr>
        <w:t>mình</w:t>
      </w:r>
      <w:proofErr w:type="spellEnd"/>
      <w:r w:rsidR="00A339CE">
        <w:rPr>
          <w:color w:val="000000"/>
        </w:rPr>
        <w:t xml:space="preserve"> </w:t>
      </w:r>
      <w:proofErr w:type="spellStart"/>
      <w:r w:rsidR="00A339CE">
        <w:rPr>
          <w:color w:val="000000"/>
        </w:rPr>
        <w:t>xuống</w:t>
      </w:r>
      <w:proofErr w:type="spellEnd"/>
      <w:r w:rsidR="00A339CE">
        <w:rPr>
          <w:color w:val="000000"/>
        </w:rPr>
        <w:t xml:space="preserve"> ô G3 </w:t>
      </w:r>
      <w:proofErr w:type="spellStart"/>
      <w:r w:rsidR="00A339CE">
        <w:rPr>
          <w:color w:val="000000"/>
        </w:rPr>
        <w:t>để</w:t>
      </w:r>
      <w:proofErr w:type="spellEnd"/>
      <w:r w:rsidR="00A339CE">
        <w:rPr>
          <w:color w:val="000000"/>
        </w:rPr>
        <w:t xml:space="preserve"> </w:t>
      </w:r>
      <w:proofErr w:type="spellStart"/>
      <w:r w:rsidR="00A339CE">
        <w:rPr>
          <w:color w:val="000000"/>
        </w:rPr>
        <w:t>đếm</w:t>
      </w:r>
      <w:proofErr w:type="spellEnd"/>
      <w:r w:rsidR="00A339CE">
        <w:rPr>
          <w:color w:val="000000"/>
        </w:rPr>
        <w:t xml:space="preserve"> </w:t>
      </w:r>
      <w:proofErr w:type="spellStart"/>
      <w:r w:rsidR="00A339CE">
        <w:rPr>
          <w:color w:val="000000"/>
        </w:rPr>
        <w:t>khoản</w:t>
      </w:r>
      <w:proofErr w:type="spellEnd"/>
      <w:r w:rsidR="00A339CE">
        <w:rPr>
          <w:color w:val="000000"/>
        </w:rPr>
        <w:t xml:space="preserve"> chi “</w:t>
      </w:r>
      <w:proofErr w:type="spellStart"/>
      <w:r w:rsidR="00A339CE">
        <w:rPr>
          <w:color w:val="000000"/>
        </w:rPr>
        <w:t>Ăn</w:t>
      </w:r>
      <w:proofErr w:type="spellEnd"/>
      <w:r w:rsidR="00A339CE">
        <w:rPr>
          <w:color w:val="000000"/>
        </w:rPr>
        <w:t xml:space="preserve">” </w:t>
      </w:r>
      <w:proofErr w:type="spellStart"/>
      <w:r w:rsidR="00A339CE">
        <w:rPr>
          <w:color w:val="000000"/>
        </w:rPr>
        <w:t>được</w:t>
      </w:r>
      <w:proofErr w:type="spellEnd"/>
      <w:r w:rsidR="00A339CE">
        <w:rPr>
          <w:color w:val="000000"/>
        </w:rPr>
        <w:t xml:space="preserve"> chi </w:t>
      </w:r>
      <w:proofErr w:type="spellStart"/>
      <w:r w:rsidR="00A339CE">
        <w:rPr>
          <w:color w:val="000000"/>
        </w:rPr>
        <w:t>bao</w:t>
      </w:r>
      <w:proofErr w:type="spellEnd"/>
      <w:r w:rsidR="00A339CE">
        <w:rPr>
          <w:color w:val="000000"/>
        </w:rPr>
        <w:t xml:space="preserve"> </w:t>
      </w:r>
      <w:proofErr w:type="spellStart"/>
      <w:r w:rsidR="00A339CE">
        <w:rPr>
          <w:color w:val="000000"/>
        </w:rPr>
        <w:t>nhiêu</w:t>
      </w:r>
      <w:proofErr w:type="spellEnd"/>
      <w:r w:rsidR="00A339CE">
        <w:rPr>
          <w:color w:val="000000"/>
        </w:rPr>
        <w:t xml:space="preserve"> </w:t>
      </w:r>
      <w:proofErr w:type="spellStart"/>
      <w:r w:rsidR="00A339CE">
        <w:rPr>
          <w:color w:val="000000"/>
        </w:rPr>
        <w:t>lần</w:t>
      </w:r>
      <w:proofErr w:type="spellEnd"/>
      <w:r w:rsidR="00A339CE">
        <w:rPr>
          <w:color w:val="000000"/>
        </w:rPr>
        <w:t>.</w:t>
      </w:r>
    </w:p>
    <w:p w14:paraId="1EABF9F2" w14:textId="04514DD2" w:rsidR="00CA3A66" w:rsidRDefault="00CA3A66" w:rsidP="00CA3A66">
      <w:pPr>
        <w:pBdr>
          <w:top w:val="nil"/>
          <w:left w:val="nil"/>
          <w:bottom w:val="nil"/>
          <w:right w:val="nil"/>
          <w:between w:val="nil"/>
        </w:pBdr>
        <w:spacing w:before="0" w:after="0" w:line="276" w:lineRule="auto"/>
        <w:jc w:val="both"/>
        <w:rPr>
          <w:color w:val="000000"/>
        </w:rPr>
      </w:pPr>
      <w:r>
        <w:rPr>
          <w:color w:val="000000"/>
        </w:rPr>
        <w:t xml:space="preserve">-GV </w:t>
      </w:r>
      <w:proofErr w:type="spellStart"/>
      <w:r>
        <w:rPr>
          <w:color w:val="000000"/>
        </w:rPr>
        <w:t>yêu</w:t>
      </w:r>
      <w:proofErr w:type="spellEnd"/>
      <w:r>
        <w:rPr>
          <w:color w:val="000000"/>
        </w:rPr>
        <w:t xml:space="preserve"> </w:t>
      </w:r>
      <w:proofErr w:type="spellStart"/>
      <w:r>
        <w:rPr>
          <w:color w:val="000000"/>
        </w:rPr>
        <w:t>cầu</w:t>
      </w:r>
      <w:proofErr w:type="spellEnd"/>
      <w:r>
        <w:rPr>
          <w:color w:val="000000"/>
        </w:rPr>
        <w:t xml:space="preserve"> HS </w:t>
      </w:r>
      <w:proofErr w:type="spellStart"/>
      <w:r>
        <w:rPr>
          <w:color w:val="000000"/>
        </w:rPr>
        <w:t>nhận</w:t>
      </w:r>
      <w:proofErr w:type="spellEnd"/>
      <w:r>
        <w:rPr>
          <w:color w:val="000000"/>
        </w:rPr>
        <w:t xml:space="preserve"> </w:t>
      </w:r>
      <w:proofErr w:type="spellStart"/>
      <w:r>
        <w:rPr>
          <w:color w:val="000000"/>
        </w:rPr>
        <w:t>xét</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thức</w:t>
      </w:r>
      <w:proofErr w:type="spellEnd"/>
      <w:r w:rsidR="00A339CE">
        <w:rPr>
          <w:color w:val="000000"/>
        </w:rPr>
        <w:t xml:space="preserve"> </w:t>
      </w:r>
      <w:proofErr w:type="spellStart"/>
      <w:r w:rsidR="00A339CE">
        <w:rPr>
          <w:color w:val="000000"/>
        </w:rPr>
        <w:t>sau</w:t>
      </w:r>
      <w:proofErr w:type="spellEnd"/>
      <w:r w:rsidR="00A339CE">
        <w:rPr>
          <w:color w:val="000000"/>
        </w:rPr>
        <w:t xml:space="preserve"> </w:t>
      </w:r>
      <w:proofErr w:type="spellStart"/>
      <w:r w:rsidR="00A339CE">
        <w:rPr>
          <w:color w:val="000000"/>
        </w:rPr>
        <w:t>sao</w:t>
      </w:r>
      <w:proofErr w:type="spellEnd"/>
      <w:r w:rsidR="00A339CE">
        <w:rPr>
          <w:color w:val="000000"/>
        </w:rPr>
        <w:t xml:space="preserve"> </w:t>
      </w:r>
      <w:proofErr w:type="spellStart"/>
      <w:r w:rsidR="00A339CE">
        <w:rPr>
          <w:color w:val="000000"/>
        </w:rPr>
        <w:t>chép</w:t>
      </w:r>
      <w:proofErr w:type="spellEnd"/>
      <w:r w:rsidR="00A339CE">
        <w:rPr>
          <w:color w:val="000000"/>
        </w:rPr>
        <w:t xml:space="preserve"> và </w:t>
      </w:r>
      <w:proofErr w:type="spellStart"/>
      <w:r w:rsidR="00A339CE">
        <w:rPr>
          <w:color w:val="000000"/>
        </w:rPr>
        <w:t>rút</w:t>
      </w:r>
      <w:proofErr w:type="spellEnd"/>
      <w:r w:rsidR="00A339CE">
        <w:rPr>
          <w:color w:val="000000"/>
        </w:rPr>
        <w:t xml:space="preserve"> </w:t>
      </w:r>
      <w:proofErr w:type="spellStart"/>
      <w:r w:rsidR="00A339CE">
        <w:rPr>
          <w:color w:val="000000"/>
        </w:rPr>
        <w:t>ra</w:t>
      </w:r>
      <w:proofErr w:type="spellEnd"/>
      <w:r w:rsidR="00A339CE">
        <w:rPr>
          <w:color w:val="000000"/>
        </w:rPr>
        <w:t xml:space="preserve"> </w:t>
      </w:r>
      <w:proofErr w:type="spellStart"/>
      <w:r w:rsidR="00A339CE">
        <w:rPr>
          <w:color w:val="000000"/>
        </w:rPr>
        <w:t>kết</w:t>
      </w:r>
      <w:proofErr w:type="spellEnd"/>
      <w:r w:rsidR="00A339CE">
        <w:rPr>
          <w:color w:val="000000"/>
        </w:rPr>
        <w:t xml:space="preserve"> </w:t>
      </w:r>
      <w:proofErr w:type="spellStart"/>
      <w:r w:rsidR="00A339CE">
        <w:rPr>
          <w:color w:val="000000"/>
        </w:rPr>
        <w:t>luận</w:t>
      </w:r>
      <w:proofErr w:type="spellEnd"/>
      <w:r>
        <w:rPr>
          <w:color w:val="000000"/>
        </w:rPr>
        <w:t>.</w:t>
      </w:r>
    </w:p>
    <w:p w14:paraId="013144A5" w14:textId="407A733F" w:rsidR="00CA3A66" w:rsidRDefault="00CA3A66" w:rsidP="008D394D">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chốt</w:t>
      </w:r>
      <w:proofErr w:type="spellEnd"/>
      <w:r>
        <w:rPr>
          <w:color w:val="000000"/>
        </w:rPr>
        <w:t xml:space="preserve"> </w:t>
      </w:r>
      <w:proofErr w:type="spellStart"/>
      <w:r>
        <w:rPr>
          <w:color w:val="000000"/>
        </w:rPr>
        <w:t>kiến</w:t>
      </w:r>
      <w:proofErr w:type="spellEnd"/>
      <w:r>
        <w:rPr>
          <w:color w:val="000000"/>
        </w:rPr>
        <w:t xml:space="preserve"> </w:t>
      </w:r>
      <w:proofErr w:type="spellStart"/>
      <w:r>
        <w:rPr>
          <w:color w:val="000000"/>
        </w:rPr>
        <w:t>thức</w:t>
      </w:r>
      <w:proofErr w:type="spellEnd"/>
      <w:r>
        <w:rPr>
          <w:color w:val="000000"/>
        </w:rPr>
        <w:t>.</w:t>
      </w:r>
    </w:p>
    <w:p w14:paraId="00000034" w14:textId="59B9D230" w:rsidR="00E50CDA" w:rsidRPr="005677B5" w:rsidRDefault="000321DB" w:rsidP="008D394D">
      <w:pPr>
        <w:pBdr>
          <w:top w:val="nil"/>
          <w:left w:val="nil"/>
          <w:bottom w:val="nil"/>
          <w:right w:val="nil"/>
          <w:between w:val="nil"/>
        </w:pBdr>
        <w:spacing w:before="0" w:after="0" w:line="276" w:lineRule="auto"/>
        <w:jc w:val="both"/>
        <w:rPr>
          <w:i/>
          <w:color w:val="000000"/>
        </w:rPr>
      </w:pPr>
      <w:r w:rsidRPr="00FB7B1F">
        <w:rPr>
          <w:b/>
          <w:color w:val="000000"/>
        </w:rPr>
        <w:t xml:space="preserve">3. </w:t>
      </w:r>
      <w:r w:rsidR="009E1A5E" w:rsidRPr="00FB7B1F">
        <w:rPr>
          <w:b/>
          <w:color w:val="000000"/>
        </w:rPr>
        <w:t xml:space="preserve">Hoạt động </w:t>
      </w:r>
      <w:r w:rsidR="001C1B83">
        <w:rPr>
          <w:b/>
          <w:color w:val="000000"/>
        </w:rPr>
        <w:t>3</w:t>
      </w:r>
      <w:r w:rsidR="009E1A5E" w:rsidRPr="00FB7B1F">
        <w:rPr>
          <w:b/>
        </w:rPr>
        <w:t xml:space="preserve">: </w:t>
      </w:r>
      <w:proofErr w:type="spellStart"/>
      <w:r w:rsidR="00D90F55" w:rsidRPr="005677B5">
        <w:rPr>
          <w:b/>
          <w:color w:val="000000"/>
        </w:rPr>
        <w:t>L</w:t>
      </w:r>
      <w:r w:rsidR="005533B9">
        <w:rPr>
          <w:b/>
          <w:color w:val="000000"/>
        </w:rPr>
        <w:t>uyện</w:t>
      </w:r>
      <w:proofErr w:type="spellEnd"/>
      <w:r w:rsidR="005533B9">
        <w:rPr>
          <w:b/>
          <w:color w:val="000000"/>
        </w:rPr>
        <w:t xml:space="preserve"> </w:t>
      </w:r>
      <w:proofErr w:type="spellStart"/>
      <w:r w:rsidR="005533B9">
        <w:rPr>
          <w:b/>
          <w:color w:val="000000"/>
        </w:rPr>
        <w:t>tập</w:t>
      </w:r>
      <w:proofErr w:type="spellEnd"/>
      <w:r w:rsidR="005533B9">
        <w:rPr>
          <w:b/>
          <w:color w:val="000000"/>
        </w:rPr>
        <w:t xml:space="preserve"> </w:t>
      </w:r>
      <w:r w:rsidR="001C1B83">
        <w:rPr>
          <w:b/>
          <w:color w:val="000000"/>
        </w:rPr>
        <w:t>(8</w:t>
      </w:r>
      <w:r w:rsidR="00D90F55" w:rsidRPr="005677B5">
        <w:rPr>
          <w:b/>
          <w:color w:val="000000"/>
        </w:rPr>
        <w:t xml:space="preserve"> </w:t>
      </w:r>
      <w:proofErr w:type="spellStart"/>
      <w:r w:rsidR="00D90F55" w:rsidRPr="005677B5">
        <w:rPr>
          <w:b/>
          <w:color w:val="000000"/>
        </w:rPr>
        <w:t>phút</w:t>
      </w:r>
      <w:proofErr w:type="spellEnd"/>
      <w:r w:rsidR="00D90F55" w:rsidRPr="005677B5">
        <w:rPr>
          <w:b/>
          <w:color w:val="000000"/>
        </w:rPr>
        <w:t>)</w:t>
      </w:r>
    </w:p>
    <w:p w14:paraId="00000035" w14:textId="15005C53" w:rsidR="00E50CDA" w:rsidRDefault="00D90F55" w:rsidP="008D394D">
      <w:pPr>
        <w:spacing w:before="0" w:after="0" w:line="276" w:lineRule="auto"/>
        <w:jc w:val="both"/>
        <w:rPr>
          <w:i/>
          <w:color w:val="000000"/>
        </w:rPr>
      </w:pPr>
      <w:bookmarkStart w:id="1" w:name="_heading=h.30j0zll" w:colFirst="0" w:colLast="0"/>
      <w:bookmarkEnd w:id="1"/>
      <w:r>
        <w:rPr>
          <w:color w:val="000000"/>
        </w:rPr>
        <w:t xml:space="preserve">a) </w:t>
      </w:r>
      <w:r>
        <w:rPr>
          <w:i/>
          <w:color w:val="000000"/>
        </w:rPr>
        <w:t xml:space="preserve">Mục </w:t>
      </w:r>
      <w:proofErr w:type="spellStart"/>
      <w:r>
        <w:rPr>
          <w:i/>
          <w:color w:val="000000"/>
        </w:rPr>
        <w:t>tiêu</w:t>
      </w:r>
      <w:proofErr w:type="spellEnd"/>
      <w:r>
        <w:rPr>
          <w:i/>
          <w:color w:val="000000"/>
        </w:rPr>
        <w:t>:</w:t>
      </w:r>
      <w:r>
        <w:rPr>
          <w:color w:val="000000"/>
        </w:rPr>
        <w:t xml:space="preserve"> </w:t>
      </w:r>
      <w:proofErr w:type="spellStart"/>
      <w:r>
        <w:rPr>
          <w:color w:val="000000"/>
        </w:rPr>
        <w:t>Củng</w:t>
      </w:r>
      <w:proofErr w:type="spellEnd"/>
      <w:r>
        <w:rPr>
          <w:color w:val="000000"/>
        </w:rPr>
        <w:t xml:space="preserve"> </w:t>
      </w:r>
      <w:proofErr w:type="spellStart"/>
      <w:r>
        <w:rPr>
          <w:color w:val="000000"/>
        </w:rPr>
        <w:t>cố</w:t>
      </w:r>
      <w:proofErr w:type="spellEnd"/>
      <w:r>
        <w:rPr>
          <w:color w:val="000000"/>
        </w:rPr>
        <w:t xml:space="preserve"> </w:t>
      </w:r>
      <w:proofErr w:type="spellStart"/>
      <w:r>
        <w:rPr>
          <w:color w:val="000000"/>
        </w:rPr>
        <w:t>kiến</w:t>
      </w:r>
      <w:proofErr w:type="spellEnd"/>
      <w:r>
        <w:rPr>
          <w:color w:val="000000"/>
        </w:rPr>
        <w:t xml:space="preserve"> </w:t>
      </w:r>
      <w:proofErr w:type="spellStart"/>
      <w:r>
        <w:rPr>
          <w:color w:val="000000"/>
        </w:rPr>
        <w:t>thức</w:t>
      </w:r>
      <w:proofErr w:type="spellEnd"/>
      <w:r>
        <w:rPr>
          <w:color w:val="000000"/>
        </w:rPr>
        <w:t xml:space="preserve"> và </w:t>
      </w:r>
      <w:proofErr w:type="spellStart"/>
      <w:r>
        <w:rPr>
          <w:color w:val="000000"/>
        </w:rPr>
        <w:t>kỹ</w:t>
      </w:r>
      <w:proofErr w:type="spellEnd"/>
      <w:r>
        <w:rPr>
          <w:color w:val="000000"/>
        </w:rPr>
        <w:t xml:space="preserve"> năng </w:t>
      </w:r>
      <w:proofErr w:type="spellStart"/>
      <w:r w:rsidR="00E71148">
        <w:rPr>
          <w:color w:val="000000"/>
        </w:rPr>
        <w:t>sử</w:t>
      </w:r>
      <w:proofErr w:type="spellEnd"/>
      <w:r w:rsidR="00E71148">
        <w:rPr>
          <w:color w:val="000000"/>
        </w:rPr>
        <w:t xml:space="preserve"> </w:t>
      </w:r>
      <w:proofErr w:type="spellStart"/>
      <w:r w:rsidR="00E71148">
        <w:rPr>
          <w:color w:val="000000"/>
        </w:rPr>
        <w:t>dụng</w:t>
      </w:r>
      <w:proofErr w:type="spellEnd"/>
      <w:r w:rsidR="00E71148">
        <w:rPr>
          <w:color w:val="000000"/>
        </w:rPr>
        <w:t xml:space="preserve"> </w:t>
      </w:r>
      <w:proofErr w:type="spellStart"/>
      <w:r w:rsidR="006D6E4B">
        <w:rPr>
          <w:color w:val="000000"/>
        </w:rPr>
        <w:t>hàm</w:t>
      </w:r>
      <w:proofErr w:type="spellEnd"/>
      <w:r w:rsidR="006D6E4B">
        <w:rPr>
          <w:color w:val="000000"/>
        </w:rPr>
        <w:t xml:space="preserve"> COUNTIF</w:t>
      </w:r>
      <w:r w:rsidR="00F356DB">
        <w:rPr>
          <w:color w:val="000000"/>
        </w:rPr>
        <w:t xml:space="preserve">, </w:t>
      </w:r>
      <w:proofErr w:type="spellStart"/>
      <w:r w:rsidR="00F356DB">
        <w:rPr>
          <w:color w:val="000000"/>
        </w:rPr>
        <w:t>địa</w:t>
      </w:r>
      <w:proofErr w:type="spellEnd"/>
      <w:r w:rsidR="00F356DB">
        <w:rPr>
          <w:color w:val="000000"/>
        </w:rPr>
        <w:t xml:space="preserve"> </w:t>
      </w:r>
      <w:proofErr w:type="spellStart"/>
      <w:r w:rsidR="00F356DB">
        <w:rPr>
          <w:color w:val="000000"/>
        </w:rPr>
        <w:t>chỉ</w:t>
      </w:r>
      <w:proofErr w:type="spellEnd"/>
      <w:r w:rsidR="00F356DB">
        <w:rPr>
          <w:color w:val="000000"/>
        </w:rPr>
        <w:t xml:space="preserve"> </w:t>
      </w:r>
      <w:proofErr w:type="spellStart"/>
      <w:r w:rsidR="00F356DB">
        <w:rPr>
          <w:color w:val="000000"/>
        </w:rPr>
        <w:t>tương</w:t>
      </w:r>
      <w:proofErr w:type="spellEnd"/>
      <w:r w:rsidR="00F356DB">
        <w:rPr>
          <w:color w:val="000000"/>
        </w:rPr>
        <w:t xml:space="preserve"> </w:t>
      </w:r>
      <w:proofErr w:type="spellStart"/>
      <w:r w:rsidR="00F356DB">
        <w:rPr>
          <w:color w:val="000000"/>
        </w:rPr>
        <w:t>đối</w:t>
      </w:r>
      <w:proofErr w:type="spellEnd"/>
      <w:r w:rsidR="00F356DB">
        <w:rPr>
          <w:color w:val="000000"/>
        </w:rPr>
        <w:t xml:space="preserve"> và </w:t>
      </w:r>
      <w:proofErr w:type="spellStart"/>
      <w:r w:rsidR="00F356DB">
        <w:rPr>
          <w:color w:val="000000"/>
        </w:rPr>
        <w:t>địa</w:t>
      </w:r>
      <w:proofErr w:type="spellEnd"/>
      <w:r w:rsidR="00F356DB">
        <w:rPr>
          <w:color w:val="000000"/>
        </w:rPr>
        <w:t xml:space="preserve"> </w:t>
      </w:r>
      <w:proofErr w:type="spellStart"/>
      <w:r w:rsidR="00F356DB">
        <w:rPr>
          <w:color w:val="000000"/>
        </w:rPr>
        <w:t>chỉ</w:t>
      </w:r>
      <w:proofErr w:type="spellEnd"/>
      <w:r w:rsidR="00F356DB">
        <w:rPr>
          <w:color w:val="000000"/>
        </w:rPr>
        <w:t xml:space="preserve"> </w:t>
      </w:r>
      <w:proofErr w:type="spellStart"/>
      <w:r w:rsidR="00F356DB">
        <w:rPr>
          <w:color w:val="000000"/>
        </w:rPr>
        <w:t>tuyệt</w:t>
      </w:r>
      <w:proofErr w:type="spellEnd"/>
      <w:r w:rsidR="00F356DB">
        <w:rPr>
          <w:color w:val="000000"/>
        </w:rPr>
        <w:t xml:space="preserve"> </w:t>
      </w:r>
      <w:proofErr w:type="spellStart"/>
      <w:r w:rsidR="00F356DB">
        <w:rPr>
          <w:color w:val="000000"/>
        </w:rPr>
        <w:t>đối</w:t>
      </w:r>
      <w:proofErr w:type="spellEnd"/>
      <w:r w:rsidR="00F356DB">
        <w:rPr>
          <w:color w:val="000000"/>
        </w:rPr>
        <w:t xml:space="preserve">, </w:t>
      </w:r>
      <w:proofErr w:type="spellStart"/>
      <w:r w:rsidR="00F356DB">
        <w:rPr>
          <w:color w:val="000000"/>
        </w:rPr>
        <w:t>sao</w:t>
      </w:r>
      <w:proofErr w:type="spellEnd"/>
      <w:r w:rsidR="00F356DB">
        <w:rPr>
          <w:color w:val="000000"/>
        </w:rPr>
        <w:t xml:space="preserve"> </w:t>
      </w:r>
      <w:proofErr w:type="spellStart"/>
      <w:r w:rsidR="00F356DB">
        <w:rPr>
          <w:color w:val="000000"/>
        </w:rPr>
        <w:t>chép</w:t>
      </w:r>
      <w:proofErr w:type="spellEnd"/>
      <w:r w:rsidR="00F356DB">
        <w:rPr>
          <w:color w:val="000000"/>
        </w:rPr>
        <w:t xml:space="preserve"> </w:t>
      </w:r>
      <w:proofErr w:type="spellStart"/>
      <w:r w:rsidR="00F356DB">
        <w:rPr>
          <w:color w:val="000000"/>
        </w:rPr>
        <w:t>công</w:t>
      </w:r>
      <w:proofErr w:type="spellEnd"/>
      <w:r w:rsidR="00F356DB">
        <w:rPr>
          <w:color w:val="000000"/>
        </w:rPr>
        <w:t xml:space="preserve"> </w:t>
      </w:r>
      <w:proofErr w:type="spellStart"/>
      <w:r w:rsidR="00F356DB">
        <w:rPr>
          <w:color w:val="000000"/>
        </w:rPr>
        <w:t>thức</w:t>
      </w:r>
      <w:proofErr w:type="spellEnd"/>
      <w:r w:rsidR="00F356DB">
        <w:rPr>
          <w:color w:val="000000"/>
        </w:rPr>
        <w:t>.</w:t>
      </w:r>
    </w:p>
    <w:p w14:paraId="00000036" w14:textId="1D01754A" w:rsidR="00E50CDA" w:rsidRDefault="00D90F55" w:rsidP="008D394D">
      <w:pPr>
        <w:autoSpaceDE w:val="0"/>
        <w:autoSpaceDN w:val="0"/>
        <w:adjustRightInd w:val="0"/>
        <w:spacing w:before="0" w:after="0" w:line="276" w:lineRule="auto"/>
        <w:jc w:val="both"/>
        <w:rPr>
          <w:i/>
          <w:color w:val="000000"/>
        </w:rPr>
      </w:pPr>
      <w:r>
        <w:rPr>
          <w:color w:val="000000"/>
        </w:rPr>
        <w:t xml:space="preserve">b) </w:t>
      </w:r>
      <w:proofErr w:type="spellStart"/>
      <w:r>
        <w:rPr>
          <w:i/>
          <w:color w:val="000000"/>
        </w:rPr>
        <w:t>Nội</w:t>
      </w:r>
      <w:proofErr w:type="spellEnd"/>
      <w:r>
        <w:rPr>
          <w:i/>
          <w:color w:val="000000"/>
        </w:rPr>
        <w:t xml:space="preserve"> dung</w:t>
      </w:r>
      <w:r>
        <w:rPr>
          <w:color w:val="000000"/>
        </w:rPr>
        <w:t>:</w:t>
      </w:r>
      <w:r w:rsidR="00334A61">
        <w:rPr>
          <w:color w:val="000000"/>
        </w:rPr>
        <w:t xml:space="preserve"> </w:t>
      </w:r>
      <w:r w:rsidR="00DB51FB">
        <w:rPr>
          <w:color w:val="242021"/>
        </w:rPr>
        <w:t>HS</w:t>
      </w:r>
      <w:r w:rsidR="008D6E87" w:rsidRPr="008D6E87">
        <w:rPr>
          <w:color w:val="242021"/>
        </w:rPr>
        <w:t xml:space="preserve"> </w:t>
      </w:r>
      <w:proofErr w:type="spellStart"/>
      <w:r w:rsidR="008D6E87" w:rsidRPr="008D6E87">
        <w:rPr>
          <w:color w:val="242021"/>
        </w:rPr>
        <w:t>thực</w:t>
      </w:r>
      <w:proofErr w:type="spellEnd"/>
      <w:r w:rsidR="008D6E87" w:rsidRPr="008D6E87">
        <w:rPr>
          <w:color w:val="242021"/>
        </w:rPr>
        <w:t xml:space="preserve"> </w:t>
      </w:r>
      <w:proofErr w:type="spellStart"/>
      <w:r w:rsidR="008D6E87" w:rsidRPr="008D6E87">
        <w:rPr>
          <w:color w:val="242021"/>
        </w:rPr>
        <w:t>hành</w:t>
      </w:r>
      <w:proofErr w:type="spellEnd"/>
      <w:r w:rsidR="008D6E87" w:rsidRPr="008D6E87">
        <w:rPr>
          <w:color w:val="242021"/>
        </w:rPr>
        <w:t xml:space="preserve"> </w:t>
      </w:r>
      <w:proofErr w:type="spellStart"/>
      <w:r w:rsidR="00CA3A66">
        <w:t>bài</w:t>
      </w:r>
      <w:proofErr w:type="spellEnd"/>
      <w:r w:rsidR="00CA3A66">
        <w:t xml:space="preserve"> </w:t>
      </w:r>
      <w:proofErr w:type="spellStart"/>
      <w:r w:rsidR="00CA3A66">
        <w:t>tập</w:t>
      </w:r>
      <w:proofErr w:type="spellEnd"/>
      <w:r w:rsidR="00CA3A66">
        <w:t xml:space="preserve"> </w:t>
      </w:r>
      <w:proofErr w:type="spellStart"/>
      <w:r w:rsidR="00CA3A66">
        <w:t>số</w:t>
      </w:r>
      <w:proofErr w:type="spellEnd"/>
      <w:r w:rsidR="00CA3A66">
        <w:t xml:space="preserve"> 2 </w:t>
      </w:r>
      <w:proofErr w:type="spellStart"/>
      <w:r w:rsidR="00CA3A66">
        <w:t>phần</w:t>
      </w:r>
      <w:proofErr w:type="spellEnd"/>
      <w:r w:rsidR="00CA3A66">
        <w:t xml:space="preserve"> </w:t>
      </w:r>
      <w:proofErr w:type="spellStart"/>
      <w:r w:rsidR="00CA3A66">
        <w:t>luyện</w:t>
      </w:r>
      <w:proofErr w:type="spellEnd"/>
      <w:r w:rsidR="00CA3A66">
        <w:t xml:space="preserve"> </w:t>
      </w:r>
      <w:proofErr w:type="spellStart"/>
      <w:r w:rsidR="00CA3A66">
        <w:t>tập</w:t>
      </w:r>
      <w:proofErr w:type="spellEnd"/>
    </w:p>
    <w:p w14:paraId="00000037" w14:textId="64728578" w:rsidR="00E50CDA" w:rsidRDefault="00D90F55" w:rsidP="008D394D">
      <w:pPr>
        <w:spacing w:before="0" w:after="0" w:line="276" w:lineRule="auto"/>
        <w:jc w:val="both"/>
        <w:rPr>
          <w:color w:val="000000"/>
        </w:rPr>
      </w:pPr>
      <w:r>
        <w:rPr>
          <w:color w:val="000000"/>
        </w:rPr>
        <w:t xml:space="preserve">c) </w:t>
      </w:r>
      <w:r>
        <w:rPr>
          <w:i/>
          <w:color w:val="000000"/>
        </w:rPr>
        <w:t>Sản phẩm</w:t>
      </w:r>
      <w:r>
        <w:rPr>
          <w:color w:val="000000"/>
        </w:rPr>
        <w:t xml:space="preserve">: </w:t>
      </w:r>
    </w:p>
    <w:p w14:paraId="2308FC38" w14:textId="764F1F69" w:rsidR="00266A18" w:rsidRPr="00266A18" w:rsidRDefault="00266A18" w:rsidP="008D394D">
      <w:pPr>
        <w:autoSpaceDE w:val="0"/>
        <w:autoSpaceDN w:val="0"/>
        <w:adjustRightInd w:val="0"/>
        <w:spacing w:before="0" w:after="0" w:line="276" w:lineRule="auto"/>
        <w:jc w:val="both"/>
        <w:rPr>
          <w:rFonts w:eastAsia="CIDFont+F4"/>
          <w:color w:val="242021"/>
        </w:rPr>
      </w:pPr>
      <w:r w:rsidRPr="00266A18">
        <w:rPr>
          <w:rFonts w:eastAsia="CIDFont+F4"/>
          <w:color w:val="242021"/>
        </w:rPr>
        <w:t xml:space="preserve">- </w:t>
      </w:r>
      <w:proofErr w:type="spellStart"/>
      <w:r w:rsidR="00F356DB">
        <w:rPr>
          <w:rFonts w:eastAsia="CIDFont+F4"/>
          <w:color w:val="242021"/>
        </w:rPr>
        <w:t>Bảng</w:t>
      </w:r>
      <w:proofErr w:type="spellEnd"/>
      <w:r w:rsidR="00F356DB">
        <w:rPr>
          <w:rFonts w:eastAsia="CIDFont+F4"/>
          <w:color w:val="242021"/>
        </w:rPr>
        <w:t xml:space="preserve"> </w:t>
      </w:r>
      <w:proofErr w:type="spellStart"/>
      <w:r w:rsidR="00CA3A66">
        <w:rPr>
          <w:rFonts w:eastAsia="CIDFont+F4"/>
          <w:color w:val="242021"/>
        </w:rPr>
        <w:t>tính</w:t>
      </w:r>
      <w:proofErr w:type="spellEnd"/>
      <w:r w:rsidR="00CA3A66">
        <w:rPr>
          <w:rFonts w:eastAsia="CIDFont+F4"/>
          <w:color w:val="242021"/>
        </w:rPr>
        <w:t xml:space="preserve"> </w:t>
      </w:r>
      <w:proofErr w:type="spellStart"/>
      <w:r w:rsidR="00CA3A66">
        <w:rPr>
          <w:rFonts w:eastAsia="CIDFont+F4"/>
          <w:color w:val="242021"/>
        </w:rPr>
        <w:t>bài</w:t>
      </w:r>
      <w:proofErr w:type="spellEnd"/>
      <w:r w:rsidR="00CA3A66">
        <w:rPr>
          <w:rFonts w:eastAsia="CIDFont+F4"/>
          <w:color w:val="242021"/>
        </w:rPr>
        <w:t xml:space="preserve"> </w:t>
      </w:r>
      <w:proofErr w:type="spellStart"/>
      <w:r w:rsidR="00CA3A66">
        <w:rPr>
          <w:rFonts w:eastAsia="CIDFont+F4"/>
          <w:color w:val="242021"/>
        </w:rPr>
        <w:t>tập</w:t>
      </w:r>
      <w:proofErr w:type="spellEnd"/>
      <w:r w:rsidR="00CA3A66">
        <w:rPr>
          <w:rFonts w:eastAsia="CIDFont+F4"/>
          <w:color w:val="242021"/>
        </w:rPr>
        <w:t xml:space="preserve"> </w:t>
      </w:r>
      <w:proofErr w:type="spellStart"/>
      <w:r w:rsidR="00CA3A66">
        <w:rPr>
          <w:rFonts w:eastAsia="CIDFont+F4"/>
          <w:color w:val="242021"/>
        </w:rPr>
        <w:t>số</w:t>
      </w:r>
      <w:proofErr w:type="spellEnd"/>
      <w:r w:rsidR="00CA3A66">
        <w:rPr>
          <w:rFonts w:eastAsia="CIDFont+F4"/>
          <w:color w:val="242021"/>
        </w:rPr>
        <w:t xml:space="preserve"> 2 </w:t>
      </w:r>
      <w:proofErr w:type="spellStart"/>
      <w:r w:rsidR="00CA3A66">
        <w:rPr>
          <w:rFonts w:eastAsia="CIDFont+F4"/>
          <w:color w:val="242021"/>
        </w:rPr>
        <w:t>phần</w:t>
      </w:r>
      <w:proofErr w:type="spellEnd"/>
      <w:r w:rsidR="00CA3A66">
        <w:rPr>
          <w:rFonts w:eastAsia="CIDFont+F4"/>
          <w:color w:val="242021"/>
        </w:rPr>
        <w:t xml:space="preserve"> </w:t>
      </w:r>
      <w:proofErr w:type="spellStart"/>
      <w:r w:rsidR="00CA3A66">
        <w:rPr>
          <w:rFonts w:eastAsia="CIDFont+F4"/>
          <w:color w:val="242021"/>
        </w:rPr>
        <w:t>luyện</w:t>
      </w:r>
      <w:proofErr w:type="spellEnd"/>
      <w:r w:rsidR="00CA3A66">
        <w:rPr>
          <w:rFonts w:eastAsia="CIDFont+F4"/>
          <w:color w:val="242021"/>
        </w:rPr>
        <w:t xml:space="preserve"> </w:t>
      </w:r>
      <w:proofErr w:type="spellStart"/>
      <w:r w:rsidR="00CA3A66">
        <w:rPr>
          <w:rFonts w:eastAsia="CIDFont+F4"/>
          <w:color w:val="242021"/>
        </w:rPr>
        <w:t>tập</w:t>
      </w:r>
      <w:proofErr w:type="spellEnd"/>
    </w:p>
    <w:p w14:paraId="00000038" w14:textId="5D52A043" w:rsidR="00E50CDA" w:rsidRDefault="00D90F55" w:rsidP="008D394D">
      <w:pPr>
        <w:autoSpaceDE w:val="0"/>
        <w:autoSpaceDN w:val="0"/>
        <w:adjustRightInd w:val="0"/>
        <w:spacing w:before="0" w:after="0" w:line="276" w:lineRule="auto"/>
        <w:jc w:val="both"/>
        <w:rPr>
          <w:color w:val="000000"/>
        </w:rPr>
      </w:pPr>
      <w:r>
        <w:rPr>
          <w:color w:val="000000"/>
        </w:rPr>
        <w:t xml:space="preserve">d) </w:t>
      </w:r>
      <w:r>
        <w:rPr>
          <w:i/>
          <w:color w:val="000000"/>
        </w:rPr>
        <w:t xml:space="preserve">Tổ chức </w:t>
      </w:r>
      <w:proofErr w:type="spellStart"/>
      <w:r>
        <w:rPr>
          <w:i/>
          <w:color w:val="000000"/>
        </w:rPr>
        <w:t>thực</w:t>
      </w:r>
      <w:proofErr w:type="spellEnd"/>
      <w:r>
        <w:rPr>
          <w:i/>
          <w:color w:val="000000"/>
        </w:rPr>
        <w:t xml:space="preserve"> </w:t>
      </w:r>
      <w:proofErr w:type="spellStart"/>
      <w:r>
        <w:rPr>
          <w:i/>
          <w:color w:val="000000"/>
        </w:rPr>
        <w:t>hiện</w:t>
      </w:r>
      <w:proofErr w:type="spellEnd"/>
      <w:r>
        <w:rPr>
          <w:color w:val="000000"/>
        </w:rPr>
        <w:t>:</w:t>
      </w:r>
    </w:p>
    <w:p w14:paraId="2DB3E734" w14:textId="513EA05B" w:rsidR="00A339CE" w:rsidRDefault="00A339CE" w:rsidP="008D394D">
      <w:pPr>
        <w:autoSpaceDE w:val="0"/>
        <w:autoSpaceDN w:val="0"/>
        <w:adjustRightInd w:val="0"/>
        <w:spacing w:before="0" w:after="0" w:line="276" w:lineRule="auto"/>
        <w:jc w:val="both"/>
        <w:rPr>
          <w:i/>
          <w:color w:val="000000"/>
        </w:rPr>
      </w:pPr>
      <w:r w:rsidRPr="00A339CE">
        <w:rPr>
          <w:i/>
          <w:color w:val="000000"/>
        </w:rPr>
        <w:t xml:space="preserve">* Tổ chức </w:t>
      </w:r>
      <w:proofErr w:type="spellStart"/>
      <w:r w:rsidRPr="00A339CE">
        <w:rPr>
          <w:i/>
          <w:color w:val="000000"/>
        </w:rPr>
        <w:t>trò</w:t>
      </w:r>
      <w:proofErr w:type="spellEnd"/>
      <w:r w:rsidRPr="00A339CE">
        <w:rPr>
          <w:i/>
          <w:color w:val="000000"/>
        </w:rPr>
        <w:t xml:space="preserve"> </w:t>
      </w:r>
      <w:proofErr w:type="spellStart"/>
      <w:r w:rsidRPr="00A339CE">
        <w:rPr>
          <w:i/>
          <w:color w:val="000000"/>
        </w:rPr>
        <w:t>chơi</w:t>
      </w:r>
      <w:proofErr w:type="spellEnd"/>
      <w:r w:rsidRPr="00A339CE">
        <w:rPr>
          <w:i/>
          <w:color w:val="000000"/>
        </w:rPr>
        <w:t xml:space="preserve">: Ai </w:t>
      </w:r>
      <w:proofErr w:type="spellStart"/>
      <w:r w:rsidRPr="00A339CE">
        <w:rPr>
          <w:i/>
          <w:color w:val="000000"/>
        </w:rPr>
        <w:t>nhanh</w:t>
      </w:r>
      <w:proofErr w:type="spellEnd"/>
      <w:r w:rsidRPr="00A339CE">
        <w:rPr>
          <w:i/>
          <w:color w:val="000000"/>
        </w:rPr>
        <w:t xml:space="preserve"> </w:t>
      </w:r>
      <w:proofErr w:type="spellStart"/>
      <w:r w:rsidRPr="00A339CE">
        <w:rPr>
          <w:i/>
          <w:color w:val="000000"/>
        </w:rPr>
        <w:t>hơn</w:t>
      </w:r>
      <w:proofErr w:type="spellEnd"/>
    </w:p>
    <w:p w14:paraId="6A9A9C39" w14:textId="01DA6B28" w:rsidR="00A339CE" w:rsidRDefault="00A339CE" w:rsidP="008D394D">
      <w:pPr>
        <w:autoSpaceDE w:val="0"/>
        <w:autoSpaceDN w:val="0"/>
        <w:adjustRightInd w:val="0"/>
        <w:spacing w:before="0" w:after="0" w:line="276" w:lineRule="auto"/>
        <w:jc w:val="both"/>
        <w:rPr>
          <w:color w:val="000000"/>
        </w:rPr>
      </w:pPr>
      <w:r>
        <w:rPr>
          <w:color w:val="000000"/>
        </w:rPr>
        <w:t xml:space="preserve">- GV </w:t>
      </w:r>
      <w:proofErr w:type="spellStart"/>
      <w:r>
        <w:rPr>
          <w:color w:val="000000"/>
        </w:rPr>
        <w:t>giới</w:t>
      </w:r>
      <w:proofErr w:type="spellEnd"/>
      <w:r>
        <w:rPr>
          <w:color w:val="000000"/>
        </w:rPr>
        <w:t xml:space="preserve"> </w:t>
      </w:r>
      <w:proofErr w:type="spellStart"/>
      <w:r>
        <w:rPr>
          <w:color w:val="000000"/>
        </w:rPr>
        <w:t>thiệu</w:t>
      </w:r>
      <w:proofErr w:type="spellEnd"/>
      <w:r>
        <w:rPr>
          <w:color w:val="000000"/>
        </w:rPr>
        <w:t xml:space="preserve"> </w:t>
      </w:r>
      <w:proofErr w:type="spellStart"/>
      <w:r>
        <w:rPr>
          <w:color w:val="000000"/>
        </w:rPr>
        <w:t>trò</w:t>
      </w:r>
      <w:proofErr w:type="spellEnd"/>
      <w:r>
        <w:rPr>
          <w:color w:val="000000"/>
        </w:rPr>
        <w:t xml:space="preserve"> </w:t>
      </w:r>
      <w:proofErr w:type="spellStart"/>
      <w:r>
        <w:rPr>
          <w:color w:val="000000"/>
        </w:rPr>
        <w:t>chơi</w:t>
      </w:r>
      <w:proofErr w:type="spellEnd"/>
      <w:r>
        <w:rPr>
          <w:color w:val="000000"/>
        </w:rPr>
        <w:t xml:space="preserve">: </w:t>
      </w:r>
    </w:p>
    <w:p w14:paraId="334D8877" w14:textId="3908D0E0" w:rsidR="00A339CE" w:rsidRDefault="00A339CE" w:rsidP="008D394D">
      <w:pPr>
        <w:autoSpaceDE w:val="0"/>
        <w:autoSpaceDN w:val="0"/>
        <w:adjustRightInd w:val="0"/>
        <w:spacing w:before="0" w:after="0" w:line="276" w:lineRule="auto"/>
        <w:jc w:val="both"/>
        <w:rPr>
          <w:color w:val="000000"/>
        </w:rPr>
      </w:pPr>
      <w:r>
        <w:rPr>
          <w:color w:val="000000"/>
        </w:rPr>
        <w:lastRenderedPageBreak/>
        <w:tab/>
        <w:t xml:space="preserve">+ Hoạt động </w:t>
      </w:r>
      <w:proofErr w:type="spellStart"/>
      <w:r>
        <w:rPr>
          <w:color w:val="000000"/>
        </w:rPr>
        <w:t>cá</w:t>
      </w:r>
      <w:proofErr w:type="spellEnd"/>
      <w:r>
        <w:rPr>
          <w:color w:val="000000"/>
        </w:rPr>
        <w:t xml:space="preserve"> </w:t>
      </w:r>
      <w:proofErr w:type="spellStart"/>
      <w:r>
        <w:rPr>
          <w:color w:val="000000"/>
        </w:rPr>
        <w:t>nhân</w:t>
      </w:r>
      <w:proofErr w:type="spellEnd"/>
      <w:r>
        <w:rPr>
          <w:color w:val="000000"/>
        </w:rPr>
        <w:t xml:space="preserve"> </w:t>
      </w:r>
      <w:proofErr w:type="spellStart"/>
      <w:r>
        <w:rPr>
          <w:color w:val="000000"/>
        </w:rPr>
        <w:t>trên</w:t>
      </w:r>
      <w:proofErr w:type="spellEnd"/>
      <w:r>
        <w:rPr>
          <w:color w:val="000000"/>
        </w:rPr>
        <w:t xml:space="preserve"> </w:t>
      </w:r>
      <w:proofErr w:type="spellStart"/>
      <w:r>
        <w:rPr>
          <w:color w:val="000000"/>
        </w:rPr>
        <w:t>máy</w:t>
      </w:r>
      <w:proofErr w:type="spellEnd"/>
      <w:r>
        <w:rPr>
          <w:color w:val="000000"/>
        </w:rPr>
        <w:t xml:space="preserve"> </w:t>
      </w:r>
      <w:proofErr w:type="spellStart"/>
      <w:r>
        <w:rPr>
          <w:color w:val="000000"/>
        </w:rPr>
        <w:t>tính</w:t>
      </w:r>
      <w:proofErr w:type="spellEnd"/>
      <w:r>
        <w:rPr>
          <w:color w:val="000000"/>
        </w:rPr>
        <w:t xml:space="preserve"> của </w:t>
      </w:r>
      <w:proofErr w:type="spellStart"/>
      <w:r>
        <w:rPr>
          <w:color w:val="000000"/>
        </w:rPr>
        <w:t>mình</w:t>
      </w:r>
      <w:proofErr w:type="spellEnd"/>
      <w:r>
        <w:rPr>
          <w:color w:val="000000"/>
        </w:rPr>
        <w:t>.</w:t>
      </w:r>
    </w:p>
    <w:p w14:paraId="0290294A" w14:textId="5694C375" w:rsidR="00A339CE" w:rsidRDefault="00A339CE" w:rsidP="008D394D">
      <w:pPr>
        <w:autoSpaceDE w:val="0"/>
        <w:autoSpaceDN w:val="0"/>
        <w:adjustRightInd w:val="0"/>
        <w:spacing w:before="0" w:after="0" w:line="276" w:lineRule="auto"/>
        <w:jc w:val="both"/>
        <w:rPr>
          <w:color w:val="000000"/>
        </w:rPr>
      </w:pPr>
      <w:r>
        <w:rPr>
          <w:color w:val="000000"/>
        </w:rPr>
        <w:tab/>
        <w:t xml:space="preserve">+ </w:t>
      </w:r>
      <w:proofErr w:type="spellStart"/>
      <w:r>
        <w:rPr>
          <w:color w:val="000000"/>
        </w:rPr>
        <w:t>Thời</w:t>
      </w:r>
      <w:proofErr w:type="spellEnd"/>
      <w:r>
        <w:rPr>
          <w:color w:val="000000"/>
        </w:rPr>
        <w:t xml:space="preserve"> </w:t>
      </w:r>
      <w:proofErr w:type="spellStart"/>
      <w:r>
        <w:rPr>
          <w:color w:val="000000"/>
        </w:rPr>
        <w:t>gian</w:t>
      </w:r>
      <w:proofErr w:type="spellEnd"/>
      <w:r>
        <w:rPr>
          <w:color w:val="000000"/>
        </w:rPr>
        <w:t xml:space="preserve"> là 2 </w:t>
      </w:r>
      <w:proofErr w:type="spellStart"/>
      <w:r>
        <w:rPr>
          <w:color w:val="000000"/>
        </w:rPr>
        <w:t>phút</w:t>
      </w:r>
      <w:proofErr w:type="spellEnd"/>
    </w:p>
    <w:p w14:paraId="241B42F0" w14:textId="4F5D6C98" w:rsidR="00A339CE" w:rsidRDefault="00A339CE" w:rsidP="008D394D">
      <w:pPr>
        <w:autoSpaceDE w:val="0"/>
        <w:autoSpaceDN w:val="0"/>
        <w:adjustRightInd w:val="0"/>
        <w:spacing w:before="0" w:after="0" w:line="276" w:lineRule="auto"/>
        <w:jc w:val="both"/>
        <w:rPr>
          <w:color w:val="000000"/>
        </w:rPr>
      </w:pPr>
      <w:r>
        <w:rPr>
          <w:color w:val="000000"/>
        </w:rPr>
        <w:tab/>
        <w:t xml:space="preserve">+ </w:t>
      </w:r>
      <w:proofErr w:type="spellStart"/>
      <w:r>
        <w:rPr>
          <w:color w:val="000000"/>
        </w:rPr>
        <w:t>Phần</w:t>
      </w:r>
      <w:proofErr w:type="spellEnd"/>
      <w:r>
        <w:rPr>
          <w:color w:val="000000"/>
        </w:rPr>
        <w:t xml:space="preserve"> </w:t>
      </w:r>
      <w:proofErr w:type="spellStart"/>
      <w:r>
        <w:rPr>
          <w:color w:val="000000"/>
        </w:rPr>
        <w:t>thưởng</w:t>
      </w:r>
      <w:proofErr w:type="spellEnd"/>
      <w:r>
        <w:rPr>
          <w:color w:val="000000"/>
        </w:rPr>
        <w:t xml:space="preserve"> cho </w:t>
      </w:r>
      <w:proofErr w:type="spellStart"/>
      <w:r>
        <w:rPr>
          <w:color w:val="000000"/>
        </w:rPr>
        <w:t>người</w:t>
      </w:r>
      <w:proofErr w:type="spellEnd"/>
      <w:r>
        <w:rPr>
          <w:color w:val="000000"/>
        </w:rPr>
        <w:t xml:space="preserve"> </w:t>
      </w:r>
      <w:proofErr w:type="spellStart"/>
      <w:r>
        <w:rPr>
          <w:color w:val="000000"/>
        </w:rPr>
        <w:t>nhanh</w:t>
      </w:r>
      <w:proofErr w:type="spellEnd"/>
      <w:r>
        <w:rPr>
          <w:color w:val="000000"/>
        </w:rPr>
        <w:t xml:space="preserve"> và </w:t>
      </w:r>
      <w:proofErr w:type="spellStart"/>
      <w:r>
        <w:rPr>
          <w:color w:val="000000"/>
        </w:rPr>
        <w:t>chính</w:t>
      </w:r>
      <w:proofErr w:type="spellEnd"/>
      <w:r>
        <w:rPr>
          <w:color w:val="000000"/>
        </w:rPr>
        <w:t xml:space="preserve"> </w:t>
      </w:r>
      <w:proofErr w:type="spellStart"/>
      <w:r>
        <w:rPr>
          <w:color w:val="000000"/>
        </w:rPr>
        <w:t>xác</w:t>
      </w:r>
      <w:proofErr w:type="spellEnd"/>
      <w:r>
        <w:rPr>
          <w:color w:val="000000"/>
        </w:rPr>
        <w:t xml:space="preserve"> </w:t>
      </w:r>
      <w:proofErr w:type="spellStart"/>
      <w:r>
        <w:rPr>
          <w:color w:val="000000"/>
        </w:rPr>
        <w:t>nhất</w:t>
      </w:r>
      <w:proofErr w:type="spellEnd"/>
      <w:r>
        <w:rPr>
          <w:color w:val="000000"/>
        </w:rPr>
        <w:t>.</w:t>
      </w:r>
    </w:p>
    <w:p w14:paraId="4E1BEBBE" w14:textId="7275304B" w:rsidR="00A339CE" w:rsidRPr="00A339CE" w:rsidRDefault="00A339CE" w:rsidP="008D394D">
      <w:pPr>
        <w:autoSpaceDE w:val="0"/>
        <w:autoSpaceDN w:val="0"/>
        <w:adjustRightInd w:val="0"/>
        <w:spacing w:before="0" w:after="0" w:line="276" w:lineRule="auto"/>
        <w:jc w:val="both"/>
        <w:rPr>
          <w:color w:val="000000"/>
        </w:rPr>
      </w:pPr>
      <w:r>
        <w:rPr>
          <w:color w:val="000000"/>
        </w:rPr>
        <w:tab/>
        <w:t xml:space="preserve">+ Tổ chức </w:t>
      </w:r>
      <w:proofErr w:type="spellStart"/>
      <w:r>
        <w:rPr>
          <w:color w:val="000000"/>
        </w:rPr>
        <w:t>chấm</w:t>
      </w:r>
      <w:proofErr w:type="spellEnd"/>
      <w:r>
        <w:rPr>
          <w:color w:val="000000"/>
        </w:rPr>
        <w:t xml:space="preserve"> </w:t>
      </w:r>
      <w:proofErr w:type="spellStart"/>
      <w:r>
        <w:rPr>
          <w:color w:val="000000"/>
        </w:rPr>
        <w:t>chéo</w:t>
      </w:r>
      <w:proofErr w:type="spellEnd"/>
      <w:r>
        <w:rPr>
          <w:color w:val="000000"/>
        </w:rPr>
        <w:t xml:space="preserve"> </w:t>
      </w:r>
      <w:proofErr w:type="spellStart"/>
      <w:r>
        <w:rPr>
          <w:color w:val="000000"/>
        </w:rPr>
        <w:t>thông</w:t>
      </w:r>
      <w:proofErr w:type="spellEnd"/>
      <w:r>
        <w:rPr>
          <w:color w:val="000000"/>
        </w:rPr>
        <w:t xml:space="preserve"> qua </w:t>
      </w:r>
      <w:proofErr w:type="spellStart"/>
      <w:r>
        <w:rPr>
          <w:color w:val="000000"/>
        </w:rPr>
        <w:t>bảng</w:t>
      </w:r>
      <w:proofErr w:type="spellEnd"/>
      <w:r>
        <w:rPr>
          <w:color w:val="000000"/>
        </w:rPr>
        <w:t xml:space="preserve"> </w:t>
      </w:r>
      <w:proofErr w:type="spellStart"/>
      <w:r>
        <w:rPr>
          <w:color w:val="000000"/>
        </w:rPr>
        <w:t>chấm</w:t>
      </w:r>
      <w:proofErr w:type="spellEnd"/>
      <w:r>
        <w:rPr>
          <w:color w:val="000000"/>
        </w:rPr>
        <w:t xml:space="preserve"> </w:t>
      </w:r>
      <w:proofErr w:type="spellStart"/>
      <w:r>
        <w:rPr>
          <w:color w:val="000000"/>
        </w:rPr>
        <w:t>điểm</w:t>
      </w:r>
      <w:proofErr w:type="spellEnd"/>
      <w:r>
        <w:rPr>
          <w:color w:val="000000"/>
        </w:rPr>
        <w:t xml:space="preserve"> </w:t>
      </w:r>
      <w:proofErr w:type="spellStart"/>
      <w:r>
        <w:rPr>
          <w:color w:val="000000"/>
        </w:rPr>
        <w:t>cá</w:t>
      </w:r>
      <w:proofErr w:type="spellEnd"/>
      <w:r>
        <w:rPr>
          <w:color w:val="000000"/>
        </w:rPr>
        <w:t xml:space="preserve"> </w:t>
      </w:r>
      <w:proofErr w:type="spellStart"/>
      <w:r>
        <w:rPr>
          <w:color w:val="000000"/>
        </w:rPr>
        <w:t>nhân</w:t>
      </w:r>
      <w:proofErr w:type="spellEnd"/>
      <w:r>
        <w:rPr>
          <w:color w:val="000000"/>
        </w:rPr>
        <w:t xml:space="preserve"> </w:t>
      </w:r>
      <w:proofErr w:type="spellStart"/>
      <w:r>
        <w:rPr>
          <w:color w:val="000000"/>
        </w:rPr>
        <w:t>trên</w:t>
      </w:r>
      <w:proofErr w:type="spellEnd"/>
      <w:r>
        <w:rPr>
          <w:color w:val="000000"/>
        </w:rPr>
        <w:t xml:space="preserve"> google form.</w:t>
      </w:r>
    </w:p>
    <w:p w14:paraId="2D49316B" w14:textId="7F6A487B" w:rsidR="00A339CE" w:rsidRPr="00A339CE" w:rsidRDefault="00DB51FB" w:rsidP="00DB51FB">
      <w:pPr>
        <w:pBdr>
          <w:top w:val="nil"/>
          <w:left w:val="nil"/>
          <w:bottom w:val="nil"/>
          <w:right w:val="nil"/>
          <w:between w:val="nil"/>
        </w:pBdr>
        <w:spacing w:before="0" w:after="0" w:line="276" w:lineRule="auto"/>
        <w:jc w:val="both"/>
        <w:rPr>
          <w:color w:val="000000"/>
        </w:rPr>
      </w:pPr>
      <w:r>
        <w:rPr>
          <w:color w:val="000000"/>
        </w:rPr>
        <w:t>- GV</w:t>
      </w:r>
      <w:r w:rsidR="00A339CE">
        <w:rPr>
          <w:color w:val="000000"/>
        </w:rPr>
        <w:t xml:space="preserve"> </w:t>
      </w:r>
      <w:proofErr w:type="spellStart"/>
      <w:r w:rsidR="005533B9">
        <w:rPr>
          <w:color w:val="000000"/>
        </w:rPr>
        <w:t>yêu</w:t>
      </w:r>
      <w:proofErr w:type="spellEnd"/>
      <w:r w:rsidR="005533B9">
        <w:rPr>
          <w:color w:val="000000"/>
        </w:rPr>
        <w:t xml:space="preserve"> </w:t>
      </w:r>
      <w:proofErr w:type="spellStart"/>
      <w:r w:rsidR="005533B9">
        <w:rPr>
          <w:color w:val="000000"/>
        </w:rPr>
        <w:t>cầu</w:t>
      </w:r>
      <w:proofErr w:type="spellEnd"/>
      <w:r w:rsidR="00A339CE">
        <w:rPr>
          <w:color w:val="000000"/>
        </w:rPr>
        <w:t xml:space="preserve"> 1 HS </w:t>
      </w:r>
      <w:proofErr w:type="spellStart"/>
      <w:r w:rsidR="00A339CE">
        <w:rPr>
          <w:color w:val="000000"/>
        </w:rPr>
        <w:t>đọc</w:t>
      </w:r>
      <w:proofErr w:type="spellEnd"/>
      <w:r w:rsidR="00A339CE">
        <w:rPr>
          <w:color w:val="000000"/>
        </w:rPr>
        <w:t xml:space="preserve"> </w:t>
      </w:r>
      <w:proofErr w:type="spellStart"/>
      <w:r w:rsidR="00A339CE">
        <w:rPr>
          <w:color w:val="000000"/>
        </w:rPr>
        <w:t>yêu</w:t>
      </w:r>
      <w:proofErr w:type="spellEnd"/>
      <w:r w:rsidR="00A339CE">
        <w:rPr>
          <w:color w:val="000000"/>
        </w:rPr>
        <w:t xml:space="preserve"> </w:t>
      </w:r>
      <w:proofErr w:type="spellStart"/>
      <w:r w:rsidR="00A339CE">
        <w:rPr>
          <w:color w:val="000000"/>
        </w:rPr>
        <w:t>cầu</w:t>
      </w:r>
      <w:proofErr w:type="spellEnd"/>
      <w:r w:rsidR="00A339CE">
        <w:rPr>
          <w:color w:val="000000"/>
        </w:rPr>
        <w:t xml:space="preserve"> của </w:t>
      </w:r>
      <w:proofErr w:type="spellStart"/>
      <w:r w:rsidR="00A339CE">
        <w:rPr>
          <w:color w:val="000000"/>
        </w:rPr>
        <w:t>bài</w:t>
      </w:r>
      <w:proofErr w:type="spellEnd"/>
      <w:r w:rsidR="00A339CE">
        <w:rPr>
          <w:color w:val="000000"/>
        </w:rPr>
        <w:t xml:space="preserve"> </w:t>
      </w:r>
      <w:proofErr w:type="spellStart"/>
      <w:r w:rsidR="00A339CE">
        <w:rPr>
          <w:color w:val="000000"/>
        </w:rPr>
        <w:t>tập</w:t>
      </w:r>
      <w:proofErr w:type="spellEnd"/>
      <w:r w:rsidR="00A339CE">
        <w:rPr>
          <w:color w:val="000000"/>
        </w:rPr>
        <w:t>.</w:t>
      </w:r>
    </w:p>
    <w:p w14:paraId="00000039" w14:textId="086783FA" w:rsidR="00E50CDA" w:rsidRDefault="00266A18" w:rsidP="008D394D">
      <w:pPr>
        <w:pBdr>
          <w:top w:val="nil"/>
          <w:left w:val="nil"/>
          <w:bottom w:val="nil"/>
          <w:right w:val="nil"/>
          <w:between w:val="nil"/>
        </w:pBdr>
        <w:spacing w:before="0" w:after="0" w:line="276" w:lineRule="auto"/>
        <w:jc w:val="both"/>
        <w:rPr>
          <w:color w:val="000000"/>
        </w:rPr>
      </w:pPr>
      <w:r>
        <w:rPr>
          <w:color w:val="000000"/>
        </w:rPr>
        <w:t xml:space="preserve">- </w:t>
      </w:r>
      <w:r w:rsidR="00D90F55">
        <w:rPr>
          <w:color w:val="000000"/>
        </w:rPr>
        <w:t xml:space="preserve">HS </w:t>
      </w:r>
      <w:proofErr w:type="spellStart"/>
      <w:r w:rsidR="005533B9">
        <w:rPr>
          <w:color w:val="000000"/>
        </w:rPr>
        <w:t>thực</w:t>
      </w:r>
      <w:proofErr w:type="spellEnd"/>
      <w:r w:rsidR="005533B9">
        <w:rPr>
          <w:color w:val="000000"/>
        </w:rPr>
        <w:t xml:space="preserve"> </w:t>
      </w:r>
      <w:proofErr w:type="spellStart"/>
      <w:r w:rsidR="005533B9">
        <w:rPr>
          <w:color w:val="000000"/>
        </w:rPr>
        <w:t>hành</w:t>
      </w:r>
      <w:proofErr w:type="spellEnd"/>
      <w:r w:rsidR="005533B9">
        <w:rPr>
          <w:color w:val="000000"/>
        </w:rPr>
        <w:t xml:space="preserve"> </w:t>
      </w:r>
      <w:proofErr w:type="spellStart"/>
      <w:r w:rsidR="005533B9">
        <w:rPr>
          <w:color w:val="000000"/>
        </w:rPr>
        <w:t>trên</w:t>
      </w:r>
      <w:proofErr w:type="spellEnd"/>
      <w:r w:rsidR="005533B9">
        <w:rPr>
          <w:color w:val="000000"/>
        </w:rPr>
        <w:t xml:space="preserve"> </w:t>
      </w:r>
      <w:proofErr w:type="spellStart"/>
      <w:r w:rsidR="005533B9">
        <w:rPr>
          <w:color w:val="000000"/>
        </w:rPr>
        <w:t>máy</w:t>
      </w:r>
      <w:proofErr w:type="spellEnd"/>
      <w:r w:rsidR="005533B9">
        <w:rPr>
          <w:color w:val="000000"/>
        </w:rPr>
        <w:t xml:space="preserve"> </w:t>
      </w:r>
      <w:proofErr w:type="spellStart"/>
      <w:r w:rsidR="005533B9">
        <w:rPr>
          <w:color w:val="000000"/>
        </w:rPr>
        <w:t>tính</w:t>
      </w:r>
      <w:proofErr w:type="spellEnd"/>
      <w:r w:rsidR="005533B9">
        <w:rPr>
          <w:color w:val="000000"/>
        </w:rPr>
        <w:t xml:space="preserve"> </w:t>
      </w:r>
      <w:proofErr w:type="spellStart"/>
      <w:r w:rsidR="005533B9">
        <w:rPr>
          <w:color w:val="000000"/>
        </w:rPr>
        <w:t>cá</w:t>
      </w:r>
      <w:proofErr w:type="spellEnd"/>
      <w:r w:rsidR="005533B9">
        <w:rPr>
          <w:color w:val="000000"/>
        </w:rPr>
        <w:t xml:space="preserve"> </w:t>
      </w:r>
      <w:proofErr w:type="spellStart"/>
      <w:r w:rsidR="005533B9">
        <w:rPr>
          <w:color w:val="000000"/>
        </w:rPr>
        <w:t>nhân</w:t>
      </w:r>
      <w:proofErr w:type="spellEnd"/>
      <w:r w:rsidR="00DB51FB">
        <w:rPr>
          <w:color w:val="000000"/>
        </w:rPr>
        <w:t xml:space="preserve"> </w:t>
      </w:r>
      <w:proofErr w:type="spellStart"/>
      <w:r w:rsidR="00DB51FB">
        <w:rPr>
          <w:color w:val="000000"/>
        </w:rPr>
        <w:t>làm</w:t>
      </w:r>
      <w:proofErr w:type="spellEnd"/>
      <w:r w:rsidR="00DB51FB">
        <w:rPr>
          <w:color w:val="000000"/>
        </w:rPr>
        <w:t xml:space="preserve"> </w:t>
      </w:r>
      <w:proofErr w:type="spellStart"/>
      <w:r w:rsidR="00DB51FB">
        <w:rPr>
          <w:color w:val="000000"/>
        </w:rPr>
        <w:t>bài</w:t>
      </w:r>
      <w:proofErr w:type="spellEnd"/>
      <w:r w:rsidR="00DB51FB">
        <w:rPr>
          <w:color w:val="000000"/>
        </w:rPr>
        <w:t xml:space="preserve"> của </w:t>
      </w:r>
      <w:proofErr w:type="spellStart"/>
      <w:r w:rsidR="00DB51FB">
        <w:rPr>
          <w:color w:val="000000"/>
        </w:rPr>
        <w:t>mình</w:t>
      </w:r>
      <w:proofErr w:type="spellEnd"/>
      <w:r w:rsidR="00DB51FB">
        <w:rPr>
          <w:color w:val="000000"/>
        </w:rPr>
        <w:t>.</w:t>
      </w:r>
    </w:p>
    <w:p w14:paraId="063EC5CC" w14:textId="5A71E55F" w:rsidR="00A339CE" w:rsidRDefault="00A339CE" w:rsidP="008D394D">
      <w:pPr>
        <w:pBdr>
          <w:top w:val="nil"/>
          <w:left w:val="nil"/>
          <w:bottom w:val="nil"/>
          <w:right w:val="nil"/>
          <w:between w:val="nil"/>
        </w:pBdr>
        <w:spacing w:before="0" w:after="0" w:line="276" w:lineRule="auto"/>
        <w:jc w:val="both"/>
        <w:rPr>
          <w:color w:val="000000"/>
        </w:rPr>
      </w:pPr>
      <w:r>
        <w:rPr>
          <w:color w:val="000000"/>
        </w:rPr>
        <w:t xml:space="preserve">- </w:t>
      </w:r>
      <w:proofErr w:type="spellStart"/>
      <w:r>
        <w:rPr>
          <w:color w:val="000000"/>
        </w:rPr>
        <w:t>Sau</w:t>
      </w:r>
      <w:proofErr w:type="spellEnd"/>
      <w:r>
        <w:rPr>
          <w:color w:val="000000"/>
        </w:rPr>
        <w:t xml:space="preserve"> 2 </w:t>
      </w:r>
      <w:proofErr w:type="spellStart"/>
      <w:r>
        <w:rPr>
          <w:color w:val="000000"/>
        </w:rPr>
        <w:t>phút</w:t>
      </w:r>
      <w:proofErr w:type="spellEnd"/>
      <w:r>
        <w:rPr>
          <w:color w:val="000000"/>
        </w:rPr>
        <w:t xml:space="preserve">, HS </w:t>
      </w:r>
      <w:proofErr w:type="spellStart"/>
      <w:r>
        <w:rPr>
          <w:color w:val="000000"/>
        </w:rPr>
        <w:t>đổi</w:t>
      </w:r>
      <w:proofErr w:type="spellEnd"/>
      <w:r>
        <w:rPr>
          <w:color w:val="000000"/>
        </w:rPr>
        <w:t xml:space="preserve"> </w:t>
      </w:r>
      <w:proofErr w:type="spellStart"/>
      <w:r>
        <w:rPr>
          <w:color w:val="000000"/>
        </w:rPr>
        <w:t>chỗ</w:t>
      </w:r>
      <w:proofErr w:type="spellEnd"/>
      <w:r>
        <w:rPr>
          <w:color w:val="000000"/>
        </w:rPr>
        <w:t xml:space="preserve"> cho </w:t>
      </w:r>
      <w:proofErr w:type="spellStart"/>
      <w:r>
        <w:rPr>
          <w:color w:val="000000"/>
        </w:rPr>
        <w:t>nhau</w:t>
      </w:r>
      <w:proofErr w:type="spellEnd"/>
      <w:r>
        <w:rPr>
          <w:color w:val="000000"/>
        </w:rPr>
        <w:t>.</w:t>
      </w:r>
    </w:p>
    <w:p w14:paraId="0000003A" w14:textId="50C9887A" w:rsidR="00E50CDA" w:rsidRDefault="00266A18" w:rsidP="008D394D">
      <w:pPr>
        <w:pBdr>
          <w:top w:val="nil"/>
          <w:left w:val="nil"/>
          <w:bottom w:val="nil"/>
          <w:right w:val="nil"/>
          <w:between w:val="nil"/>
        </w:pBdr>
        <w:spacing w:before="0" w:after="0" w:line="276" w:lineRule="auto"/>
        <w:jc w:val="both"/>
        <w:rPr>
          <w:color w:val="000000"/>
        </w:rPr>
      </w:pPr>
      <w:r>
        <w:rPr>
          <w:color w:val="000000"/>
        </w:rPr>
        <w:t xml:space="preserve">- </w:t>
      </w:r>
      <w:r w:rsidR="00D90F55">
        <w:rPr>
          <w:color w:val="000000"/>
        </w:rPr>
        <w:t xml:space="preserve">GV </w:t>
      </w:r>
      <w:proofErr w:type="spellStart"/>
      <w:r w:rsidR="005533B9">
        <w:rPr>
          <w:color w:val="000000"/>
        </w:rPr>
        <w:t>chiếu</w:t>
      </w:r>
      <w:proofErr w:type="spellEnd"/>
      <w:r w:rsidR="005533B9">
        <w:rPr>
          <w:color w:val="000000"/>
        </w:rPr>
        <w:t xml:space="preserve"> </w:t>
      </w:r>
      <w:proofErr w:type="spellStart"/>
      <w:r w:rsidR="001C1B83">
        <w:rPr>
          <w:color w:val="000000"/>
        </w:rPr>
        <w:t>phần</w:t>
      </w:r>
      <w:proofErr w:type="spellEnd"/>
      <w:r w:rsidR="001C1B83">
        <w:rPr>
          <w:color w:val="000000"/>
        </w:rPr>
        <w:t xml:space="preserve"> </w:t>
      </w:r>
      <w:proofErr w:type="spellStart"/>
      <w:r w:rsidR="001C1B83">
        <w:rPr>
          <w:color w:val="000000"/>
        </w:rPr>
        <w:t>làm</w:t>
      </w:r>
      <w:proofErr w:type="spellEnd"/>
      <w:r w:rsidR="001C1B83">
        <w:rPr>
          <w:color w:val="000000"/>
        </w:rPr>
        <w:t xml:space="preserve"> </w:t>
      </w:r>
      <w:proofErr w:type="spellStart"/>
      <w:r w:rsidR="001C1B83">
        <w:rPr>
          <w:color w:val="000000"/>
        </w:rPr>
        <w:t>bài</w:t>
      </w:r>
      <w:proofErr w:type="spellEnd"/>
      <w:r w:rsidR="001C1B83">
        <w:rPr>
          <w:color w:val="000000"/>
        </w:rPr>
        <w:t xml:space="preserve"> của </w:t>
      </w:r>
      <w:proofErr w:type="spellStart"/>
      <w:r w:rsidR="001C1B83">
        <w:rPr>
          <w:color w:val="000000"/>
        </w:rPr>
        <w:t>bạn</w:t>
      </w:r>
      <w:proofErr w:type="spellEnd"/>
      <w:r w:rsidR="001C1B83">
        <w:rPr>
          <w:color w:val="000000"/>
        </w:rPr>
        <w:t xml:space="preserve"> </w:t>
      </w:r>
      <w:proofErr w:type="spellStart"/>
      <w:r w:rsidR="001C1B83">
        <w:rPr>
          <w:color w:val="000000"/>
        </w:rPr>
        <w:t>nhanh</w:t>
      </w:r>
      <w:proofErr w:type="spellEnd"/>
      <w:r w:rsidR="001C1B83">
        <w:rPr>
          <w:color w:val="000000"/>
        </w:rPr>
        <w:t xml:space="preserve"> </w:t>
      </w:r>
      <w:proofErr w:type="spellStart"/>
      <w:r w:rsidR="001C1B83">
        <w:rPr>
          <w:color w:val="000000"/>
        </w:rPr>
        <w:t>nhất</w:t>
      </w:r>
      <w:proofErr w:type="spellEnd"/>
      <w:r w:rsidR="001C1B83">
        <w:rPr>
          <w:color w:val="000000"/>
        </w:rPr>
        <w:t xml:space="preserve"> và </w:t>
      </w:r>
      <w:proofErr w:type="spellStart"/>
      <w:r w:rsidR="001C1B83">
        <w:rPr>
          <w:color w:val="000000"/>
        </w:rPr>
        <w:t>yêu</w:t>
      </w:r>
      <w:proofErr w:type="spellEnd"/>
      <w:r w:rsidR="001C1B83">
        <w:rPr>
          <w:color w:val="000000"/>
        </w:rPr>
        <w:t xml:space="preserve"> </w:t>
      </w:r>
      <w:proofErr w:type="spellStart"/>
      <w:r w:rsidR="001C1B83">
        <w:rPr>
          <w:color w:val="000000"/>
        </w:rPr>
        <w:t>cầu</w:t>
      </w:r>
      <w:proofErr w:type="spellEnd"/>
      <w:r w:rsidR="001C1B83">
        <w:rPr>
          <w:color w:val="000000"/>
        </w:rPr>
        <w:t xml:space="preserve"> 1 HS </w:t>
      </w:r>
      <w:proofErr w:type="spellStart"/>
      <w:r w:rsidR="001C1B83">
        <w:rPr>
          <w:color w:val="000000"/>
        </w:rPr>
        <w:t>nhận</w:t>
      </w:r>
      <w:proofErr w:type="spellEnd"/>
      <w:r w:rsidR="001C1B83">
        <w:rPr>
          <w:color w:val="000000"/>
        </w:rPr>
        <w:t xml:space="preserve"> </w:t>
      </w:r>
      <w:proofErr w:type="spellStart"/>
      <w:r w:rsidR="001C1B83">
        <w:rPr>
          <w:color w:val="000000"/>
        </w:rPr>
        <w:t>xét</w:t>
      </w:r>
      <w:proofErr w:type="spellEnd"/>
      <w:r w:rsidR="001C1B83">
        <w:rPr>
          <w:color w:val="000000"/>
        </w:rPr>
        <w:t>.</w:t>
      </w:r>
    </w:p>
    <w:p w14:paraId="3B1EBA09" w14:textId="562CB942" w:rsidR="001C1B83" w:rsidRDefault="001C1B83" w:rsidP="008D394D">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chiếu</w:t>
      </w:r>
      <w:proofErr w:type="spellEnd"/>
      <w:r>
        <w:rPr>
          <w:color w:val="000000"/>
        </w:rPr>
        <w:t xml:space="preserve"> </w:t>
      </w:r>
      <w:proofErr w:type="spellStart"/>
      <w:r>
        <w:rPr>
          <w:color w:val="000000"/>
        </w:rPr>
        <w:t>bảng</w:t>
      </w:r>
      <w:proofErr w:type="spellEnd"/>
      <w:r>
        <w:rPr>
          <w:color w:val="000000"/>
        </w:rPr>
        <w:t xml:space="preserve"> </w:t>
      </w:r>
      <w:proofErr w:type="spellStart"/>
      <w:r>
        <w:rPr>
          <w:color w:val="000000"/>
        </w:rPr>
        <w:t>đánh</w:t>
      </w:r>
      <w:proofErr w:type="spellEnd"/>
      <w:r>
        <w:rPr>
          <w:color w:val="000000"/>
        </w:rPr>
        <w:t xml:space="preserve"> </w:t>
      </w:r>
      <w:proofErr w:type="spellStart"/>
      <w:r>
        <w:rPr>
          <w:color w:val="000000"/>
        </w:rPr>
        <w:t>giá</w:t>
      </w:r>
      <w:proofErr w:type="spellEnd"/>
      <w:r>
        <w:rPr>
          <w:color w:val="000000"/>
        </w:rPr>
        <w:t xml:space="preserve"> </w:t>
      </w:r>
      <w:proofErr w:type="spellStart"/>
      <w:r>
        <w:rPr>
          <w:color w:val="000000"/>
        </w:rPr>
        <w:t>theo</w:t>
      </w:r>
      <w:proofErr w:type="spellEnd"/>
      <w:r>
        <w:rPr>
          <w:color w:val="000000"/>
        </w:rPr>
        <w:t xml:space="preserve"> thang </w:t>
      </w:r>
      <w:proofErr w:type="spellStart"/>
      <w:proofErr w:type="gramStart"/>
      <w:r>
        <w:rPr>
          <w:color w:val="000000"/>
        </w:rPr>
        <w:t>điểm</w:t>
      </w:r>
      <w:proofErr w:type="spellEnd"/>
      <w:r>
        <w:rPr>
          <w:color w:val="000000"/>
        </w:rPr>
        <w:t xml:space="preserve"> .</w:t>
      </w:r>
      <w:proofErr w:type="gramEnd"/>
      <w:r>
        <w:rPr>
          <w:color w:val="000000"/>
        </w:rPr>
        <w:t xml:space="preserve"> HS </w:t>
      </w:r>
      <w:proofErr w:type="spellStart"/>
      <w:r>
        <w:rPr>
          <w:color w:val="000000"/>
        </w:rPr>
        <w:t>dựa</w:t>
      </w:r>
      <w:proofErr w:type="spellEnd"/>
      <w:r>
        <w:rPr>
          <w:color w:val="000000"/>
        </w:rPr>
        <w:t xml:space="preserve"> </w:t>
      </w:r>
      <w:proofErr w:type="spellStart"/>
      <w:r>
        <w:rPr>
          <w:color w:val="000000"/>
        </w:rPr>
        <w:t>vào</w:t>
      </w:r>
      <w:proofErr w:type="spellEnd"/>
      <w:r>
        <w:rPr>
          <w:color w:val="000000"/>
        </w:rPr>
        <w:t xml:space="preserve"> </w:t>
      </w:r>
      <w:proofErr w:type="spellStart"/>
      <w:r>
        <w:rPr>
          <w:color w:val="000000"/>
        </w:rPr>
        <w:t>bảng</w:t>
      </w:r>
      <w:proofErr w:type="spellEnd"/>
      <w:r>
        <w:rPr>
          <w:color w:val="000000"/>
        </w:rPr>
        <w:t xml:space="preserve"> </w:t>
      </w:r>
      <w:proofErr w:type="spellStart"/>
      <w:r>
        <w:rPr>
          <w:color w:val="000000"/>
        </w:rPr>
        <w:t>đánh</w:t>
      </w:r>
      <w:proofErr w:type="spellEnd"/>
      <w:r>
        <w:rPr>
          <w:color w:val="000000"/>
        </w:rPr>
        <w:t xml:space="preserve"> </w:t>
      </w:r>
      <w:proofErr w:type="spellStart"/>
      <w:r>
        <w:rPr>
          <w:color w:val="000000"/>
        </w:rPr>
        <w:t>giá</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chấm</w:t>
      </w:r>
      <w:proofErr w:type="spellEnd"/>
      <w:r>
        <w:rPr>
          <w:color w:val="000000"/>
        </w:rPr>
        <w:t xml:space="preserve"> </w:t>
      </w:r>
      <w:proofErr w:type="spellStart"/>
      <w:r>
        <w:rPr>
          <w:color w:val="000000"/>
        </w:rPr>
        <w:t>điểm</w:t>
      </w:r>
      <w:proofErr w:type="spellEnd"/>
      <w:r>
        <w:rPr>
          <w:color w:val="000000"/>
        </w:rPr>
        <w:t xml:space="preserve"> </w:t>
      </w:r>
      <w:proofErr w:type="spellStart"/>
      <w:r>
        <w:rPr>
          <w:color w:val="000000"/>
        </w:rPr>
        <w:t>trên</w:t>
      </w:r>
      <w:proofErr w:type="spellEnd"/>
      <w:r>
        <w:rPr>
          <w:color w:val="000000"/>
        </w:rPr>
        <w:t xml:space="preserve"> </w:t>
      </w:r>
      <w:proofErr w:type="spellStart"/>
      <w:r>
        <w:rPr>
          <w:color w:val="000000"/>
        </w:rPr>
        <w:t>phần</w:t>
      </w:r>
      <w:proofErr w:type="spellEnd"/>
      <w:r>
        <w:rPr>
          <w:color w:val="000000"/>
        </w:rPr>
        <w:t xml:space="preserve"> </w:t>
      </w:r>
      <w:proofErr w:type="spellStart"/>
      <w:r>
        <w:rPr>
          <w:color w:val="000000"/>
        </w:rPr>
        <w:t>mềm</w:t>
      </w:r>
      <w:proofErr w:type="spellEnd"/>
      <w:r>
        <w:rPr>
          <w:color w:val="000000"/>
        </w:rPr>
        <w:t xml:space="preserve"> google form.</w:t>
      </w:r>
    </w:p>
    <w:p w14:paraId="0000003B" w14:textId="4CD5207C" w:rsidR="00E50CDA" w:rsidRDefault="00266A18" w:rsidP="008D394D">
      <w:pPr>
        <w:pBdr>
          <w:top w:val="nil"/>
          <w:left w:val="nil"/>
          <w:bottom w:val="nil"/>
          <w:right w:val="nil"/>
          <w:between w:val="nil"/>
        </w:pBdr>
        <w:spacing w:before="0" w:after="0" w:line="276" w:lineRule="auto"/>
        <w:jc w:val="both"/>
        <w:rPr>
          <w:color w:val="000000"/>
        </w:rPr>
      </w:pPr>
      <w:r>
        <w:rPr>
          <w:color w:val="000000"/>
        </w:rPr>
        <w:t xml:space="preserve">- </w:t>
      </w:r>
      <w:r w:rsidR="00F356DB">
        <w:rPr>
          <w:color w:val="000000"/>
        </w:rPr>
        <w:t xml:space="preserve">GV </w:t>
      </w:r>
      <w:proofErr w:type="spellStart"/>
      <w:r w:rsidR="005533B9">
        <w:rPr>
          <w:color w:val="000000"/>
        </w:rPr>
        <w:t>chốt</w:t>
      </w:r>
      <w:proofErr w:type="spellEnd"/>
      <w:r w:rsidR="005533B9">
        <w:rPr>
          <w:color w:val="000000"/>
        </w:rPr>
        <w:t xml:space="preserve"> </w:t>
      </w:r>
      <w:proofErr w:type="spellStart"/>
      <w:r w:rsidR="005533B9">
        <w:rPr>
          <w:color w:val="000000"/>
        </w:rPr>
        <w:t>kiến</w:t>
      </w:r>
      <w:proofErr w:type="spellEnd"/>
      <w:r w:rsidR="005533B9">
        <w:rPr>
          <w:color w:val="000000"/>
        </w:rPr>
        <w:t xml:space="preserve"> </w:t>
      </w:r>
      <w:proofErr w:type="spellStart"/>
      <w:r w:rsidR="005533B9">
        <w:rPr>
          <w:color w:val="000000"/>
        </w:rPr>
        <w:t>thức</w:t>
      </w:r>
      <w:proofErr w:type="spellEnd"/>
      <w:r w:rsidR="005533B9">
        <w:rPr>
          <w:color w:val="000000"/>
        </w:rPr>
        <w:t xml:space="preserve"> và </w:t>
      </w:r>
      <w:proofErr w:type="spellStart"/>
      <w:r w:rsidR="001C1B83">
        <w:rPr>
          <w:color w:val="000000"/>
        </w:rPr>
        <w:t>giao</w:t>
      </w:r>
      <w:proofErr w:type="spellEnd"/>
      <w:r w:rsidR="005533B9">
        <w:rPr>
          <w:color w:val="000000"/>
        </w:rPr>
        <w:t xml:space="preserve"> nhiệm </w:t>
      </w:r>
      <w:proofErr w:type="spellStart"/>
      <w:r w:rsidR="005533B9">
        <w:rPr>
          <w:color w:val="000000"/>
        </w:rPr>
        <w:t>vụ</w:t>
      </w:r>
      <w:proofErr w:type="spellEnd"/>
      <w:r w:rsidR="005533B9">
        <w:rPr>
          <w:color w:val="000000"/>
        </w:rPr>
        <w:t xml:space="preserve"> </w:t>
      </w:r>
      <w:proofErr w:type="spellStart"/>
      <w:r w:rsidR="005533B9">
        <w:rPr>
          <w:color w:val="000000"/>
        </w:rPr>
        <w:t>về</w:t>
      </w:r>
      <w:proofErr w:type="spellEnd"/>
      <w:r w:rsidR="005533B9">
        <w:rPr>
          <w:color w:val="000000"/>
        </w:rPr>
        <w:t xml:space="preserve"> nhà.</w:t>
      </w:r>
    </w:p>
    <w:p w14:paraId="07BFE757" w14:textId="00C7CDE6" w:rsidR="001C1B83" w:rsidRPr="005677B5" w:rsidRDefault="001C1B83" w:rsidP="001C1B83">
      <w:pPr>
        <w:pBdr>
          <w:top w:val="nil"/>
          <w:left w:val="nil"/>
          <w:bottom w:val="nil"/>
          <w:right w:val="nil"/>
          <w:between w:val="nil"/>
        </w:pBdr>
        <w:spacing w:before="0" w:after="0" w:line="276" w:lineRule="auto"/>
        <w:jc w:val="both"/>
        <w:rPr>
          <w:i/>
          <w:color w:val="000000"/>
        </w:rPr>
      </w:pPr>
      <w:r w:rsidRPr="00FB7B1F">
        <w:rPr>
          <w:b/>
          <w:color w:val="000000"/>
        </w:rPr>
        <w:t xml:space="preserve">3. Hoạt động </w:t>
      </w:r>
      <w:r>
        <w:rPr>
          <w:b/>
          <w:color w:val="000000"/>
        </w:rPr>
        <w:t>3</w:t>
      </w:r>
      <w:r>
        <w:rPr>
          <w:b/>
        </w:rPr>
        <w:t>:</w:t>
      </w:r>
      <w:r>
        <w:rPr>
          <w:b/>
          <w:color w:val="000000"/>
        </w:rPr>
        <w:t xml:space="preserve"> </w:t>
      </w:r>
      <w:proofErr w:type="spellStart"/>
      <w:r>
        <w:rPr>
          <w:b/>
          <w:color w:val="000000"/>
        </w:rPr>
        <w:t>Vận</w:t>
      </w:r>
      <w:proofErr w:type="spellEnd"/>
      <w:r>
        <w:rPr>
          <w:b/>
          <w:color w:val="000000"/>
        </w:rPr>
        <w:t xml:space="preserve"> </w:t>
      </w:r>
      <w:proofErr w:type="spellStart"/>
      <w:r>
        <w:rPr>
          <w:b/>
          <w:color w:val="000000"/>
        </w:rPr>
        <w:t>dụng</w:t>
      </w:r>
      <w:proofErr w:type="spellEnd"/>
      <w:r>
        <w:rPr>
          <w:b/>
          <w:color w:val="000000"/>
        </w:rPr>
        <w:t xml:space="preserve"> (3</w:t>
      </w:r>
      <w:r w:rsidRPr="005677B5">
        <w:rPr>
          <w:b/>
          <w:color w:val="000000"/>
        </w:rPr>
        <w:t xml:space="preserve"> </w:t>
      </w:r>
      <w:proofErr w:type="spellStart"/>
      <w:r w:rsidRPr="005677B5">
        <w:rPr>
          <w:b/>
          <w:color w:val="000000"/>
        </w:rPr>
        <w:t>phút</w:t>
      </w:r>
      <w:proofErr w:type="spellEnd"/>
      <w:r w:rsidRPr="005677B5">
        <w:rPr>
          <w:b/>
          <w:color w:val="000000"/>
        </w:rPr>
        <w:t>)</w:t>
      </w:r>
    </w:p>
    <w:p w14:paraId="681AA8AE" w14:textId="77777777" w:rsidR="001C1B83" w:rsidRDefault="001C1B83" w:rsidP="001C1B83">
      <w:pPr>
        <w:spacing w:before="0" w:after="0" w:line="276" w:lineRule="auto"/>
        <w:jc w:val="both"/>
        <w:rPr>
          <w:i/>
          <w:color w:val="000000"/>
        </w:rPr>
      </w:pPr>
      <w:r>
        <w:rPr>
          <w:color w:val="000000"/>
        </w:rPr>
        <w:t xml:space="preserve">a) </w:t>
      </w:r>
      <w:proofErr w:type="spellStart"/>
      <w:r>
        <w:rPr>
          <w:i/>
          <w:color w:val="000000"/>
        </w:rPr>
        <w:t>Mục</w:t>
      </w:r>
      <w:proofErr w:type="spellEnd"/>
      <w:r>
        <w:rPr>
          <w:i/>
          <w:color w:val="000000"/>
        </w:rPr>
        <w:t xml:space="preserve"> </w:t>
      </w:r>
      <w:proofErr w:type="spellStart"/>
      <w:r>
        <w:rPr>
          <w:i/>
          <w:color w:val="000000"/>
        </w:rPr>
        <w:t>tiêu</w:t>
      </w:r>
      <w:proofErr w:type="spellEnd"/>
      <w:r>
        <w:rPr>
          <w:i/>
          <w:color w:val="000000"/>
        </w:rPr>
        <w:t>:</w:t>
      </w:r>
      <w:r>
        <w:rPr>
          <w:color w:val="000000"/>
        </w:rPr>
        <w:t xml:space="preserve"> </w:t>
      </w:r>
      <w:proofErr w:type="spellStart"/>
      <w:r>
        <w:rPr>
          <w:color w:val="000000"/>
        </w:rPr>
        <w:t>Củng</w:t>
      </w:r>
      <w:proofErr w:type="spellEnd"/>
      <w:r>
        <w:rPr>
          <w:color w:val="000000"/>
        </w:rPr>
        <w:t xml:space="preserve"> </w:t>
      </w:r>
      <w:proofErr w:type="spellStart"/>
      <w:r>
        <w:rPr>
          <w:color w:val="000000"/>
        </w:rPr>
        <w:t>cố</w:t>
      </w:r>
      <w:proofErr w:type="spellEnd"/>
      <w:r>
        <w:rPr>
          <w:color w:val="000000"/>
        </w:rPr>
        <w:t xml:space="preserve"> </w:t>
      </w:r>
      <w:proofErr w:type="spellStart"/>
      <w:r>
        <w:rPr>
          <w:color w:val="000000"/>
        </w:rPr>
        <w:t>kiến</w:t>
      </w:r>
      <w:proofErr w:type="spellEnd"/>
      <w:r>
        <w:rPr>
          <w:color w:val="000000"/>
        </w:rPr>
        <w:t xml:space="preserve"> </w:t>
      </w:r>
      <w:proofErr w:type="spellStart"/>
      <w:r>
        <w:rPr>
          <w:color w:val="000000"/>
        </w:rPr>
        <w:t>thức</w:t>
      </w:r>
      <w:proofErr w:type="spellEnd"/>
      <w:r>
        <w:rPr>
          <w:color w:val="000000"/>
        </w:rPr>
        <w:t xml:space="preserve"> và </w:t>
      </w:r>
      <w:proofErr w:type="spellStart"/>
      <w:r>
        <w:rPr>
          <w:color w:val="000000"/>
        </w:rPr>
        <w:t>kỹ</w:t>
      </w:r>
      <w:proofErr w:type="spellEnd"/>
      <w:r>
        <w:rPr>
          <w:color w:val="000000"/>
        </w:rPr>
        <w:t xml:space="preserve"> năng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COUNTIF, </w:t>
      </w: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 xml:space="preserve"> </w:t>
      </w:r>
      <w:proofErr w:type="spellStart"/>
      <w:r>
        <w:rPr>
          <w:color w:val="000000"/>
        </w:rPr>
        <w:t>tương</w:t>
      </w:r>
      <w:proofErr w:type="spellEnd"/>
      <w:r>
        <w:rPr>
          <w:color w:val="000000"/>
        </w:rPr>
        <w:t xml:space="preserve"> </w:t>
      </w:r>
      <w:proofErr w:type="spellStart"/>
      <w:r>
        <w:rPr>
          <w:color w:val="000000"/>
        </w:rPr>
        <w:t>đối</w:t>
      </w:r>
      <w:proofErr w:type="spellEnd"/>
      <w:r>
        <w:rPr>
          <w:color w:val="000000"/>
        </w:rPr>
        <w:t xml:space="preserve"> và </w:t>
      </w: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 xml:space="preserve"> </w:t>
      </w:r>
      <w:proofErr w:type="spellStart"/>
      <w:r>
        <w:rPr>
          <w:color w:val="000000"/>
        </w:rPr>
        <w:t>tuyệt</w:t>
      </w:r>
      <w:proofErr w:type="spellEnd"/>
      <w:r>
        <w:rPr>
          <w:color w:val="000000"/>
        </w:rPr>
        <w:t xml:space="preserve"> </w:t>
      </w:r>
      <w:proofErr w:type="spellStart"/>
      <w:r>
        <w:rPr>
          <w:color w:val="000000"/>
        </w:rPr>
        <w:t>đối</w:t>
      </w:r>
      <w:proofErr w:type="spellEnd"/>
      <w:r>
        <w:rPr>
          <w:color w:val="000000"/>
        </w:rPr>
        <w:t xml:space="preserve">, </w:t>
      </w:r>
      <w:proofErr w:type="spellStart"/>
      <w:r>
        <w:rPr>
          <w:color w:val="000000"/>
        </w:rPr>
        <w:t>sao</w:t>
      </w:r>
      <w:proofErr w:type="spellEnd"/>
      <w:r>
        <w:rPr>
          <w:color w:val="000000"/>
        </w:rPr>
        <w:t xml:space="preserve"> </w:t>
      </w:r>
      <w:proofErr w:type="spellStart"/>
      <w:r>
        <w:rPr>
          <w:color w:val="000000"/>
        </w:rPr>
        <w:t>chép</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thức</w:t>
      </w:r>
      <w:proofErr w:type="spellEnd"/>
      <w:r>
        <w:rPr>
          <w:color w:val="000000"/>
        </w:rPr>
        <w:t>.</w:t>
      </w:r>
    </w:p>
    <w:p w14:paraId="61C5FE44" w14:textId="6E70C932" w:rsidR="001C1B83" w:rsidRDefault="001C1B83" w:rsidP="001C1B83">
      <w:pPr>
        <w:autoSpaceDE w:val="0"/>
        <w:autoSpaceDN w:val="0"/>
        <w:adjustRightInd w:val="0"/>
        <w:spacing w:before="0" w:after="0" w:line="276" w:lineRule="auto"/>
        <w:jc w:val="both"/>
        <w:rPr>
          <w:i/>
          <w:color w:val="000000"/>
        </w:rPr>
      </w:pPr>
      <w:r>
        <w:rPr>
          <w:color w:val="000000"/>
        </w:rPr>
        <w:t xml:space="preserve">b) </w:t>
      </w:r>
      <w:proofErr w:type="spellStart"/>
      <w:r>
        <w:rPr>
          <w:i/>
          <w:color w:val="000000"/>
        </w:rPr>
        <w:t>Nội</w:t>
      </w:r>
      <w:proofErr w:type="spellEnd"/>
      <w:r>
        <w:rPr>
          <w:i/>
          <w:color w:val="000000"/>
        </w:rPr>
        <w:t xml:space="preserve"> dung</w:t>
      </w:r>
      <w:r>
        <w:rPr>
          <w:color w:val="000000"/>
        </w:rPr>
        <w:t xml:space="preserve">: </w:t>
      </w:r>
      <w:r>
        <w:rPr>
          <w:color w:val="242021"/>
        </w:rPr>
        <w:t xml:space="preserve">HS </w:t>
      </w:r>
      <w:proofErr w:type="spellStart"/>
      <w:r>
        <w:rPr>
          <w:color w:val="242021"/>
        </w:rPr>
        <w:t>tự</w:t>
      </w:r>
      <w:proofErr w:type="spellEnd"/>
      <w:r>
        <w:rPr>
          <w:color w:val="242021"/>
        </w:rPr>
        <w:t xml:space="preserve"> </w:t>
      </w:r>
      <w:proofErr w:type="spellStart"/>
      <w:r>
        <w:rPr>
          <w:color w:val="242021"/>
        </w:rPr>
        <w:t>ôn</w:t>
      </w:r>
      <w:proofErr w:type="spellEnd"/>
      <w:r>
        <w:rPr>
          <w:color w:val="242021"/>
        </w:rPr>
        <w:t xml:space="preserve"> </w:t>
      </w:r>
      <w:proofErr w:type="spellStart"/>
      <w:r>
        <w:rPr>
          <w:color w:val="242021"/>
        </w:rPr>
        <w:t>luyện</w:t>
      </w:r>
      <w:proofErr w:type="spellEnd"/>
      <w:r>
        <w:rPr>
          <w:color w:val="242021"/>
        </w:rPr>
        <w:t xml:space="preserve"> </w:t>
      </w:r>
      <w:proofErr w:type="spellStart"/>
      <w:r>
        <w:rPr>
          <w:color w:val="242021"/>
        </w:rPr>
        <w:t>lại</w:t>
      </w:r>
      <w:proofErr w:type="spellEnd"/>
      <w:r>
        <w:rPr>
          <w:color w:val="242021"/>
        </w:rPr>
        <w:t xml:space="preserve"> </w:t>
      </w:r>
      <w:proofErr w:type="spellStart"/>
      <w:r>
        <w:rPr>
          <w:color w:val="242021"/>
        </w:rPr>
        <w:t>kiến</w:t>
      </w:r>
      <w:proofErr w:type="spellEnd"/>
      <w:r>
        <w:rPr>
          <w:color w:val="242021"/>
        </w:rPr>
        <w:t xml:space="preserve"> </w:t>
      </w:r>
      <w:proofErr w:type="spellStart"/>
      <w:r>
        <w:rPr>
          <w:color w:val="242021"/>
        </w:rPr>
        <w:t>thức</w:t>
      </w:r>
      <w:proofErr w:type="spellEnd"/>
      <w:r>
        <w:rPr>
          <w:color w:val="242021"/>
        </w:rPr>
        <w:t xml:space="preserve"> và </w:t>
      </w:r>
      <w:proofErr w:type="spellStart"/>
      <w:r>
        <w:rPr>
          <w:color w:val="242021"/>
        </w:rPr>
        <w:t>thực</w:t>
      </w:r>
      <w:proofErr w:type="spellEnd"/>
      <w:r>
        <w:rPr>
          <w:color w:val="242021"/>
        </w:rPr>
        <w:t xml:space="preserve"> </w:t>
      </w:r>
      <w:proofErr w:type="spellStart"/>
      <w:r>
        <w:rPr>
          <w:color w:val="242021"/>
        </w:rPr>
        <w:t>hành</w:t>
      </w:r>
      <w:proofErr w:type="spellEnd"/>
      <w:r>
        <w:rPr>
          <w:color w:val="242021"/>
        </w:rPr>
        <w:t xml:space="preserve"> </w:t>
      </w:r>
      <w:proofErr w:type="spellStart"/>
      <w:r>
        <w:rPr>
          <w:color w:val="242021"/>
        </w:rPr>
        <w:t>hoàn</w:t>
      </w:r>
      <w:proofErr w:type="spellEnd"/>
      <w:r>
        <w:rPr>
          <w:color w:val="242021"/>
        </w:rPr>
        <w:t xml:space="preserve"> </w:t>
      </w:r>
      <w:proofErr w:type="spellStart"/>
      <w:r>
        <w:rPr>
          <w:color w:val="242021"/>
        </w:rPr>
        <w:t>thành</w:t>
      </w:r>
      <w:proofErr w:type="spellEnd"/>
      <w:r>
        <w:rPr>
          <w:color w:val="242021"/>
        </w:rPr>
        <w:t xml:space="preserve"> </w:t>
      </w:r>
      <w:proofErr w:type="spellStart"/>
      <w:r>
        <w:rPr>
          <w:color w:val="242021"/>
        </w:rPr>
        <w:t>bảng</w:t>
      </w:r>
      <w:proofErr w:type="spellEnd"/>
      <w:r>
        <w:rPr>
          <w:color w:val="242021"/>
        </w:rPr>
        <w:t xml:space="preserve"> bangdiemthi.xlsx (GV gửi </w:t>
      </w:r>
      <w:proofErr w:type="spellStart"/>
      <w:r>
        <w:rPr>
          <w:color w:val="242021"/>
        </w:rPr>
        <w:t>trong</w:t>
      </w:r>
      <w:proofErr w:type="spellEnd"/>
      <w:r>
        <w:rPr>
          <w:color w:val="242021"/>
        </w:rPr>
        <w:t xml:space="preserve"> </w:t>
      </w:r>
      <w:proofErr w:type="spellStart"/>
      <w:r>
        <w:rPr>
          <w:color w:val="242021"/>
        </w:rPr>
        <w:t>nhóm</w:t>
      </w:r>
      <w:proofErr w:type="spellEnd"/>
      <w:r>
        <w:rPr>
          <w:color w:val="242021"/>
        </w:rPr>
        <w:t xml:space="preserve"> lớp) </w:t>
      </w:r>
      <w:proofErr w:type="spellStart"/>
      <w:r>
        <w:rPr>
          <w:color w:val="242021"/>
        </w:rPr>
        <w:t>được</w:t>
      </w:r>
      <w:proofErr w:type="spellEnd"/>
      <w:r>
        <w:rPr>
          <w:color w:val="242021"/>
        </w:rPr>
        <w:t xml:space="preserve"> </w:t>
      </w:r>
      <w:proofErr w:type="spellStart"/>
      <w:r>
        <w:rPr>
          <w:color w:val="242021"/>
        </w:rPr>
        <w:t>thực</w:t>
      </w:r>
      <w:proofErr w:type="spellEnd"/>
      <w:r>
        <w:rPr>
          <w:color w:val="242021"/>
        </w:rPr>
        <w:t xml:space="preserve"> </w:t>
      </w:r>
      <w:proofErr w:type="spellStart"/>
      <w:r>
        <w:rPr>
          <w:color w:val="242021"/>
        </w:rPr>
        <w:t>hiện</w:t>
      </w:r>
      <w:proofErr w:type="spellEnd"/>
      <w:r>
        <w:rPr>
          <w:color w:val="242021"/>
        </w:rPr>
        <w:t xml:space="preserve"> ở nhà.</w:t>
      </w:r>
    </w:p>
    <w:p w14:paraId="03B8557E" w14:textId="77777777" w:rsidR="001C1B83" w:rsidRDefault="001C1B83" w:rsidP="001C1B83">
      <w:pPr>
        <w:spacing w:before="0" w:after="0" w:line="276" w:lineRule="auto"/>
        <w:jc w:val="both"/>
        <w:rPr>
          <w:color w:val="000000"/>
        </w:rPr>
      </w:pPr>
      <w:r>
        <w:rPr>
          <w:color w:val="000000"/>
        </w:rPr>
        <w:t xml:space="preserve">c) </w:t>
      </w:r>
      <w:proofErr w:type="spellStart"/>
      <w:r>
        <w:rPr>
          <w:i/>
          <w:color w:val="000000"/>
        </w:rPr>
        <w:t>Sản</w:t>
      </w:r>
      <w:proofErr w:type="spellEnd"/>
      <w:r>
        <w:rPr>
          <w:i/>
          <w:color w:val="000000"/>
        </w:rPr>
        <w:t xml:space="preserve"> </w:t>
      </w:r>
      <w:proofErr w:type="spellStart"/>
      <w:r>
        <w:rPr>
          <w:i/>
          <w:color w:val="000000"/>
        </w:rPr>
        <w:t>phẩm</w:t>
      </w:r>
      <w:proofErr w:type="spellEnd"/>
      <w:r>
        <w:rPr>
          <w:color w:val="000000"/>
        </w:rPr>
        <w:t xml:space="preserve">: </w:t>
      </w:r>
    </w:p>
    <w:p w14:paraId="066736EF" w14:textId="0FB7DBCC" w:rsidR="001C1B83" w:rsidRDefault="001C1B83" w:rsidP="001C1B83">
      <w:pPr>
        <w:autoSpaceDE w:val="0"/>
        <w:autoSpaceDN w:val="0"/>
        <w:adjustRightInd w:val="0"/>
        <w:spacing w:before="0" w:after="0" w:line="276" w:lineRule="auto"/>
        <w:jc w:val="both"/>
        <w:rPr>
          <w:color w:val="000000"/>
        </w:rPr>
      </w:pPr>
      <w:r w:rsidRPr="00266A18">
        <w:rPr>
          <w:rFonts w:eastAsia="CIDFont+F4"/>
          <w:color w:val="242021"/>
        </w:rPr>
        <w:t xml:space="preserve">- </w:t>
      </w:r>
      <w:proofErr w:type="spellStart"/>
      <w:r>
        <w:rPr>
          <w:rFonts w:eastAsia="CIDFont+F4"/>
          <w:color w:val="242021"/>
        </w:rPr>
        <w:t>Bảng</w:t>
      </w:r>
      <w:proofErr w:type="spellEnd"/>
      <w:r>
        <w:rPr>
          <w:rFonts w:eastAsia="CIDFont+F4"/>
          <w:color w:val="242021"/>
        </w:rPr>
        <w:t xml:space="preserve"> </w:t>
      </w:r>
      <w:proofErr w:type="spellStart"/>
      <w:r>
        <w:rPr>
          <w:rFonts w:eastAsia="CIDFont+F4"/>
          <w:color w:val="242021"/>
        </w:rPr>
        <w:t>tính</w:t>
      </w:r>
      <w:proofErr w:type="spellEnd"/>
      <w:r>
        <w:rPr>
          <w:color w:val="242021"/>
        </w:rPr>
        <w:t xml:space="preserve"> bangdiemthi.xlsx</w:t>
      </w:r>
      <w:r>
        <w:rPr>
          <w:color w:val="000000"/>
        </w:rPr>
        <w:t xml:space="preserve"> </w:t>
      </w:r>
      <w:proofErr w:type="spellStart"/>
      <w:r>
        <w:rPr>
          <w:color w:val="000000"/>
        </w:rPr>
        <w:t>được</w:t>
      </w:r>
      <w:proofErr w:type="spellEnd"/>
      <w:r>
        <w:rPr>
          <w:color w:val="000000"/>
        </w:rPr>
        <w:t xml:space="preserve"> </w:t>
      </w:r>
      <w:proofErr w:type="spellStart"/>
      <w:r>
        <w:rPr>
          <w:color w:val="000000"/>
        </w:rPr>
        <w:t>hoàn</w:t>
      </w:r>
      <w:proofErr w:type="spellEnd"/>
      <w:r>
        <w:rPr>
          <w:color w:val="000000"/>
        </w:rPr>
        <w:t xml:space="preserve"> </w:t>
      </w:r>
      <w:proofErr w:type="spellStart"/>
      <w:r>
        <w:rPr>
          <w:color w:val="000000"/>
        </w:rPr>
        <w:t>thành</w:t>
      </w:r>
      <w:proofErr w:type="spellEnd"/>
      <w:r>
        <w:rPr>
          <w:color w:val="000000"/>
        </w:rPr>
        <w:t xml:space="preserve"> các </w:t>
      </w:r>
      <w:proofErr w:type="spellStart"/>
      <w:r>
        <w:rPr>
          <w:color w:val="000000"/>
        </w:rPr>
        <w:t>mục</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toán</w:t>
      </w:r>
      <w:proofErr w:type="spellEnd"/>
      <w:r>
        <w:rPr>
          <w:color w:val="000000"/>
        </w:rPr>
        <w:t xml:space="preserve"> và gửi </w:t>
      </w:r>
      <w:proofErr w:type="spellStart"/>
      <w:r>
        <w:rPr>
          <w:color w:val="000000"/>
        </w:rPr>
        <w:t>trên</w:t>
      </w:r>
      <w:proofErr w:type="spellEnd"/>
      <w:r>
        <w:rPr>
          <w:color w:val="000000"/>
        </w:rPr>
        <w:t xml:space="preserve"> </w:t>
      </w:r>
      <w:proofErr w:type="spellStart"/>
      <w:r>
        <w:rPr>
          <w:color w:val="000000"/>
        </w:rPr>
        <w:t>hệ</w:t>
      </w:r>
      <w:proofErr w:type="spellEnd"/>
      <w:r>
        <w:rPr>
          <w:color w:val="000000"/>
        </w:rPr>
        <w:t xml:space="preserve"> </w:t>
      </w:r>
      <w:proofErr w:type="spellStart"/>
      <w:r>
        <w:rPr>
          <w:color w:val="000000"/>
        </w:rPr>
        <w:t>thống</w:t>
      </w:r>
      <w:proofErr w:type="spellEnd"/>
      <w:r>
        <w:rPr>
          <w:color w:val="000000"/>
        </w:rPr>
        <w:t xml:space="preserve"> </w:t>
      </w:r>
      <w:proofErr w:type="spellStart"/>
      <w:r>
        <w:rPr>
          <w:color w:val="000000"/>
        </w:rPr>
        <w:t>Padled</w:t>
      </w:r>
      <w:proofErr w:type="spellEnd"/>
    </w:p>
    <w:p w14:paraId="11DEB5CC" w14:textId="36F59523" w:rsidR="001C1B83" w:rsidRDefault="001C1B83" w:rsidP="001C1B83">
      <w:pPr>
        <w:autoSpaceDE w:val="0"/>
        <w:autoSpaceDN w:val="0"/>
        <w:adjustRightInd w:val="0"/>
        <w:spacing w:before="0" w:after="0" w:line="276" w:lineRule="auto"/>
        <w:jc w:val="both"/>
        <w:rPr>
          <w:color w:val="000000"/>
        </w:rPr>
      </w:pPr>
      <w:r>
        <w:rPr>
          <w:color w:val="000000"/>
        </w:rPr>
        <w:t xml:space="preserve">d) </w:t>
      </w:r>
      <w:r>
        <w:rPr>
          <w:i/>
          <w:color w:val="000000"/>
        </w:rPr>
        <w:t xml:space="preserve">Tổ chức </w:t>
      </w:r>
      <w:proofErr w:type="spellStart"/>
      <w:r>
        <w:rPr>
          <w:i/>
          <w:color w:val="000000"/>
        </w:rPr>
        <w:t>thực</w:t>
      </w:r>
      <w:proofErr w:type="spellEnd"/>
      <w:r>
        <w:rPr>
          <w:i/>
          <w:color w:val="000000"/>
        </w:rPr>
        <w:t xml:space="preserve"> </w:t>
      </w:r>
      <w:proofErr w:type="spellStart"/>
      <w:r>
        <w:rPr>
          <w:i/>
          <w:color w:val="000000"/>
        </w:rPr>
        <w:t>hiện</w:t>
      </w:r>
      <w:proofErr w:type="spellEnd"/>
      <w:r>
        <w:rPr>
          <w:color w:val="000000"/>
        </w:rPr>
        <w:t>:</w:t>
      </w:r>
    </w:p>
    <w:p w14:paraId="3492E247" w14:textId="776C4524" w:rsidR="001C1B83" w:rsidRDefault="001C1B83" w:rsidP="001C1B83">
      <w:pPr>
        <w:pBdr>
          <w:top w:val="nil"/>
          <w:left w:val="nil"/>
          <w:bottom w:val="nil"/>
          <w:right w:val="nil"/>
          <w:between w:val="nil"/>
        </w:pBdr>
        <w:spacing w:before="0" w:after="0" w:line="276" w:lineRule="auto"/>
        <w:jc w:val="both"/>
        <w:rPr>
          <w:color w:val="000000"/>
        </w:rPr>
      </w:pPr>
      <w:r>
        <w:rPr>
          <w:color w:val="000000"/>
        </w:rPr>
        <w:t xml:space="preserve">- GV </w:t>
      </w:r>
      <w:proofErr w:type="spellStart"/>
      <w:r>
        <w:rPr>
          <w:color w:val="000000"/>
        </w:rPr>
        <w:t>giao</w:t>
      </w:r>
      <w:proofErr w:type="spellEnd"/>
      <w:r>
        <w:rPr>
          <w:color w:val="000000"/>
        </w:rPr>
        <w:t xml:space="preserve"> nhiệm </w:t>
      </w:r>
      <w:proofErr w:type="spellStart"/>
      <w:r>
        <w:rPr>
          <w:color w:val="000000"/>
        </w:rPr>
        <w:t>vụ</w:t>
      </w:r>
      <w:proofErr w:type="spellEnd"/>
      <w:r>
        <w:rPr>
          <w:color w:val="000000"/>
        </w:rPr>
        <w:t xml:space="preserve"> </w:t>
      </w:r>
      <w:proofErr w:type="spellStart"/>
      <w:r>
        <w:rPr>
          <w:color w:val="000000"/>
        </w:rPr>
        <w:t>về</w:t>
      </w:r>
      <w:proofErr w:type="spellEnd"/>
      <w:r>
        <w:rPr>
          <w:color w:val="000000"/>
        </w:rPr>
        <w:t xml:space="preserve"> nhà.</w:t>
      </w:r>
    </w:p>
    <w:p w14:paraId="612AD220" w14:textId="3BC4B628" w:rsidR="004D2AA4" w:rsidRDefault="004D2AA4" w:rsidP="004D2AA4">
      <w:pPr>
        <w:numPr>
          <w:ilvl w:val="0"/>
          <w:numId w:val="2"/>
        </w:numPr>
        <w:pBdr>
          <w:top w:val="nil"/>
          <w:left w:val="nil"/>
          <w:bottom w:val="nil"/>
          <w:right w:val="nil"/>
          <w:between w:val="nil"/>
        </w:pBdr>
        <w:spacing w:before="0" w:after="0" w:line="276" w:lineRule="auto"/>
        <w:jc w:val="both"/>
        <w:rPr>
          <w:b/>
          <w:color w:val="000000"/>
        </w:rPr>
      </w:pPr>
      <w:r>
        <w:rPr>
          <w:b/>
          <w:color w:val="000000"/>
        </w:rPr>
        <w:t>DỮ LIỆU KÈM THEO</w:t>
      </w:r>
    </w:p>
    <w:p w14:paraId="14DCF340" w14:textId="77777777" w:rsidR="00BD15BA" w:rsidRPr="005C2FE8" w:rsidRDefault="00BD15BA" w:rsidP="00BD15BA">
      <w:pPr>
        <w:pStyle w:val="ListParagraph"/>
        <w:pBdr>
          <w:top w:val="nil"/>
          <w:left w:val="nil"/>
          <w:bottom w:val="nil"/>
          <w:right w:val="nil"/>
          <w:between w:val="nil"/>
        </w:pBdr>
        <w:spacing w:before="0" w:after="0" w:line="276" w:lineRule="auto"/>
        <w:ind w:left="360"/>
        <w:jc w:val="both"/>
        <w:rPr>
          <w:b/>
          <w:color w:val="000000"/>
        </w:rPr>
      </w:pPr>
      <w:r>
        <w:rPr>
          <w:b/>
          <w:color w:val="000000"/>
        </w:rPr>
        <w:t xml:space="preserve">1. </w:t>
      </w:r>
      <w:proofErr w:type="spellStart"/>
      <w:r w:rsidRPr="005C2FE8">
        <w:rPr>
          <w:b/>
          <w:color w:val="000000"/>
        </w:rPr>
        <w:t>Câu</w:t>
      </w:r>
      <w:proofErr w:type="spellEnd"/>
      <w:r w:rsidRPr="005C2FE8">
        <w:rPr>
          <w:b/>
          <w:color w:val="000000"/>
        </w:rPr>
        <w:t xml:space="preserve"> </w:t>
      </w:r>
      <w:proofErr w:type="spellStart"/>
      <w:r w:rsidRPr="005C2FE8">
        <w:rPr>
          <w:b/>
          <w:color w:val="000000"/>
        </w:rPr>
        <w:t>hỏi</w:t>
      </w:r>
      <w:proofErr w:type="spellEnd"/>
      <w:r w:rsidRPr="005C2FE8">
        <w:rPr>
          <w:b/>
          <w:color w:val="000000"/>
        </w:rPr>
        <w:t xml:space="preserve"> </w:t>
      </w:r>
      <w:proofErr w:type="spellStart"/>
      <w:r w:rsidRPr="005C2FE8">
        <w:rPr>
          <w:b/>
          <w:color w:val="000000"/>
        </w:rPr>
        <w:t>trắc</w:t>
      </w:r>
      <w:proofErr w:type="spellEnd"/>
      <w:r w:rsidRPr="005C2FE8">
        <w:rPr>
          <w:b/>
          <w:color w:val="000000"/>
        </w:rPr>
        <w:t xml:space="preserve"> nghiệm </w:t>
      </w:r>
    </w:p>
    <w:p w14:paraId="7B6CA774" w14:textId="77777777" w:rsidR="00BD15BA" w:rsidRDefault="00BD15BA" w:rsidP="00BD15BA">
      <w:pPr>
        <w:pBdr>
          <w:top w:val="nil"/>
          <w:left w:val="nil"/>
          <w:bottom w:val="nil"/>
          <w:right w:val="nil"/>
          <w:between w:val="nil"/>
        </w:pBdr>
        <w:spacing w:before="0" w:after="0" w:line="276" w:lineRule="auto"/>
        <w:jc w:val="both"/>
        <w:rPr>
          <w:color w:val="000000"/>
        </w:rPr>
      </w:pPr>
      <w:proofErr w:type="spellStart"/>
      <w:r>
        <w:rPr>
          <w:color w:val="000000"/>
        </w:rPr>
        <w:t>Câu</w:t>
      </w:r>
      <w:proofErr w:type="spellEnd"/>
      <w:r>
        <w:rPr>
          <w:color w:val="000000"/>
        </w:rPr>
        <w:t xml:space="preserve"> 1: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w:t>
      </w:r>
      <w:proofErr w:type="spellStart"/>
      <w:r>
        <w:rPr>
          <w:color w:val="000000"/>
        </w:rPr>
        <w:t>nào</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tổng</w:t>
      </w:r>
      <w:proofErr w:type="spellEnd"/>
      <w:r>
        <w:rPr>
          <w:color w:val="000000"/>
        </w:rPr>
        <w:t>?</w:t>
      </w:r>
    </w:p>
    <w:p w14:paraId="1260F8BE"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average(</w:t>
      </w:r>
      <w:proofErr w:type="gramEnd"/>
      <w:r>
        <w:rPr>
          <w:color w:val="000000"/>
        </w:rPr>
        <w:t>)</w:t>
      </w:r>
    </w:p>
    <w:p w14:paraId="2D333E35"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min(</w:t>
      </w:r>
      <w:proofErr w:type="gramEnd"/>
      <w:r>
        <w:rPr>
          <w:color w:val="000000"/>
        </w:rPr>
        <w:t>)</w:t>
      </w:r>
    </w:p>
    <w:p w14:paraId="21E63F0A"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count(</w:t>
      </w:r>
      <w:proofErr w:type="gramEnd"/>
      <w:r>
        <w:rPr>
          <w:color w:val="000000"/>
        </w:rPr>
        <w:t>)</w:t>
      </w:r>
    </w:p>
    <w:p w14:paraId="190D1690" w14:textId="77777777" w:rsidR="00BD15BA" w:rsidRPr="00B91E3D" w:rsidRDefault="00BD15BA" w:rsidP="00BD15BA">
      <w:pPr>
        <w:pBdr>
          <w:top w:val="nil"/>
          <w:left w:val="nil"/>
          <w:bottom w:val="nil"/>
          <w:right w:val="nil"/>
          <w:between w:val="nil"/>
        </w:pBdr>
        <w:spacing w:before="0" w:after="0" w:line="276" w:lineRule="auto"/>
        <w:jc w:val="both"/>
        <w:rPr>
          <w:color w:val="FF0000"/>
        </w:rPr>
      </w:pPr>
      <w:r w:rsidRPr="00B91E3D">
        <w:rPr>
          <w:color w:val="FF0000"/>
        </w:rPr>
        <w:t xml:space="preserve">= </w:t>
      </w:r>
      <w:proofErr w:type="gramStart"/>
      <w:r w:rsidRPr="00B91E3D">
        <w:rPr>
          <w:color w:val="FF0000"/>
        </w:rPr>
        <w:t>sum</w:t>
      </w:r>
      <w:r>
        <w:rPr>
          <w:color w:val="FF0000"/>
        </w:rPr>
        <w:t>(</w:t>
      </w:r>
      <w:proofErr w:type="gramEnd"/>
      <w:r>
        <w:rPr>
          <w:color w:val="FF0000"/>
        </w:rPr>
        <w:t>)</w:t>
      </w:r>
    </w:p>
    <w:p w14:paraId="26274112" w14:textId="77777777" w:rsidR="00BD15BA" w:rsidRDefault="00BD15BA" w:rsidP="00BD15BA">
      <w:pPr>
        <w:pBdr>
          <w:top w:val="nil"/>
          <w:left w:val="nil"/>
          <w:bottom w:val="nil"/>
          <w:right w:val="nil"/>
          <w:between w:val="nil"/>
        </w:pBdr>
        <w:spacing w:before="0" w:after="0" w:line="276" w:lineRule="auto"/>
        <w:jc w:val="both"/>
        <w:rPr>
          <w:color w:val="000000"/>
        </w:rPr>
      </w:pPr>
      <w:proofErr w:type="spellStart"/>
      <w:r>
        <w:rPr>
          <w:color w:val="000000"/>
        </w:rPr>
        <w:t>Câu</w:t>
      </w:r>
      <w:proofErr w:type="spellEnd"/>
      <w:r>
        <w:rPr>
          <w:color w:val="000000"/>
        </w:rPr>
        <w:t xml:space="preserve"> 2: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w:t>
      </w:r>
      <w:proofErr w:type="spellStart"/>
      <w:r>
        <w:rPr>
          <w:color w:val="000000"/>
        </w:rPr>
        <w:t>nào</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trung</w:t>
      </w:r>
      <w:proofErr w:type="spellEnd"/>
      <w:r>
        <w:rPr>
          <w:color w:val="000000"/>
        </w:rPr>
        <w:t xml:space="preserve"> </w:t>
      </w:r>
      <w:proofErr w:type="spellStart"/>
      <w:r>
        <w:rPr>
          <w:color w:val="000000"/>
        </w:rPr>
        <w:t>bình</w:t>
      </w:r>
      <w:proofErr w:type="spellEnd"/>
      <w:r>
        <w:rPr>
          <w:color w:val="000000"/>
        </w:rPr>
        <w:t>?</w:t>
      </w:r>
    </w:p>
    <w:p w14:paraId="4AF81034" w14:textId="77777777" w:rsidR="00BD15BA" w:rsidRPr="00B91E3D" w:rsidRDefault="00BD15BA" w:rsidP="00BD15BA">
      <w:pPr>
        <w:pBdr>
          <w:top w:val="nil"/>
          <w:left w:val="nil"/>
          <w:bottom w:val="nil"/>
          <w:right w:val="nil"/>
          <w:between w:val="nil"/>
        </w:pBdr>
        <w:spacing w:before="0" w:after="0" w:line="276" w:lineRule="auto"/>
        <w:jc w:val="both"/>
        <w:rPr>
          <w:color w:val="FF0000"/>
        </w:rPr>
      </w:pPr>
      <w:r w:rsidRPr="00B91E3D">
        <w:rPr>
          <w:color w:val="FF0000"/>
        </w:rPr>
        <w:t xml:space="preserve">= </w:t>
      </w:r>
      <w:proofErr w:type="gramStart"/>
      <w:r w:rsidRPr="00B91E3D">
        <w:rPr>
          <w:color w:val="FF0000"/>
        </w:rPr>
        <w:t>average(</w:t>
      </w:r>
      <w:proofErr w:type="gramEnd"/>
      <w:r w:rsidRPr="00B91E3D">
        <w:rPr>
          <w:color w:val="FF0000"/>
        </w:rPr>
        <w:t>)</w:t>
      </w:r>
    </w:p>
    <w:p w14:paraId="29926B5E" w14:textId="77777777" w:rsidR="00BD15BA" w:rsidRPr="00B91E3D" w:rsidRDefault="00BD15BA" w:rsidP="00BD15BA">
      <w:pPr>
        <w:pBdr>
          <w:top w:val="nil"/>
          <w:left w:val="nil"/>
          <w:bottom w:val="nil"/>
          <w:right w:val="nil"/>
          <w:between w:val="nil"/>
        </w:pBdr>
        <w:spacing w:before="0" w:after="0" w:line="276" w:lineRule="auto"/>
        <w:jc w:val="both"/>
      </w:pPr>
      <w:r w:rsidRPr="00B91E3D">
        <w:t xml:space="preserve">= </w:t>
      </w:r>
      <w:proofErr w:type="gramStart"/>
      <w:r w:rsidRPr="00B91E3D">
        <w:t>sum</w:t>
      </w:r>
      <w:r>
        <w:t>(</w:t>
      </w:r>
      <w:proofErr w:type="gramEnd"/>
      <w:r>
        <w:t>)</w:t>
      </w:r>
    </w:p>
    <w:p w14:paraId="712DABC5"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max(</w:t>
      </w:r>
      <w:proofErr w:type="gramEnd"/>
      <w:r>
        <w:rPr>
          <w:color w:val="000000"/>
        </w:rPr>
        <w:t>)</w:t>
      </w:r>
    </w:p>
    <w:p w14:paraId="00238E5F"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count(</w:t>
      </w:r>
      <w:proofErr w:type="gramEnd"/>
      <w:r>
        <w:rPr>
          <w:color w:val="000000"/>
        </w:rPr>
        <w:t>)</w:t>
      </w:r>
    </w:p>
    <w:p w14:paraId="6F1971E7" w14:textId="77777777" w:rsidR="00BD15BA" w:rsidRDefault="00BD15BA" w:rsidP="00BD15BA">
      <w:pPr>
        <w:pBdr>
          <w:top w:val="nil"/>
          <w:left w:val="nil"/>
          <w:bottom w:val="nil"/>
          <w:right w:val="nil"/>
          <w:between w:val="nil"/>
        </w:pBdr>
        <w:spacing w:before="0" w:after="0" w:line="276" w:lineRule="auto"/>
        <w:jc w:val="both"/>
        <w:rPr>
          <w:color w:val="000000"/>
        </w:rPr>
      </w:pPr>
      <w:proofErr w:type="spellStart"/>
      <w:r>
        <w:rPr>
          <w:color w:val="000000"/>
        </w:rPr>
        <w:t>Câu</w:t>
      </w:r>
      <w:proofErr w:type="spellEnd"/>
      <w:r>
        <w:rPr>
          <w:color w:val="000000"/>
        </w:rPr>
        <w:t xml:space="preserve"> 3: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w:t>
      </w:r>
      <w:proofErr w:type="spellStart"/>
      <w:r>
        <w:rPr>
          <w:color w:val="000000"/>
        </w:rPr>
        <w:t>nào</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đếm</w:t>
      </w:r>
      <w:proofErr w:type="spellEnd"/>
      <w:r>
        <w:rPr>
          <w:color w:val="000000"/>
        </w:rPr>
        <w:t xml:space="preserve"> </w:t>
      </w:r>
      <w:proofErr w:type="spellStart"/>
      <w:r>
        <w:rPr>
          <w:color w:val="000000"/>
        </w:rPr>
        <w:t>số</w:t>
      </w:r>
      <w:proofErr w:type="spellEnd"/>
      <w:r>
        <w:rPr>
          <w:color w:val="000000"/>
        </w:rPr>
        <w:t xml:space="preserve"> </w:t>
      </w:r>
      <w:proofErr w:type="spellStart"/>
      <w:r>
        <w:rPr>
          <w:color w:val="000000"/>
        </w:rPr>
        <w:t>lượng</w:t>
      </w:r>
      <w:proofErr w:type="spellEnd"/>
      <w:r>
        <w:rPr>
          <w:color w:val="000000"/>
        </w:rPr>
        <w:t xml:space="preserve"> </w:t>
      </w:r>
      <w:proofErr w:type="spellStart"/>
      <w:r>
        <w:rPr>
          <w:color w:val="000000"/>
        </w:rPr>
        <w:t>số</w:t>
      </w:r>
      <w:proofErr w:type="spellEnd"/>
      <w:r>
        <w:rPr>
          <w:color w:val="000000"/>
        </w:rPr>
        <w:t>?</w:t>
      </w:r>
    </w:p>
    <w:p w14:paraId="3E33AF3E"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max(</w:t>
      </w:r>
      <w:proofErr w:type="gramEnd"/>
      <w:r>
        <w:rPr>
          <w:color w:val="000000"/>
        </w:rPr>
        <w:t>)</w:t>
      </w:r>
    </w:p>
    <w:p w14:paraId="5FD6BD35"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average(</w:t>
      </w:r>
      <w:proofErr w:type="gramEnd"/>
      <w:r>
        <w:rPr>
          <w:color w:val="000000"/>
        </w:rPr>
        <w:t>)</w:t>
      </w:r>
    </w:p>
    <w:p w14:paraId="4C25725F" w14:textId="77777777" w:rsidR="00BD15BA" w:rsidRPr="00B91E3D" w:rsidRDefault="00BD15BA" w:rsidP="00BD15BA">
      <w:pPr>
        <w:pBdr>
          <w:top w:val="nil"/>
          <w:left w:val="nil"/>
          <w:bottom w:val="nil"/>
          <w:right w:val="nil"/>
          <w:between w:val="nil"/>
        </w:pBdr>
        <w:spacing w:before="0" w:after="0" w:line="276" w:lineRule="auto"/>
        <w:jc w:val="both"/>
      </w:pPr>
      <w:r w:rsidRPr="00B91E3D">
        <w:t xml:space="preserve">= </w:t>
      </w:r>
      <w:proofErr w:type="gramStart"/>
      <w:r w:rsidRPr="00B91E3D">
        <w:t>sum</w:t>
      </w:r>
      <w:r>
        <w:t>(</w:t>
      </w:r>
      <w:proofErr w:type="gramEnd"/>
      <w:r>
        <w:t>)</w:t>
      </w:r>
    </w:p>
    <w:p w14:paraId="53A1715D" w14:textId="77777777" w:rsidR="00BD15BA" w:rsidRPr="00B91E3D" w:rsidRDefault="00BD15BA" w:rsidP="00BD15BA">
      <w:pPr>
        <w:pBdr>
          <w:top w:val="nil"/>
          <w:left w:val="nil"/>
          <w:bottom w:val="nil"/>
          <w:right w:val="nil"/>
          <w:between w:val="nil"/>
        </w:pBdr>
        <w:spacing w:before="0" w:after="0" w:line="276" w:lineRule="auto"/>
        <w:jc w:val="both"/>
        <w:rPr>
          <w:color w:val="FF0000"/>
        </w:rPr>
      </w:pPr>
      <w:r w:rsidRPr="00B91E3D">
        <w:rPr>
          <w:color w:val="FF0000"/>
        </w:rPr>
        <w:t xml:space="preserve">= </w:t>
      </w:r>
      <w:proofErr w:type="gramStart"/>
      <w:r w:rsidRPr="00B91E3D">
        <w:rPr>
          <w:color w:val="FF0000"/>
        </w:rPr>
        <w:t>count(</w:t>
      </w:r>
      <w:proofErr w:type="gramEnd"/>
      <w:r w:rsidRPr="00B91E3D">
        <w:rPr>
          <w:color w:val="FF0000"/>
        </w:rPr>
        <w:t>)</w:t>
      </w:r>
    </w:p>
    <w:p w14:paraId="7386E83B" w14:textId="77777777" w:rsidR="00BD15BA" w:rsidRDefault="00BD15BA" w:rsidP="00BD15BA">
      <w:pPr>
        <w:pBdr>
          <w:top w:val="nil"/>
          <w:left w:val="nil"/>
          <w:bottom w:val="nil"/>
          <w:right w:val="nil"/>
          <w:between w:val="nil"/>
        </w:pBdr>
        <w:spacing w:before="0" w:after="0" w:line="276" w:lineRule="auto"/>
        <w:jc w:val="both"/>
        <w:rPr>
          <w:color w:val="000000"/>
        </w:rPr>
      </w:pPr>
      <w:proofErr w:type="spellStart"/>
      <w:r>
        <w:rPr>
          <w:color w:val="000000"/>
        </w:rPr>
        <w:t>Câu</w:t>
      </w:r>
      <w:proofErr w:type="spellEnd"/>
      <w:r>
        <w:rPr>
          <w:color w:val="000000"/>
        </w:rPr>
        <w:t xml:space="preserve"> 4: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w:t>
      </w:r>
      <w:proofErr w:type="spellStart"/>
      <w:r>
        <w:rPr>
          <w:color w:val="000000"/>
        </w:rPr>
        <w:t>nào</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tổng</w:t>
      </w:r>
      <w:proofErr w:type="spellEnd"/>
      <w:r>
        <w:rPr>
          <w:color w:val="000000"/>
        </w:rPr>
        <w:t xml:space="preserve"> </w:t>
      </w:r>
      <w:proofErr w:type="spellStart"/>
      <w:r>
        <w:rPr>
          <w:color w:val="000000"/>
        </w:rPr>
        <w:t>số</w:t>
      </w:r>
      <w:proofErr w:type="spellEnd"/>
      <w:r>
        <w:rPr>
          <w:color w:val="000000"/>
        </w:rPr>
        <w:t xml:space="preserve"> </w:t>
      </w:r>
      <w:proofErr w:type="spellStart"/>
      <w:r>
        <w:rPr>
          <w:color w:val="000000"/>
        </w:rPr>
        <w:t>tiền</w:t>
      </w:r>
      <w:proofErr w:type="spellEnd"/>
      <w:r>
        <w:rPr>
          <w:color w:val="000000"/>
        </w:rPr>
        <w:t xml:space="preserve"> chi?</w:t>
      </w:r>
    </w:p>
    <w:p w14:paraId="19880B68"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sum(</w:t>
      </w:r>
      <w:proofErr w:type="gramEnd"/>
      <w:r>
        <w:rPr>
          <w:color w:val="000000"/>
        </w:rPr>
        <w:t>C4:C16)</w:t>
      </w:r>
    </w:p>
    <w:p w14:paraId="132A64E2"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average(</w:t>
      </w:r>
      <w:proofErr w:type="gramEnd"/>
      <w:r>
        <w:rPr>
          <w:color w:val="000000"/>
        </w:rPr>
        <w:t>D4:D11)</w:t>
      </w:r>
    </w:p>
    <w:p w14:paraId="5C6CEC3F" w14:textId="77777777" w:rsidR="00BD15BA" w:rsidRPr="00B91E3D" w:rsidRDefault="00BD15BA" w:rsidP="00BD15BA">
      <w:pPr>
        <w:pBdr>
          <w:top w:val="nil"/>
          <w:left w:val="nil"/>
          <w:bottom w:val="nil"/>
          <w:right w:val="nil"/>
          <w:between w:val="nil"/>
        </w:pBdr>
        <w:spacing w:before="0" w:after="0" w:line="276" w:lineRule="auto"/>
        <w:jc w:val="both"/>
        <w:rPr>
          <w:color w:val="FF0000"/>
        </w:rPr>
      </w:pPr>
      <w:r w:rsidRPr="00B91E3D">
        <w:rPr>
          <w:color w:val="FF0000"/>
        </w:rPr>
        <w:lastRenderedPageBreak/>
        <w:t xml:space="preserve">= </w:t>
      </w:r>
      <w:proofErr w:type="gramStart"/>
      <w:r w:rsidRPr="00B91E3D">
        <w:rPr>
          <w:color w:val="FF0000"/>
        </w:rPr>
        <w:t>sum(</w:t>
      </w:r>
      <w:proofErr w:type="gramEnd"/>
      <w:r w:rsidRPr="00B91E3D">
        <w:rPr>
          <w:color w:val="FF0000"/>
        </w:rPr>
        <w:t>D4:D11)</w:t>
      </w:r>
    </w:p>
    <w:p w14:paraId="59B004ED"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count(</w:t>
      </w:r>
      <w:proofErr w:type="gramEnd"/>
      <w:r>
        <w:rPr>
          <w:color w:val="000000"/>
        </w:rPr>
        <w:t>C4:C16)</w:t>
      </w:r>
    </w:p>
    <w:p w14:paraId="062D398A" w14:textId="739AD144" w:rsidR="00BD15BA" w:rsidRDefault="00BD15BA" w:rsidP="00BD15BA">
      <w:pPr>
        <w:pBdr>
          <w:top w:val="nil"/>
          <w:left w:val="nil"/>
          <w:bottom w:val="nil"/>
          <w:right w:val="nil"/>
          <w:between w:val="nil"/>
        </w:pBdr>
        <w:spacing w:before="0" w:after="0" w:line="276" w:lineRule="auto"/>
        <w:jc w:val="both"/>
        <w:rPr>
          <w:color w:val="000000"/>
        </w:rPr>
      </w:pPr>
      <w:proofErr w:type="spellStart"/>
      <w:r>
        <w:rPr>
          <w:color w:val="000000"/>
        </w:rPr>
        <w:t>C</w:t>
      </w:r>
      <w:r>
        <w:rPr>
          <w:color w:val="000000"/>
        </w:rPr>
        <w:t>âu</w:t>
      </w:r>
      <w:proofErr w:type="spellEnd"/>
      <w:r>
        <w:rPr>
          <w:color w:val="000000"/>
        </w:rPr>
        <w:t xml:space="preserve"> 5</w:t>
      </w:r>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hàm</w:t>
      </w:r>
      <w:proofErr w:type="spellEnd"/>
      <w:r>
        <w:rPr>
          <w:color w:val="000000"/>
        </w:rPr>
        <w:t xml:space="preserve"> </w:t>
      </w:r>
      <w:proofErr w:type="spellStart"/>
      <w:r>
        <w:rPr>
          <w:color w:val="000000"/>
        </w:rPr>
        <w:t>nào</w:t>
      </w:r>
      <w:proofErr w:type="spellEnd"/>
      <w:r>
        <w:rPr>
          <w:color w:val="000000"/>
        </w:rPr>
        <w:t xml:space="preserve"> </w:t>
      </w:r>
      <w:proofErr w:type="spellStart"/>
      <w:r>
        <w:rPr>
          <w:color w:val="000000"/>
        </w:rPr>
        <w:t>để</w:t>
      </w:r>
      <w:proofErr w:type="spellEnd"/>
      <w:r>
        <w:rPr>
          <w:color w:val="000000"/>
        </w:rPr>
        <w:t xml:space="preserve"> </w:t>
      </w:r>
      <w:proofErr w:type="spellStart"/>
      <w:r>
        <w:rPr>
          <w:color w:val="000000"/>
        </w:rPr>
        <w:t>tính</w:t>
      </w:r>
      <w:proofErr w:type="spellEnd"/>
      <w:r>
        <w:rPr>
          <w:color w:val="000000"/>
        </w:rPr>
        <w:t xml:space="preserve"> </w:t>
      </w:r>
      <w:proofErr w:type="spellStart"/>
      <w:r>
        <w:rPr>
          <w:color w:val="000000"/>
        </w:rPr>
        <w:t>tổng</w:t>
      </w:r>
      <w:proofErr w:type="spellEnd"/>
      <w:r>
        <w:rPr>
          <w:color w:val="000000"/>
        </w:rPr>
        <w:t xml:space="preserve"> </w:t>
      </w:r>
      <w:proofErr w:type="spellStart"/>
      <w:r>
        <w:rPr>
          <w:color w:val="000000"/>
        </w:rPr>
        <w:t>số</w:t>
      </w:r>
      <w:proofErr w:type="spellEnd"/>
      <w:r>
        <w:rPr>
          <w:color w:val="000000"/>
        </w:rPr>
        <w:t xml:space="preserve"> </w:t>
      </w:r>
      <w:proofErr w:type="spellStart"/>
      <w:r>
        <w:rPr>
          <w:color w:val="000000"/>
        </w:rPr>
        <w:t>tiền</w:t>
      </w:r>
      <w:proofErr w:type="spellEnd"/>
      <w:r>
        <w:rPr>
          <w:color w:val="000000"/>
        </w:rPr>
        <w:t xml:space="preserve"> chi?</w:t>
      </w:r>
    </w:p>
    <w:p w14:paraId="1005285F"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sum(</w:t>
      </w:r>
      <w:proofErr w:type="gramEnd"/>
      <w:r>
        <w:rPr>
          <w:color w:val="000000"/>
        </w:rPr>
        <w:t>D4:D11)</w:t>
      </w:r>
    </w:p>
    <w:p w14:paraId="30EA71B2" w14:textId="77777777" w:rsidR="00BD15BA" w:rsidRDefault="00BD15BA" w:rsidP="00BD15BA">
      <w:pPr>
        <w:pBdr>
          <w:top w:val="nil"/>
          <w:left w:val="nil"/>
          <w:bottom w:val="nil"/>
          <w:right w:val="nil"/>
          <w:between w:val="nil"/>
        </w:pBdr>
        <w:spacing w:before="0" w:after="0" w:line="276" w:lineRule="auto"/>
        <w:jc w:val="both"/>
        <w:rPr>
          <w:color w:val="000000"/>
        </w:rPr>
      </w:pPr>
      <w:r>
        <w:rPr>
          <w:color w:val="000000"/>
        </w:rPr>
        <w:t xml:space="preserve">= </w:t>
      </w:r>
      <w:proofErr w:type="gramStart"/>
      <w:r>
        <w:rPr>
          <w:color w:val="000000"/>
        </w:rPr>
        <w:t>average(</w:t>
      </w:r>
      <w:proofErr w:type="gramEnd"/>
      <w:r>
        <w:rPr>
          <w:color w:val="000000"/>
        </w:rPr>
        <w:t>D4:D11)</w:t>
      </w:r>
    </w:p>
    <w:p w14:paraId="2D188172" w14:textId="77777777" w:rsidR="00BD15BA" w:rsidRPr="00B91E3D" w:rsidRDefault="00BD15BA" w:rsidP="00BD15BA">
      <w:pPr>
        <w:pBdr>
          <w:top w:val="nil"/>
          <w:left w:val="nil"/>
          <w:bottom w:val="nil"/>
          <w:right w:val="nil"/>
          <w:between w:val="nil"/>
        </w:pBdr>
        <w:spacing w:before="0" w:after="0" w:line="276" w:lineRule="auto"/>
        <w:jc w:val="both"/>
      </w:pPr>
      <w:r w:rsidRPr="00B91E3D">
        <w:t xml:space="preserve">= </w:t>
      </w:r>
      <w:proofErr w:type="gramStart"/>
      <w:r w:rsidRPr="00B91E3D">
        <w:t>sum(</w:t>
      </w:r>
      <w:proofErr w:type="gramEnd"/>
      <w:r w:rsidRPr="00B91E3D">
        <w:t>D4:D11)</w:t>
      </w:r>
    </w:p>
    <w:p w14:paraId="202ACCB4" w14:textId="77777777" w:rsidR="00BD15BA" w:rsidRPr="00B91E3D" w:rsidRDefault="00BD15BA" w:rsidP="00BD15BA">
      <w:pPr>
        <w:pBdr>
          <w:top w:val="nil"/>
          <w:left w:val="nil"/>
          <w:bottom w:val="nil"/>
          <w:right w:val="nil"/>
          <w:between w:val="nil"/>
        </w:pBdr>
        <w:spacing w:before="0" w:after="0" w:line="276" w:lineRule="auto"/>
        <w:jc w:val="both"/>
        <w:rPr>
          <w:color w:val="FF0000"/>
        </w:rPr>
      </w:pPr>
      <w:r w:rsidRPr="00B91E3D">
        <w:rPr>
          <w:color w:val="FF0000"/>
        </w:rPr>
        <w:t xml:space="preserve">= </w:t>
      </w:r>
      <w:proofErr w:type="gramStart"/>
      <w:r w:rsidRPr="00B91E3D">
        <w:rPr>
          <w:color w:val="FF0000"/>
        </w:rPr>
        <w:t>count(</w:t>
      </w:r>
      <w:proofErr w:type="gramEnd"/>
      <w:r w:rsidRPr="00B91E3D">
        <w:rPr>
          <w:color w:val="FF0000"/>
        </w:rPr>
        <w:t>D4:D16)</w:t>
      </w:r>
    </w:p>
    <w:p w14:paraId="048D024A" w14:textId="14E7575B" w:rsidR="00BD15BA" w:rsidRDefault="00BD15BA" w:rsidP="00BD15BA">
      <w:pPr>
        <w:pBdr>
          <w:top w:val="nil"/>
          <w:left w:val="nil"/>
          <w:bottom w:val="nil"/>
          <w:right w:val="nil"/>
          <w:between w:val="nil"/>
        </w:pBdr>
        <w:spacing w:before="0" w:after="0" w:line="276" w:lineRule="auto"/>
        <w:ind w:left="720"/>
        <w:jc w:val="both"/>
        <w:rPr>
          <w:b/>
          <w:color w:val="000000"/>
        </w:rPr>
      </w:pPr>
    </w:p>
    <w:p w14:paraId="7E69A018" w14:textId="17E7EE85" w:rsidR="004D2AA4" w:rsidRDefault="005C2FE8" w:rsidP="004D2AA4">
      <w:pPr>
        <w:pBdr>
          <w:top w:val="nil"/>
          <w:left w:val="nil"/>
          <w:bottom w:val="nil"/>
          <w:right w:val="nil"/>
          <w:between w:val="nil"/>
        </w:pBdr>
        <w:spacing w:before="0" w:after="0" w:line="276" w:lineRule="auto"/>
        <w:ind w:left="720"/>
        <w:jc w:val="both"/>
        <w:rPr>
          <w:b/>
          <w:color w:val="000000"/>
        </w:rPr>
      </w:pPr>
      <w:r>
        <w:rPr>
          <w:noProof/>
        </w:rPr>
        <w:drawing>
          <wp:anchor distT="0" distB="0" distL="114300" distR="114300" simplePos="0" relativeHeight="251658240" behindDoc="0" locked="0" layoutInCell="1" allowOverlap="1" wp14:anchorId="0941F3F4" wp14:editId="0187FC63">
            <wp:simplePos x="0" y="0"/>
            <wp:positionH relativeFrom="column">
              <wp:posOffset>204470</wp:posOffset>
            </wp:positionH>
            <wp:positionV relativeFrom="paragraph">
              <wp:posOffset>276225</wp:posOffset>
            </wp:positionV>
            <wp:extent cx="5936615" cy="3784600"/>
            <wp:effectExtent l="19050" t="19050" r="26035" b="254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936615" cy="37846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BD15BA">
        <w:rPr>
          <w:b/>
          <w:color w:val="000000"/>
        </w:rPr>
        <w:t>2</w:t>
      </w:r>
      <w:r w:rsidR="004D2AA4">
        <w:rPr>
          <w:b/>
          <w:color w:val="000000"/>
        </w:rPr>
        <w:t xml:space="preserve">. </w:t>
      </w:r>
      <w:proofErr w:type="spellStart"/>
      <w:r w:rsidR="004D2AA4">
        <w:rPr>
          <w:b/>
          <w:color w:val="000000"/>
        </w:rPr>
        <w:t>Phiếu</w:t>
      </w:r>
      <w:proofErr w:type="spellEnd"/>
      <w:r w:rsidR="004D2AA4">
        <w:rPr>
          <w:b/>
          <w:color w:val="000000"/>
        </w:rPr>
        <w:t xml:space="preserve"> </w:t>
      </w:r>
      <w:proofErr w:type="spellStart"/>
      <w:r w:rsidR="004D2AA4">
        <w:rPr>
          <w:b/>
          <w:color w:val="000000"/>
        </w:rPr>
        <w:t>bài</w:t>
      </w:r>
      <w:proofErr w:type="spellEnd"/>
      <w:r w:rsidR="004D2AA4">
        <w:rPr>
          <w:b/>
          <w:color w:val="000000"/>
        </w:rPr>
        <w:t xml:space="preserve"> </w:t>
      </w:r>
      <w:proofErr w:type="spellStart"/>
      <w:r w:rsidR="004D2AA4">
        <w:rPr>
          <w:b/>
          <w:color w:val="000000"/>
        </w:rPr>
        <w:t>tập</w:t>
      </w:r>
      <w:proofErr w:type="spellEnd"/>
    </w:p>
    <w:p w14:paraId="7DD3E91E" w14:textId="67FE6904" w:rsidR="004D2AA4" w:rsidRDefault="004D2AA4" w:rsidP="004D2AA4">
      <w:pPr>
        <w:pBdr>
          <w:top w:val="nil"/>
          <w:left w:val="nil"/>
          <w:bottom w:val="nil"/>
          <w:right w:val="nil"/>
          <w:between w:val="nil"/>
        </w:pBdr>
        <w:spacing w:before="0" w:after="0" w:line="276" w:lineRule="auto"/>
        <w:ind w:left="720"/>
        <w:jc w:val="both"/>
        <w:rPr>
          <w:b/>
          <w:color w:val="000000"/>
        </w:rPr>
      </w:pPr>
    </w:p>
    <w:p w14:paraId="0FA56533" w14:textId="63E8D6BB" w:rsidR="004D2AA4" w:rsidRPr="005C2FE8" w:rsidRDefault="005C2FE8" w:rsidP="005C2FE8">
      <w:pPr>
        <w:pBdr>
          <w:top w:val="nil"/>
          <w:left w:val="nil"/>
          <w:bottom w:val="nil"/>
          <w:right w:val="nil"/>
          <w:between w:val="nil"/>
        </w:pBdr>
        <w:spacing w:before="0" w:after="0" w:line="276" w:lineRule="auto"/>
        <w:jc w:val="both"/>
        <w:rPr>
          <w:b/>
          <w:color w:val="000000"/>
        </w:rPr>
      </w:pPr>
      <w:r w:rsidRPr="005C2FE8">
        <w:rPr>
          <w:b/>
          <w:noProof/>
        </w:rPr>
        <w:drawing>
          <wp:anchor distT="0" distB="0" distL="114300" distR="114300" simplePos="0" relativeHeight="251659264" behindDoc="0" locked="0" layoutInCell="1" allowOverlap="1" wp14:anchorId="65048D73" wp14:editId="75AB233F">
            <wp:simplePos x="0" y="0"/>
            <wp:positionH relativeFrom="margin">
              <wp:align>center</wp:align>
            </wp:positionH>
            <wp:positionV relativeFrom="paragraph">
              <wp:posOffset>276860</wp:posOffset>
            </wp:positionV>
            <wp:extent cx="5936615" cy="2618740"/>
            <wp:effectExtent l="19050" t="19050" r="26035" b="1016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36615" cy="261874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BD15BA">
        <w:rPr>
          <w:b/>
          <w:color w:val="000000"/>
        </w:rPr>
        <w:t>3</w:t>
      </w:r>
      <w:r w:rsidRPr="005C2FE8">
        <w:rPr>
          <w:b/>
          <w:color w:val="000000"/>
        </w:rPr>
        <w:t xml:space="preserve">. </w:t>
      </w:r>
      <w:proofErr w:type="spellStart"/>
      <w:r w:rsidRPr="005C2FE8">
        <w:rPr>
          <w:b/>
          <w:color w:val="000000"/>
        </w:rPr>
        <w:t>Bảng</w:t>
      </w:r>
      <w:proofErr w:type="spellEnd"/>
      <w:r w:rsidRPr="005C2FE8">
        <w:rPr>
          <w:b/>
          <w:color w:val="000000"/>
        </w:rPr>
        <w:t xml:space="preserve"> </w:t>
      </w:r>
      <w:proofErr w:type="spellStart"/>
      <w:r w:rsidRPr="005C2FE8">
        <w:rPr>
          <w:b/>
          <w:color w:val="000000"/>
        </w:rPr>
        <w:t>tính</w:t>
      </w:r>
      <w:proofErr w:type="spellEnd"/>
      <w:r w:rsidRPr="005C2FE8">
        <w:rPr>
          <w:b/>
          <w:color w:val="000000"/>
        </w:rPr>
        <w:t xml:space="preserve"> TaiChinhGiaDinh.xlsx</w:t>
      </w:r>
    </w:p>
    <w:p w14:paraId="274C157B" w14:textId="7A0D1307" w:rsidR="001C1B83" w:rsidRDefault="001C1B83" w:rsidP="008D394D">
      <w:pPr>
        <w:pBdr>
          <w:top w:val="nil"/>
          <w:left w:val="nil"/>
          <w:bottom w:val="nil"/>
          <w:right w:val="nil"/>
          <w:between w:val="nil"/>
        </w:pBdr>
        <w:spacing w:before="0" w:after="0" w:line="276" w:lineRule="auto"/>
        <w:jc w:val="both"/>
        <w:rPr>
          <w:color w:val="000000"/>
        </w:rPr>
      </w:pPr>
    </w:p>
    <w:p w14:paraId="392482BF" w14:textId="627DB8B6" w:rsidR="004D2AA4" w:rsidRPr="00BD15BA" w:rsidRDefault="00BD15BA" w:rsidP="00BD15BA">
      <w:pPr>
        <w:pBdr>
          <w:top w:val="nil"/>
          <w:left w:val="nil"/>
          <w:bottom w:val="nil"/>
          <w:right w:val="nil"/>
          <w:between w:val="nil"/>
        </w:pBdr>
        <w:spacing w:before="0" w:after="0" w:line="276" w:lineRule="auto"/>
        <w:jc w:val="both"/>
        <w:rPr>
          <w:b/>
          <w:color w:val="000000"/>
        </w:rPr>
      </w:pPr>
      <w:r>
        <w:rPr>
          <w:b/>
          <w:color w:val="000000"/>
        </w:rPr>
        <w:t xml:space="preserve">4. </w:t>
      </w:r>
      <w:proofErr w:type="spellStart"/>
      <w:r w:rsidR="005C2FE8" w:rsidRPr="00BD15BA">
        <w:rPr>
          <w:b/>
          <w:color w:val="000000"/>
        </w:rPr>
        <w:t>Bảng</w:t>
      </w:r>
      <w:proofErr w:type="spellEnd"/>
      <w:r w:rsidR="005C2FE8" w:rsidRPr="00BD15BA">
        <w:rPr>
          <w:b/>
          <w:color w:val="000000"/>
        </w:rPr>
        <w:t xml:space="preserve"> khaosatchontruong.xlsx</w:t>
      </w:r>
    </w:p>
    <w:p w14:paraId="59F96E8F" w14:textId="1231176A" w:rsidR="004D2AA4" w:rsidRDefault="00BD15BA" w:rsidP="008D394D">
      <w:pPr>
        <w:pBdr>
          <w:top w:val="nil"/>
          <w:left w:val="nil"/>
          <w:bottom w:val="nil"/>
          <w:right w:val="nil"/>
          <w:between w:val="nil"/>
        </w:pBdr>
        <w:spacing w:before="0" w:after="0" w:line="276" w:lineRule="auto"/>
        <w:jc w:val="both"/>
        <w:rPr>
          <w:color w:val="000000"/>
        </w:rPr>
      </w:pPr>
      <w:r w:rsidRPr="005C2FE8">
        <w:rPr>
          <w:noProof/>
        </w:rPr>
        <w:lastRenderedPageBreak/>
        <w:drawing>
          <wp:anchor distT="0" distB="0" distL="114300" distR="114300" simplePos="0" relativeHeight="251660288" behindDoc="0" locked="0" layoutInCell="1" allowOverlap="1" wp14:anchorId="4AF7711D" wp14:editId="1FEBA763">
            <wp:simplePos x="0" y="0"/>
            <wp:positionH relativeFrom="margin">
              <wp:align>left</wp:align>
            </wp:positionH>
            <wp:positionV relativeFrom="paragraph">
              <wp:posOffset>238760</wp:posOffset>
            </wp:positionV>
            <wp:extent cx="5936615" cy="4276725"/>
            <wp:effectExtent l="0" t="0" r="698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36615" cy="4276725"/>
                    </a:xfrm>
                    <a:prstGeom prst="rect">
                      <a:avLst/>
                    </a:prstGeom>
                  </pic:spPr>
                </pic:pic>
              </a:graphicData>
            </a:graphic>
            <wp14:sizeRelH relativeFrom="page">
              <wp14:pctWidth>0</wp14:pctWidth>
            </wp14:sizeRelH>
            <wp14:sizeRelV relativeFrom="page">
              <wp14:pctHeight>0</wp14:pctHeight>
            </wp14:sizeRelV>
          </wp:anchor>
        </w:drawing>
      </w:r>
    </w:p>
    <w:p w14:paraId="690E2EBD" w14:textId="41F940A0" w:rsidR="004D2AA4" w:rsidRPr="00BD15BA" w:rsidRDefault="00BD15BA" w:rsidP="00BD15BA">
      <w:pPr>
        <w:pBdr>
          <w:top w:val="nil"/>
          <w:left w:val="nil"/>
          <w:bottom w:val="nil"/>
          <w:right w:val="nil"/>
          <w:between w:val="nil"/>
        </w:pBdr>
        <w:spacing w:before="0" w:after="0" w:line="276" w:lineRule="auto"/>
        <w:jc w:val="both"/>
        <w:rPr>
          <w:b/>
          <w:color w:val="000000"/>
        </w:rPr>
      </w:pPr>
      <w:r>
        <w:rPr>
          <w:b/>
          <w:color w:val="000000"/>
        </w:rPr>
        <w:t xml:space="preserve">5. </w:t>
      </w:r>
      <w:proofErr w:type="spellStart"/>
      <w:r w:rsidR="005C2FE8" w:rsidRPr="00BD15BA">
        <w:rPr>
          <w:b/>
          <w:color w:val="000000"/>
        </w:rPr>
        <w:t>Bảng</w:t>
      </w:r>
      <w:proofErr w:type="spellEnd"/>
      <w:r w:rsidR="005C2FE8" w:rsidRPr="00BD15BA">
        <w:rPr>
          <w:b/>
          <w:color w:val="000000"/>
        </w:rPr>
        <w:t xml:space="preserve"> </w:t>
      </w:r>
      <w:proofErr w:type="spellStart"/>
      <w:r w:rsidR="005C2FE8" w:rsidRPr="00BD15BA">
        <w:rPr>
          <w:b/>
          <w:color w:val="000000"/>
        </w:rPr>
        <w:t>điểm</w:t>
      </w:r>
      <w:proofErr w:type="spellEnd"/>
      <w:r w:rsidR="005C2FE8" w:rsidRPr="00BD15BA">
        <w:rPr>
          <w:b/>
          <w:color w:val="000000"/>
        </w:rPr>
        <w:t xml:space="preserve"> </w:t>
      </w:r>
      <w:proofErr w:type="spellStart"/>
      <w:r w:rsidR="005C2FE8" w:rsidRPr="00BD15BA">
        <w:rPr>
          <w:b/>
          <w:color w:val="000000"/>
        </w:rPr>
        <w:t>thi</w:t>
      </w:r>
      <w:proofErr w:type="spellEnd"/>
    </w:p>
    <w:p w14:paraId="150AA094" w14:textId="37113582" w:rsidR="004D2AA4" w:rsidRDefault="004D2AA4" w:rsidP="008D394D">
      <w:pPr>
        <w:pBdr>
          <w:top w:val="nil"/>
          <w:left w:val="nil"/>
          <w:bottom w:val="nil"/>
          <w:right w:val="nil"/>
          <w:between w:val="nil"/>
        </w:pBdr>
        <w:spacing w:before="0" w:after="0" w:line="276" w:lineRule="auto"/>
        <w:jc w:val="both"/>
        <w:rPr>
          <w:color w:val="000000"/>
        </w:rPr>
      </w:pPr>
    </w:p>
    <w:p w14:paraId="617936AF" w14:textId="0C17F271" w:rsidR="004D2AA4" w:rsidRDefault="005C2FE8" w:rsidP="008D394D">
      <w:pPr>
        <w:pBdr>
          <w:top w:val="nil"/>
          <w:left w:val="nil"/>
          <w:bottom w:val="nil"/>
          <w:right w:val="nil"/>
          <w:between w:val="nil"/>
        </w:pBdr>
        <w:spacing w:before="0" w:after="0" w:line="276" w:lineRule="auto"/>
        <w:jc w:val="both"/>
        <w:rPr>
          <w:color w:val="000000"/>
        </w:rPr>
      </w:pPr>
      <w:r w:rsidRPr="005C2FE8">
        <w:rPr>
          <w:noProof/>
          <w:color w:val="000000"/>
        </w:rPr>
        <w:drawing>
          <wp:inline distT="0" distB="0" distL="0" distR="0" wp14:anchorId="0DBC991E" wp14:editId="3926823D">
            <wp:extent cx="5936615" cy="3800475"/>
            <wp:effectExtent l="19050" t="19050" r="26035" b="285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a:stretch>
                      <a:fillRect/>
                    </a:stretch>
                  </pic:blipFill>
                  <pic:spPr>
                    <a:xfrm>
                      <a:off x="0" y="0"/>
                      <a:ext cx="5936615" cy="3800475"/>
                    </a:xfrm>
                    <a:prstGeom prst="rect">
                      <a:avLst/>
                    </a:prstGeom>
                    <a:ln w="19050">
                      <a:solidFill>
                        <a:srgbClr val="002060"/>
                      </a:solidFill>
                    </a:ln>
                  </pic:spPr>
                </pic:pic>
              </a:graphicData>
            </a:graphic>
          </wp:inline>
        </w:drawing>
      </w:r>
    </w:p>
    <w:p w14:paraId="12E33276" w14:textId="620AE2E8" w:rsidR="004D2AA4" w:rsidRDefault="004D2AA4" w:rsidP="008D394D">
      <w:pPr>
        <w:pBdr>
          <w:top w:val="nil"/>
          <w:left w:val="nil"/>
          <w:bottom w:val="nil"/>
          <w:right w:val="nil"/>
          <w:between w:val="nil"/>
        </w:pBdr>
        <w:spacing w:before="0" w:after="0" w:line="276" w:lineRule="auto"/>
        <w:jc w:val="both"/>
        <w:rPr>
          <w:color w:val="000000"/>
        </w:rPr>
      </w:pPr>
    </w:p>
    <w:p w14:paraId="05755403" w14:textId="6ACF342D" w:rsidR="004D2AA4" w:rsidRDefault="004D2AA4" w:rsidP="008D394D">
      <w:pPr>
        <w:pBdr>
          <w:top w:val="nil"/>
          <w:left w:val="nil"/>
          <w:bottom w:val="nil"/>
          <w:right w:val="nil"/>
          <w:between w:val="nil"/>
        </w:pBdr>
        <w:spacing w:before="0" w:after="0" w:line="276" w:lineRule="auto"/>
        <w:jc w:val="both"/>
        <w:rPr>
          <w:color w:val="000000"/>
        </w:rPr>
      </w:pPr>
      <w:bookmarkStart w:id="2" w:name="_GoBack"/>
      <w:bookmarkEnd w:id="2"/>
    </w:p>
    <w:sectPr w:rsidR="004D2AA4" w:rsidSect="00AC4F40">
      <w:headerReference w:type="even" r:id="rId13"/>
      <w:headerReference w:type="default" r:id="rId14"/>
      <w:pgSz w:w="11901" w:h="16840"/>
      <w:pgMar w:top="340" w:right="1134" w:bottom="340"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10D3E" w14:textId="77777777" w:rsidR="006A235E" w:rsidRDefault="006A235E">
      <w:pPr>
        <w:spacing w:before="0" w:after="0"/>
      </w:pPr>
      <w:r>
        <w:separator/>
      </w:r>
    </w:p>
  </w:endnote>
  <w:endnote w:type="continuationSeparator" w:id="0">
    <w:p w14:paraId="6BBE0E98" w14:textId="77777777" w:rsidR="006A235E" w:rsidRDefault="006A23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panose1 w:val="00000000000000000000"/>
    <w:charset w:val="00"/>
    <w:family w:val="roman"/>
    <w:notTrueType/>
    <w:pitch w:val="default"/>
  </w:font>
  <w:font w:name="Minion Pr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IDFont+F4">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8F15F" w14:textId="77777777" w:rsidR="006A235E" w:rsidRDefault="006A235E">
      <w:pPr>
        <w:spacing w:before="0" w:after="0"/>
      </w:pPr>
      <w:r>
        <w:separator/>
      </w:r>
    </w:p>
  </w:footnote>
  <w:footnote w:type="continuationSeparator" w:id="0">
    <w:p w14:paraId="57F04C3D" w14:textId="77777777" w:rsidR="006A235E" w:rsidRDefault="006A235E">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7777777" w:rsidR="00D90F55" w:rsidRDefault="00D90F55">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Pr>
        <w:color w:val="000000"/>
      </w:rPr>
      <w:instrText>PAGE</w:instrText>
    </w:r>
    <w:r>
      <w:rPr>
        <w:color w:val="000000"/>
      </w:rPr>
      <w:fldChar w:fldCharType="end"/>
    </w:r>
  </w:p>
  <w:p w14:paraId="00000047" w14:textId="77777777" w:rsidR="00D90F55" w:rsidRDefault="00D90F55">
    <w:pPr>
      <w:pBdr>
        <w:top w:val="nil"/>
        <w:left w:val="nil"/>
        <w:bottom w:val="nil"/>
        <w:right w:val="nil"/>
        <w:between w:val="nil"/>
      </w:pBdr>
      <w:tabs>
        <w:tab w:val="center" w:pos="4680"/>
        <w:tab w:val="right" w:pos="9360"/>
      </w:tabs>
      <w:spacing w:before="0" w:after="0"/>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018FC862" w:rsidR="00D90F55" w:rsidRDefault="00D90F55">
    <w:pPr>
      <w:pBdr>
        <w:top w:val="nil"/>
        <w:left w:val="nil"/>
        <w:bottom w:val="nil"/>
        <w:right w:val="nil"/>
        <w:between w:val="nil"/>
      </w:pBdr>
      <w:tabs>
        <w:tab w:val="center" w:pos="4680"/>
        <w:tab w:val="right" w:pos="9360"/>
      </w:tabs>
      <w:spacing w:before="0" w:after="0"/>
      <w:jc w:val="center"/>
      <w:rPr>
        <w:color w:val="000000"/>
      </w:rPr>
    </w:pPr>
    <w:r>
      <w:rPr>
        <w:color w:val="000000"/>
      </w:rPr>
      <w:fldChar w:fldCharType="begin"/>
    </w:r>
    <w:r>
      <w:rPr>
        <w:color w:val="000000"/>
      </w:rPr>
      <w:instrText>PAGE</w:instrText>
    </w:r>
    <w:r>
      <w:rPr>
        <w:color w:val="000000"/>
      </w:rPr>
      <w:fldChar w:fldCharType="separate"/>
    </w:r>
    <w:r w:rsidR="00BD15BA">
      <w:rPr>
        <w:noProof/>
        <w:color w:val="000000"/>
      </w:rPr>
      <w:t>4</w:t>
    </w:r>
    <w:r>
      <w:rPr>
        <w:color w:val="000000"/>
      </w:rPr>
      <w:fldChar w:fldCharType="end"/>
    </w:r>
  </w:p>
  <w:p w14:paraId="00000045" w14:textId="77777777" w:rsidR="00D90F55" w:rsidRDefault="00D90F55">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DF"/>
    <w:multiLevelType w:val="multilevel"/>
    <w:tmpl w:val="173476D8"/>
    <w:lvl w:ilvl="0">
      <w:start w:val="1"/>
      <w:numFmt w:val="upperRoman"/>
      <w:lvlText w:val="%1."/>
      <w:lvlJc w:val="left"/>
      <w:pPr>
        <w:ind w:left="720" w:hanging="720"/>
      </w:pPr>
    </w:lvl>
    <w:lvl w:ilvl="1">
      <w:numFmt w:val="bullet"/>
      <w:lvlText w:val="-"/>
      <w:lvlJc w:val="left"/>
      <w:pPr>
        <w:ind w:left="1080" w:hanging="360"/>
      </w:pPr>
      <w:rPr>
        <w:rFonts w:ascii="Times New Roman" w:eastAsia="Times New Roman" w:hAnsi="Times New Roman" w:cs="Times New Roman"/>
        <w:i w:val="0"/>
        <w:color w:val="000000"/>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686FEC"/>
    <w:multiLevelType w:val="multilevel"/>
    <w:tmpl w:val="F8E62C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6C83AF3"/>
    <w:multiLevelType w:val="hybridMultilevel"/>
    <w:tmpl w:val="F846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E334D3"/>
    <w:multiLevelType w:val="hybridMultilevel"/>
    <w:tmpl w:val="30A45096"/>
    <w:lvl w:ilvl="0" w:tplc="49221E3E">
      <w:start w:val="1"/>
      <w:numFmt w:val="bullet"/>
      <w:lvlText w:val="-"/>
      <w:lvlJc w:val="left"/>
      <w:pPr>
        <w:ind w:left="720" w:hanging="36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EB97451"/>
    <w:multiLevelType w:val="multilevel"/>
    <w:tmpl w:val="30C2EE1E"/>
    <w:lvl w:ilvl="0">
      <w:start w:val="1"/>
      <w:numFmt w:val="decimal"/>
      <w:lvlText w:val="%1."/>
      <w:lvlJc w:val="left"/>
      <w:pPr>
        <w:ind w:left="360" w:hanging="360"/>
      </w:pPr>
      <w:rPr>
        <w:b/>
        <w:i w:val="0"/>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080" w:hanging="360"/>
      </w:pPr>
      <w:rPr>
        <w:rFonts w:ascii="Courier New" w:eastAsia="Courier New" w:hAnsi="Courier New" w:cs="Courier New"/>
      </w:rPr>
    </w:lvl>
    <w:lvl w:ilvl="3">
      <w:start w:val="1"/>
      <w:numFmt w:val="bullet"/>
      <w:lvlText w:val="✔"/>
      <w:lvlJc w:val="left"/>
      <w:pPr>
        <w:ind w:left="108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1964AD7"/>
    <w:multiLevelType w:val="multilevel"/>
    <w:tmpl w:val="A8904724"/>
    <w:lvl w:ilvl="0">
      <w:start w:val="1"/>
      <w:numFmt w:val="bullet"/>
      <w:lvlText w:val="−"/>
      <w:lvlJc w:val="left"/>
      <w:pPr>
        <w:ind w:left="360" w:hanging="360"/>
      </w:pPr>
      <w:rPr>
        <w:rFonts w:ascii="Noto Sans Symbols" w:eastAsia="Noto Sans Symbols" w:hAnsi="Noto Sans Symbols" w:cs="Noto Sans Symbols"/>
        <w:b w:val="0"/>
        <w:i w:val="0"/>
        <w:strike w:val="0"/>
        <w:color w:val="000000"/>
        <w:sz w:val="24"/>
        <w:szCs w:val="24"/>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CB3527F"/>
    <w:multiLevelType w:val="multilevel"/>
    <w:tmpl w:val="1D0A8AAC"/>
    <w:lvl w:ilvl="0">
      <w:start w:val="1"/>
      <w:numFmt w:val="bullet"/>
      <w:lvlText w:val="−"/>
      <w:lvlJc w:val="left"/>
      <w:pPr>
        <w:ind w:left="360" w:hanging="360"/>
      </w:pPr>
      <w:rPr>
        <w:rFonts w:ascii="Noto Sans Symbols" w:eastAsia="Noto Sans Symbols" w:hAnsi="Noto Sans Symbols" w:cs="Noto Sans Symbols"/>
        <w:b w:val="0"/>
        <w:i w:val="0"/>
        <w:strike w:val="0"/>
        <w:color w:val="000000"/>
        <w:sz w:val="24"/>
        <w:szCs w:val="24"/>
        <w:u w:val="none"/>
        <w:vertAlign w:val="baseline"/>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79131DDC"/>
    <w:multiLevelType w:val="hybridMultilevel"/>
    <w:tmpl w:val="4D72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5"/>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DA"/>
    <w:rsid w:val="000321DB"/>
    <w:rsid w:val="00044FCD"/>
    <w:rsid w:val="00107ACB"/>
    <w:rsid w:val="00131F58"/>
    <w:rsid w:val="001C1B83"/>
    <w:rsid w:val="001C2318"/>
    <w:rsid w:val="001C252C"/>
    <w:rsid w:val="00224380"/>
    <w:rsid w:val="00266A18"/>
    <w:rsid w:val="002C11EB"/>
    <w:rsid w:val="002F48D6"/>
    <w:rsid w:val="00324FD0"/>
    <w:rsid w:val="00333E40"/>
    <w:rsid w:val="00334987"/>
    <w:rsid w:val="00334A61"/>
    <w:rsid w:val="0034507F"/>
    <w:rsid w:val="00367A60"/>
    <w:rsid w:val="003B6DC8"/>
    <w:rsid w:val="003E6B87"/>
    <w:rsid w:val="003F5EBC"/>
    <w:rsid w:val="00427891"/>
    <w:rsid w:val="00432972"/>
    <w:rsid w:val="0046133E"/>
    <w:rsid w:val="004771C8"/>
    <w:rsid w:val="004810EC"/>
    <w:rsid w:val="004A64D3"/>
    <w:rsid w:val="004D2AA4"/>
    <w:rsid w:val="00510F1E"/>
    <w:rsid w:val="00541486"/>
    <w:rsid w:val="005533B9"/>
    <w:rsid w:val="00560590"/>
    <w:rsid w:val="00567648"/>
    <w:rsid w:val="005677B5"/>
    <w:rsid w:val="005C2FE8"/>
    <w:rsid w:val="005D1776"/>
    <w:rsid w:val="0060465D"/>
    <w:rsid w:val="00667C87"/>
    <w:rsid w:val="006741D0"/>
    <w:rsid w:val="006A235E"/>
    <w:rsid w:val="006D173B"/>
    <w:rsid w:val="006D6E4B"/>
    <w:rsid w:val="006F2A13"/>
    <w:rsid w:val="00730CC1"/>
    <w:rsid w:val="007346C9"/>
    <w:rsid w:val="00795DC3"/>
    <w:rsid w:val="007F36D0"/>
    <w:rsid w:val="007F3878"/>
    <w:rsid w:val="007F5AF7"/>
    <w:rsid w:val="0081325B"/>
    <w:rsid w:val="00846F48"/>
    <w:rsid w:val="008802D3"/>
    <w:rsid w:val="00881E90"/>
    <w:rsid w:val="008973D8"/>
    <w:rsid w:val="008D394D"/>
    <w:rsid w:val="008D6E87"/>
    <w:rsid w:val="009002A1"/>
    <w:rsid w:val="0091687A"/>
    <w:rsid w:val="00924DE8"/>
    <w:rsid w:val="009274FD"/>
    <w:rsid w:val="00971C18"/>
    <w:rsid w:val="009B2D71"/>
    <w:rsid w:val="009E1A5E"/>
    <w:rsid w:val="009E7073"/>
    <w:rsid w:val="00A339CE"/>
    <w:rsid w:val="00A449B4"/>
    <w:rsid w:val="00A55086"/>
    <w:rsid w:val="00AA5FE4"/>
    <w:rsid w:val="00AC4F40"/>
    <w:rsid w:val="00AC5BAB"/>
    <w:rsid w:val="00B14C24"/>
    <w:rsid w:val="00B91E3D"/>
    <w:rsid w:val="00BA3138"/>
    <w:rsid w:val="00BC1E8E"/>
    <w:rsid w:val="00BD15BA"/>
    <w:rsid w:val="00BE16D2"/>
    <w:rsid w:val="00CA1CD4"/>
    <w:rsid w:val="00CA3A66"/>
    <w:rsid w:val="00CC0352"/>
    <w:rsid w:val="00D00444"/>
    <w:rsid w:val="00D57721"/>
    <w:rsid w:val="00D90F55"/>
    <w:rsid w:val="00DB51FB"/>
    <w:rsid w:val="00DD114C"/>
    <w:rsid w:val="00DD3690"/>
    <w:rsid w:val="00DD489C"/>
    <w:rsid w:val="00DD5761"/>
    <w:rsid w:val="00DD6167"/>
    <w:rsid w:val="00DE35D4"/>
    <w:rsid w:val="00DE4D9C"/>
    <w:rsid w:val="00E30D8A"/>
    <w:rsid w:val="00E45F2E"/>
    <w:rsid w:val="00E50CDA"/>
    <w:rsid w:val="00E71148"/>
    <w:rsid w:val="00E768F7"/>
    <w:rsid w:val="00E81A6A"/>
    <w:rsid w:val="00F356DB"/>
    <w:rsid w:val="00FB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B555"/>
  <w15:docId w15:val="{79204325-2EB1-46B5-B860-2266CD11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1AA"/>
  </w:style>
  <w:style w:type="paragraph" w:styleId="Heading1">
    <w:name w:val="heading 1"/>
    <w:basedOn w:val="Normal"/>
    <w:next w:val="Normal"/>
    <w:pPr>
      <w:keepNext/>
      <w:keepLines/>
      <w:spacing w:before="48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sz w:val="22"/>
      <w:szCs w:val="22"/>
      <w:lang w:val="vi"/>
    </w:rPr>
  </w:style>
  <w:style w:type="paragraph" w:styleId="Revision">
    <w:name w:val="Revision"/>
    <w:hidden/>
    <w:uiPriority w:val="99"/>
    <w:semiHidden/>
    <w:rsid w:val="004044A5"/>
    <w:pPr>
      <w:spacing w:before="0" w:after="0"/>
    </w:pPr>
  </w:style>
  <w:style w:type="paragraph" w:styleId="Footer">
    <w:name w:val="footer"/>
    <w:basedOn w:val="Normal"/>
    <w:link w:val="FooterChar"/>
    <w:uiPriority w:val="99"/>
    <w:unhideWhenUsed/>
    <w:rsid w:val="0033150D"/>
    <w:pPr>
      <w:tabs>
        <w:tab w:val="center" w:pos="4680"/>
        <w:tab w:val="right" w:pos="9360"/>
      </w:tabs>
      <w:spacing w:before="0" w:after="0"/>
    </w:pPr>
  </w:style>
  <w:style w:type="character" w:customStyle="1" w:styleId="FooterChar">
    <w:name w:val="Footer Char"/>
    <w:basedOn w:val="DefaultParagraphFont"/>
    <w:link w:val="Footer"/>
    <w:uiPriority w:val="99"/>
    <w:rsid w:val="0033150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D00444"/>
  </w:style>
  <w:style w:type="character" w:customStyle="1" w:styleId="hps">
    <w:name w:val="hps"/>
    <w:basedOn w:val="DefaultParagraphFont"/>
    <w:rsid w:val="00BA3138"/>
  </w:style>
  <w:style w:type="character" w:styleId="Strong">
    <w:name w:val="Strong"/>
    <w:basedOn w:val="DefaultParagraphFont"/>
    <w:uiPriority w:val="22"/>
    <w:qFormat/>
    <w:rsid w:val="00B91E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73848">
      <w:bodyDiv w:val="1"/>
      <w:marLeft w:val="0"/>
      <w:marRight w:val="0"/>
      <w:marTop w:val="0"/>
      <w:marBottom w:val="0"/>
      <w:divBdr>
        <w:top w:val="none" w:sz="0" w:space="0" w:color="auto"/>
        <w:left w:val="none" w:sz="0" w:space="0" w:color="auto"/>
        <w:bottom w:val="none" w:sz="0" w:space="0" w:color="auto"/>
        <w:right w:val="none" w:sz="0" w:space="0" w:color="auto"/>
      </w:divBdr>
    </w:div>
    <w:div w:id="418065936">
      <w:bodyDiv w:val="1"/>
      <w:marLeft w:val="0"/>
      <w:marRight w:val="0"/>
      <w:marTop w:val="0"/>
      <w:marBottom w:val="0"/>
      <w:divBdr>
        <w:top w:val="none" w:sz="0" w:space="0" w:color="auto"/>
        <w:left w:val="none" w:sz="0" w:space="0" w:color="auto"/>
        <w:bottom w:val="none" w:sz="0" w:space="0" w:color="auto"/>
        <w:right w:val="none" w:sz="0" w:space="0" w:color="auto"/>
      </w:divBdr>
    </w:div>
    <w:div w:id="1028720757">
      <w:bodyDiv w:val="1"/>
      <w:marLeft w:val="0"/>
      <w:marRight w:val="0"/>
      <w:marTop w:val="0"/>
      <w:marBottom w:val="0"/>
      <w:divBdr>
        <w:top w:val="none" w:sz="0" w:space="0" w:color="auto"/>
        <w:left w:val="none" w:sz="0" w:space="0" w:color="auto"/>
        <w:bottom w:val="none" w:sz="0" w:space="0" w:color="auto"/>
        <w:right w:val="none" w:sz="0" w:space="0" w:color="auto"/>
      </w:divBdr>
    </w:div>
    <w:div w:id="1032999194">
      <w:bodyDiv w:val="1"/>
      <w:marLeft w:val="0"/>
      <w:marRight w:val="0"/>
      <w:marTop w:val="0"/>
      <w:marBottom w:val="0"/>
      <w:divBdr>
        <w:top w:val="none" w:sz="0" w:space="0" w:color="auto"/>
        <w:left w:val="none" w:sz="0" w:space="0" w:color="auto"/>
        <w:bottom w:val="none" w:sz="0" w:space="0" w:color="auto"/>
        <w:right w:val="none" w:sz="0" w:space="0" w:color="auto"/>
      </w:divBdr>
    </w:div>
    <w:div w:id="1500347668">
      <w:bodyDiv w:val="1"/>
      <w:marLeft w:val="0"/>
      <w:marRight w:val="0"/>
      <w:marTop w:val="0"/>
      <w:marBottom w:val="0"/>
      <w:divBdr>
        <w:top w:val="none" w:sz="0" w:space="0" w:color="auto"/>
        <w:left w:val="none" w:sz="0" w:space="0" w:color="auto"/>
        <w:bottom w:val="none" w:sz="0" w:space="0" w:color="auto"/>
        <w:right w:val="none" w:sz="0" w:space="0" w:color="auto"/>
      </w:divBdr>
    </w:div>
    <w:div w:id="1845775916">
      <w:bodyDiv w:val="1"/>
      <w:marLeft w:val="0"/>
      <w:marRight w:val="0"/>
      <w:marTop w:val="0"/>
      <w:marBottom w:val="0"/>
      <w:divBdr>
        <w:top w:val="none" w:sz="0" w:space="0" w:color="auto"/>
        <w:left w:val="none" w:sz="0" w:space="0" w:color="auto"/>
        <w:bottom w:val="none" w:sz="0" w:space="0" w:color="auto"/>
        <w:right w:val="none" w:sz="0" w:space="0" w:color="auto"/>
      </w:divBdr>
    </w:div>
    <w:div w:id="1938252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qrWNYcAlex6P+YOXkx7GfoAuEw==">CgMxLjAyCGguZ2pkZ3hzMgloLjMwajB6bGw4AHIhMUFJU2RUWTVmWlhZdmRWNkItbXhqekJFTllzdGRDOWdG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862A81-1EA7-422F-B28D-20621FE17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PC</cp:lastModifiedBy>
  <cp:revision>10</cp:revision>
  <dcterms:created xsi:type="dcterms:W3CDTF">2024-08-09T14:50:00Z</dcterms:created>
  <dcterms:modified xsi:type="dcterms:W3CDTF">2024-08-17T14:23:00Z</dcterms:modified>
</cp:coreProperties>
</file>